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8F760E" w:rsidP="008F760E">
      <w:pPr>
        <w:jc w:val="both"/>
        <w:rPr>
          <w:rFonts w:ascii="Times New Roman" w:hAnsi="Times New Roman" w:cs="Times New Roman"/>
          <w:b/>
          <w:sz w:val="24"/>
          <w:szCs w:val="24"/>
        </w:rPr>
      </w:pPr>
      <w:r w:rsidRPr="0045617C">
        <w:rPr>
          <w:rFonts w:ascii="Times New Roman" w:hAnsi="Times New Roman" w:cs="Times New Roman"/>
          <w:b/>
          <w:sz w:val="24"/>
          <w:szCs w:val="24"/>
        </w:rPr>
        <w:t>От</w:t>
      </w:r>
      <w:r w:rsidR="00C53832">
        <w:rPr>
          <w:rFonts w:ascii="Times New Roman" w:hAnsi="Times New Roman" w:cs="Times New Roman"/>
          <w:b/>
          <w:sz w:val="24"/>
          <w:szCs w:val="24"/>
        </w:rPr>
        <w:t xml:space="preserve">  0</w:t>
      </w:r>
      <w:r w:rsidR="00972F82">
        <w:rPr>
          <w:rFonts w:ascii="Times New Roman" w:hAnsi="Times New Roman" w:cs="Times New Roman"/>
          <w:b/>
          <w:sz w:val="24"/>
          <w:szCs w:val="24"/>
        </w:rPr>
        <w:t>3</w:t>
      </w:r>
      <w:r w:rsidRPr="0045617C">
        <w:rPr>
          <w:rFonts w:ascii="Times New Roman" w:hAnsi="Times New Roman" w:cs="Times New Roman"/>
          <w:b/>
          <w:sz w:val="24"/>
          <w:szCs w:val="24"/>
        </w:rPr>
        <w:t>.</w:t>
      </w:r>
      <w:r>
        <w:rPr>
          <w:rFonts w:ascii="Times New Roman" w:hAnsi="Times New Roman" w:cs="Times New Roman"/>
          <w:b/>
          <w:sz w:val="24"/>
          <w:szCs w:val="24"/>
        </w:rPr>
        <w:t>0</w:t>
      </w:r>
      <w:r w:rsidR="00972F82">
        <w:rPr>
          <w:rFonts w:ascii="Times New Roman" w:hAnsi="Times New Roman" w:cs="Times New Roman"/>
          <w:b/>
          <w:sz w:val="24"/>
          <w:szCs w:val="24"/>
        </w:rPr>
        <w:t>9</w:t>
      </w:r>
      <w:r w:rsidR="00C53832">
        <w:rPr>
          <w:rFonts w:ascii="Times New Roman" w:hAnsi="Times New Roman" w:cs="Times New Roman"/>
          <w:b/>
          <w:sz w:val="24"/>
          <w:szCs w:val="24"/>
        </w:rPr>
        <w:t>.</w:t>
      </w:r>
      <w:r w:rsidR="00972F82">
        <w:rPr>
          <w:rFonts w:ascii="Times New Roman" w:hAnsi="Times New Roman" w:cs="Times New Roman"/>
          <w:b/>
          <w:sz w:val="24"/>
          <w:szCs w:val="24"/>
        </w:rPr>
        <w:t>2015</w:t>
      </w:r>
      <w:r w:rsidRPr="0045617C">
        <w:rPr>
          <w:rFonts w:ascii="Times New Roman" w:hAnsi="Times New Roman" w:cs="Times New Roman"/>
          <w:b/>
          <w:sz w:val="24"/>
          <w:szCs w:val="24"/>
        </w:rPr>
        <w:t xml:space="preserve"> г.</w:t>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t>№</w:t>
      </w:r>
      <w:r w:rsidR="00972F82">
        <w:rPr>
          <w:rFonts w:ascii="Times New Roman" w:hAnsi="Times New Roman" w:cs="Times New Roman"/>
          <w:b/>
          <w:sz w:val="24"/>
          <w:szCs w:val="24"/>
        </w:rPr>
        <w:t>629</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972F82"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У</w:t>
      </w:r>
      <w:r w:rsidRPr="008F760E">
        <w:rPr>
          <w:rFonts w:ascii="Times New Roman" w:hAnsi="Times New Roman" w:cs="Times New Roman"/>
          <w:b/>
          <w:sz w:val="24"/>
          <w:szCs w:val="24"/>
        </w:rPr>
        <w:t>тверждение</w:t>
      </w:r>
      <w:r w:rsidR="00972F82">
        <w:rPr>
          <w:rFonts w:ascii="Times New Roman" w:hAnsi="Times New Roman" w:cs="Times New Roman"/>
          <w:b/>
          <w:sz w:val="24"/>
          <w:szCs w:val="24"/>
        </w:rPr>
        <w:t xml:space="preserve"> </w:t>
      </w:r>
      <w:r w:rsidRPr="008F760E">
        <w:rPr>
          <w:rFonts w:ascii="Times New Roman" w:hAnsi="Times New Roman" w:cs="Times New Roman"/>
          <w:b/>
          <w:sz w:val="24"/>
          <w:szCs w:val="24"/>
        </w:rPr>
        <w:t>схемы расположения</w:t>
      </w:r>
    </w:p>
    <w:p w:rsidR="008F760E" w:rsidRP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земельного участка на кадастровом</w:t>
      </w:r>
      <w:r w:rsidR="00972F82">
        <w:rPr>
          <w:rFonts w:ascii="Times New Roman" w:hAnsi="Times New Roman" w:cs="Times New Roman"/>
          <w:b/>
          <w:sz w:val="24"/>
          <w:szCs w:val="24"/>
        </w:rPr>
        <w:t xml:space="preserve"> </w:t>
      </w:r>
      <w:r w:rsidRPr="008F760E">
        <w:rPr>
          <w:rFonts w:ascii="Times New Roman" w:hAnsi="Times New Roman" w:cs="Times New Roman"/>
          <w:b/>
          <w:sz w:val="24"/>
          <w:szCs w:val="24"/>
        </w:rPr>
        <w:t>плане территории"</w:t>
      </w:r>
    </w:p>
    <w:p w:rsidR="008F760E" w:rsidRPr="008F760E" w:rsidRDefault="008F760E" w:rsidP="008F760E">
      <w:pPr>
        <w:pStyle w:val="a4"/>
        <w:rPr>
          <w:rFonts w:ascii="Times New Roman" w:hAnsi="Times New Roman" w:cs="Times New Roman"/>
          <w:sz w:val="24"/>
          <w:szCs w:val="24"/>
        </w:rPr>
      </w:pPr>
    </w:p>
    <w:p w:rsidR="008F760E" w:rsidRPr="00E94881" w:rsidRDefault="008F760E" w:rsidP="00E94881">
      <w:pPr>
        <w:pStyle w:val="a4"/>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5"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 </w:t>
      </w:r>
      <w:r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902FD0">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Котельниковского муниципального района Волгоградской области муниципальной услуги "Утверждение схемы расположения земельного участка на кадастровом (топографическом) плане территории"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902FD0">
      <w:pPr>
        <w:pStyle w:val="a4"/>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972F82" w:rsidRDefault="00972F82" w:rsidP="008F760E">
      <w:pPr>
        <w:jc w:val="both"/>
        <w:rPr>
          <w:rFonts w:ascii="Times New Roman" w:hAnsi="Times New Roman" w:cs="Times New Roman"/>
          <w:sz w:val="24"/>
          <w:szCs w:val="24"/>
        </w:rPr>
      </w:pPr>
    </w:p>
    <w:p w:rsidR="00972F82" w:rsidRPr="00E75E91" w:rsidRDefault="00972F8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bookmarkStart w:id="0" w:name="Par1"/>
      <w:bookmarkEnd w:id="0"/>
    </w:p>
    <w:p w:rsidR="006B3FB3" w:rsidRDefault="006B3FB3">
      <w:pPr>
        <w:widowControl w:val="0"/>
        <w:autoSpaceDE w:val="0"/>
        <w:autoSpaceDN w:val="0"/>
        <w:adjustRightInd w:val="0"/>
        <w:spacing w:after="0" w:line="240" w:lineRule="auto"/>
        <w:ind w:firstLine="540"/>
        <w:jc w:val="both"/>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Утверждено:</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Котельниковского городского поселения</w:t>
      </w:r>
    </w:p>
    <w:p w:rsidR="006D42A5" w:rsidRPr="00AB75F7"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w:t>
      </w:r>
      <w:r w:rsidR="00972F82">
        <w:rPr>
          <w:rFonts w:ascii="Times New Roman" w:hAnsi="Times New Roman" w:cs="Times New Roman"/>
          <w:sz w:val="24"/>
          <w:szCs w:val="24"/>
        </w:rPr>
        <w:t xml:space="preserve">629 </w:t>
      </w:r>
      <w:r>
        <w:rPr>
          <w:rFonts w:ascii="Times New Roman" w:hAnsi="Times New Roman" w:cs="Times New Roman"/>
          <w:sz w:val="24"/>
          <w:szCs w:val="24"/>
        </w:rPr>
        <w:t xml:space="preserve"> от</w:t>
      </w:r>
      <w:r w:rsidR="00972F82">
        <w:rPr>
          <w:rFonts w:ascii="Times New Roman" w:hAnsi="Times New Roman" w:cs="Times New Roman"/>
          <w:sz w:val="24"/>
          <w:szCs w:val="24"/>
        </w:rPr>
        <w:t xml:space="preserve"> «03» сентября</w:t>
      </w:r>
      <w:r>
        <w:rPr>
          <w:rFonts w:ascii="Times New Roman" w:hAnsi="Times New Roman" w:cs="Times New Roman"/>
          <w:sz w:val="24"/>
          <w:szCs w:val="24"/>
        </w:rPr>
        <w:t xml:space="preserve"> 20</w:t>
      </w:r>
      <w:r w:rsidR="00972F82">
        <w:rPr>
          <w:rFonts w:ascii="Times New Roman" w:hAnsi="Times New Roman" w:cs="Times New Roman"/>
          <w:sz w:val="24"/>
          <w:szCs w:val="24"/>
        </w:rPr>
        <w:t xml:space="preserve">15 </w:t>
      </w:r>
      <w:r>
        <w:rPr>
          <w:rFonts w:ascii="Times New Roman" w:hAnsi="Times New Roman" w:cs="Times New Roman"/>
          <w:sz w:val="24"/>
          <w:szCs w:val="24"/>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7113CD">
      <w:pPr>
        <w:pStyle w:val="a4"/>
        <w:jc w:val="both"/>
        <w:rPr>
          <w:rFonts w:ascii="Times New Roman" w:hAnsi="Times New Roman" w:cs="Times New Roman"/>
          <w:sz w:val="24"/>
          <w:szCs w:val="24"/>
        </w:rPr>
      </w:pPr>
    </w:p>
    <w:p w:rsidR="006B3FB3" w:rsidRPr="00AB75F7" w:rsidRDefault="006B3FB3" w:rsidP="00123080">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6B3FB3" w:rsidRPr="00AB75F7" w:rsidRDefault="006B3FB3" w:rsidP="00123080">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АДМИНИСТРАЦИЕЙ </w:t>
      </w:r>
      <w:r w:rsidR="007113CD" w:rsidRPr="00AB75F7">
        <w:rPr>
          <w:rFonts w:ascii="Times New Roman" w:hAnsi="Times New Roman" w:cs="Times New Roman"/>
          <w:b/>
          <w:bCs/>
          <w:sz w:val="24"/>
          <w:szCs w:val="24"/>
        </w:rPr>
        <w:t xml:space="preserve">КОТЕЛЬНИКОВСКОГО ГОРОДСКОГО ПОСЕЛЕНИЯ </w:t>
      </w:r>
      <w:r w:rsidRPr="00AB75F7">
        <w:rPr>
          <w:rFonts w:ascii="Times New Roman" w:hAnsi="Times New Roman" w:cs="Times New Roman"/>
          <w:b/>
          <w:bCs/>
          <w:sz w:val="24"/>
          <w:szCs w:val="24"/>
        </w:rPr>
        <w:t>КОТЕЛЬНИКОВСКОГО</w:t>
      </w:r>
      <w:r w:rsidR="007113CD" w:rsidRPr="00AB75F7">
        <w:rPr>
          <w:rFonts w:ascii="Times New Roman" w:hAnsi="Times New Roman" w:cs="Times New Roman"/>
          <w:b/>
          <w:bCs/>
          <w:sz w:val="24"/>
          <w:szCs w:val="24"/>
        </w:rPr>
        <w:t xml:space="preserve"> </w:t>
      </w:r>
      <w:r w:rsidRPr="00AB75F7">
        <w:rPr>
          <w:rFonts w:ascii="Times New Roman" w:hAnsi="Times New Roman" w:cs="Times New Roman"/>
          <w:b/>
          <w:bCs/>
          <w:sz w:val="24"/>
          <w:szCs w:val="24"/>
        </w:rPr>
        <w:t>МУНИЦИПАЛЬНОГО РАЙОНА ВОЛГОГРАДСКОЙ ОБЛАСТИ МУНИЦИПАЛЬНОЙ</w:t>
      </w:r>
      <w:r w:rsidR="007113CD" w:rsidRPr="00AB75F7">
        <w:rPr>
          <w:rFonts w:ascii="Times New Roman" w:hAnsi="Times New Roman" w:cs="Times New Roman"/>
          <w:b/>
          <w:bCs/>
          <w:sz w:val="24"/>
          <w:szCs w:val="24"/>
        </w:rPr>
        <w:t xml:space="preserve"> </w:t>
      </w:r>
      <w:r w:rsidRPr="00AB75F7">
        <w:rPr>
          <w:rFonts w:ascii="Times New Roman" w:hAnsi="Times New Roman" w:cs="Times New Roman"/>
          <w:b/>
          <w:bCs/>
          <w:sz w:val="24"/>
          <w:szCs w:val="24"/>
        </w:rPr>
        <w:t>УСЛУГИ "УТВЕРЖДЕНИЕ СХЕМЫ РАСПОЛОЖЕНИЯ ЗЕМЕЛЬНОГО УЧАСТКА</w:t>
      </w:r>
      <w:r w:rsidR="007113CD" w:rsidRPr="00AB75F7">
        <w:rPr>
          <w:rFonts w:ascii="Times New Roman" w:hAnsi="Times New Roman" w:cs="Times New Roman"/>
          <w:b/>
          <w:bCs/>
          <w:sz w:val="24"/>
          <w:szCs w:val="24"/>
        </w:rPr>
        <w:t xml:space="preserve"> </w:t>
      </w:r>
      <w:r w:rsidRPr="00AB75F7">
        <w:rPr>
          <w:rFonts w:ascii="Times New Roman" w:hAnsi="Times New Roman" w:cs="Times New Roman"/>
          <w:b/>
          <w:bCs/>
          <w:sz w:val="24"/>
          <w:szCs w:val="24"/>
        </w:rPr>
        <w:t>НА КАДАСТРОВОМ ПЛАНЕ ТЕРРИТОРИИ"</w:t>
      </w:r>
    </w:p>
    <w:p w:rsidR="006B3FB3" w:rsidRPr="00AB75F7" w:rsidRDefault="006B3FB3" w:rsidP="007113CD">
      <w:pPr>
        <w:pStyle w:val="a4"/>
        <w:rPr>
          <w:rFonts w:ascii="Times New Roman" w:hAnsi="Times New Roman" w:cs="Times New Roman"/>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6B3FB3" w:rsidRPr="00AB75F7" w:rsidRDefault="006B3FB3" w:rsidP="00E2688A">
      <w:pPr>
        <w:pStyle w:val="a4"/>
        <w:jc w:val="both"/>
        <w:rPr>
          <w:rFonts w:ascii="Times New Roman" w:hAnsi="Times New Roman" w:cs="Times New Roman"/>
          <w:sz w:val="24"/>
          <w:szCs w:val="24"/>
        </w:rPr>
      </w:pPr>
      <w:r w:rsidRPr="00AD5670">
        <w:rPr>
          <w:rFonts w:ascii="Times New Roman" w:hAnsi="Times New Roman" w:cs="Times New Roman"/>
          <w:b/>
          <w:sz w:val="24"/>
          <w:szCs w:val="24"/>
        </w:rPr>
        <w:t>1.1. Административный регламент предоставления муниципальной услуги</w:t>
      </w:r>
      <w:r w:rsidRPr="00AB75F7">
        <w:rPr>
          <w:rFonts w:ascii="Times New Roman" w:hAnsi="Times New Roman" w:cs="Times New Roman"/>
          <w:sz w:val="24"/>
          <w:szCs w:val="24"/>
        </w:rPr>
        <w:t xml:space="preserve"> "Утверждение схемы расположения земельного участка на кадастровом плане территории"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6B3FB3" w:rsidRPr="00AD5670" w:rsidRDefault="006B3FB3" w:rsidP="00E2688A">
      <w:pPr>
        <w:pStyle w:val="a4"/>
        <w:jc w:val="both"/>
        <w:rPr>
          <w:rFonts w:ascii="Times New Roman" w:hAnsi="Times New Roman" w:cs="Times New Roman"/>
          <w:b/>
          <w:sz w:val="24"/>
          <w:szCs w:val="24"/>
        </w:rPr>
      </w:pPr>
      <w:r w:rsidRPr="00AD5670">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AD5670" w:rsidRPr="00AB75F7" w:rsidRDefault="00AD5670" w:rsidP="00E2688A">
      <w:pPr>
        <w:pStyle w:val="a4"/>
        <w:jc w:val="both"/>
        <w:rPr>
          <w:rFonts w:ascii="Times New Roman" w:hAnsi="Times New Roman" w:cs="Times New Roman"/>
          <w:sz w:val="24"/>
          <w:szCs w:val="24"/>
        </w:rPr>
      </w:pPr>
    </w:p>
    <w:p w:rsidR="006B3FB3" w:rsidRPr="00AD5670" w:rsidRDefault="006B3FB3" w:rsidP="00E2688A">
      <w:pPr>
        <w:pStyle w:val="a4"/>
        <w:jc w:val="both"/>
        <w:rPr>
          <w:rFonts w:ascii="Times New Roman" w:hAnsi="Times New Roman" w:cs="Times New Roman"/>
          <w:b/>
          <w:sz w:val="24"/>
          <w:szCs w:val="24"/>
        </w:rPr>
      </w:pPr>
      <w:r w:rsidRPr="00AD5670">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полную, актуальную, достоверную информацию о порядке предоставления муниципальной услуги, в том числе в электронном формате;</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1.4.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внебюджетных фондов, органов местного самоуправления либо их уполномоченных представителей, обратившихся в орган предоставления муниципальных услуг, выраженной в установленной письменной, электронной форме.</w:t>
      </w:r>
    </w:p>
    <w:p w:rsidR="00AD5670" w:rsidRDefault="00AD5670" w:rsidP="00E2688A">
      <w:pPr>
        <w:pStyle w:val="a4"/>
        <w:jc w:val="both"/>
        <w:rPr>
          <w:rFonts w:ascii="Times New Roman" w:hAnsi="Times New Roman" w:cs="Times New Roman"/>
          <w:sz w:val="24"/>
          <w:szCs w:val="24"/>
        </w:rPr>
      </w:pPr>
    </w:p>
    <w:p w:rsidR="00AD5670" w:rsidRDefault="00AD5670" w:rsidP="00AD5670">
      <w:pPr>
        <w:widowControl w:val="0"/>
        <w:autoSpaceDE w:val="0"/>
        <w:autoSpaceDN w:val="0"/>
        <w:adjustRightInd w:val="0"/>
        <w:spacing w:after="0" w:line="240" w:lineRule="auto"/>
        <w:jc w:val="both"/>
        <w:rPr>
          <w:rFonts w:ascii="Times New Roman" w:hAnsi="Times New Roman"/>
          <w:b/>
          <w:sz w:val="24"/>
          <w:szCs w:val="24"/>
        </w:rPr>
      </w:pPr>
      <w:r w:rsidRPr="00B36FAD">
        <w:rPr>
          <w:rFonts w:ascii="Times New Roman" w:hAnsi="Times New Roman"/>
          <w:b/>
          <w:sz w:val="24"/>
          <w:szCs w:val="24"/>
        </w:rPr>
        <w:t>1.5. Порядок информирования о предоставлении муниципальной услуги.</w:t>
      </w:r>
    </w:p>
    <w:p w:rsidR="00AD5670" w:rsidRPr="00B36FAD" w:rsidRDefault="00AD5670" w:rsidP="00AD567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Информирование заявителей о порядке предоставления муниципальной услуги осуществляется:</w:t>
      </w:r>
    </w:p>
    <w:p w:rsidR="00AD5670" w:rsidRDefault="00AD5670" w:rsidP="00AD567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1.5.1</w:t>
      </w:r>
      <w:r w:rsidRPr="003409EF">
        <w:rPr>
          <w:rFonts w:ascii="Times New Roman" w:hAnsi="Times New Roman"/>
          <w:b/>
          <w:sz w:val="24"/>
          <w:szCs w:val="24"/>
        </w:rPr>
        <w:t>.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Факс: 8 (84476) 3-14-97.</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График работы:</w:t>
      </w:r>
    </w:p>
    <w:p w:rsidR="00AD5670" w:rsidRPr="00AB75F7" w:rsidRDefault="00AD5670" w:rsidP="00AD5670">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AD5670" w:rsidRPr="00AB75F7" w:rsidTr="00484943">
        <w:trPr>
          <w:tblCellSpacing w:w="5" w:type="nil"/>
        </w:trPr>
        <w:tc>
          <w:tcPr>
            <w:tcW w:w="4080" w:type="dxa"/>
            <w:tcBorders>
              <w:top w:val="single" w:sz="8" w:space="0" w:color="auto"/>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AD5670" w:rsidRPr="00AB75F7" w:rsidTr="00484943">
        <w:trPr>
          <w:tblCellSpacing w:w="5" w:type="nil"/>
        </w:trPr>
        <w:tc>
          <w:tcPr>
            <w:tcW w:w="408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AD5670" w:rsidRPr="00AB75F7" w:rsidTr="00484943">
        <w:trPr>
          <w:tblCellSpacing w:w="5" w:type="nil"/>
        </w:trPr>
        <w:tc>
          <w:tcPr>
            <w:tcW w:w="408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AD5670" w:rsidRPr="00AB75F7" w:rsidTr="00484943">
        <w:trPr>
          <w:tblCellSpacing w:w="5" w:type="nil"/>
        </w:trPr>
        <w:tc>
          <w:tcPr>
            <w:tcW w:w="408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AD5670" w:rsidRPr="00AB75F7" w:rsidTr="00484943">
        <w:trPr>
          <w:tblCellSpacing w:w="5" w:type="nil"/>
        </w:trPr>
        <w:tc>
          <w:tcPr>
            <w:tcW w:w="408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AD5670" w:rsidRPr="00AB75F7" w:rsidTr="00484943">
        <w:trPr>
          <w:tblCellSpacing w:w="5" w:type="nil"/>
        </w:trPr>
        <w:tc>
          <w:tcPr>
            <w:tcW w:w="408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AD5670" w:rsidRPr="00AB75F7" w:rsidTr="00484943">
        <w:trPr>
          <w:tblCellSpacing w:w="5" w:type="nil"/>
        </w:trPr>
        <w:tc>
          <w:tcPr>
            <w:tcW w:w="408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D5670" w:rsidRPr="00AB75F7" w:rsidRDefault="00AD5670" w:rsidP="00484943">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AD5670" w:rsidRPr="00AB75F7" w:rsidRDefault="00AD5670" w:rsidP="00AD5670">
      <w:pPr>
        <w:pStyle w:val="a4"/>
        <w:rPr>
          <w:rFonts w:ascii="Times New Roman" w:hAnsi="Times New Roman"/>
          <w:sz w:val="24"/>
          <w:szCs w:val="24"/>
        </w:rPr>
      </w:pPr>
    </w:p>
    <w:p w:rsidR="00AD5670" w:rsidRPr="00AB75F7" w:rsidRDefault="00AD5670" w:rsidP="00AD5670">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proofErr w:type="gramStart"/>
      <w:r>
        <w:rPr>
          <w:rFonts w:ascii="Times New Roman" w:hAnsi="Times New Roman"/>
          <w:sz w:val="24"/>
          <w:szCs w:val="24"/>
        </w:rPr>
        <w:t>6</w:t>
      </w:r>
      <w:proofErr w:type="gramEnd"/>
      <w:r>
        <w:rPr>
          <w:rFonts w:ascii="Times New Roman" w:hAnsi="Times New Roman"/>
          <w:sz w:val="24"/>
          <w:szCs w:val="24"/>
        </w:rPr>
        <w:t xml:space="preserve"> с 12-00 до 13-00</w:t>
      </w:r>
    </w:p>
    <w:p w:rsidR="00AD5670" w:rsidRDefault="00AD5670" w:rsidP="00AD5670">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AD5670" w:rsidRPr="00AB75F7" w:rsidRDefault="00AD5670" w:rsidP="00AD5670">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Отдел 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Отдел</w:t>
      </w:r>
      <w:r>
        <w:rPr>
          <w:rFonts w:ascii="Times New Roman" w:hAnsi="Times New Roman"/>
          <w:sz w:val="24"/>
          <w:szCs w:val="24"/>
        </w:rPr>
        <w:t xml:space="preserve"> </w:t>
      </w:r>
      <w:proofErr w:type="spellStart"/>
      <w:r>
        <w:rPr>
          <w:rFonts w:ascii="Times New Roman" w:hAnsi="Times New Roman"/>
          <w:sz w:val="24"/>
          <w:szCs w:val="24"/>
        </w:rPr>
        <w:t>АиЗ</w:t>
      </w:r>
      <w:proofErr w:type="spellEnd"/>
      <w:r w:rsidRPr="00AB75F7">
        <w:rPr>
          <w:rFonts w:ascii="Times New Roman" w:hAnsi="Times New Roman"/>
          <w:sz w:val="24"/>
          <w:szCs w:val="24"/>
        </w:rPr>
        <w:t>).</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График работы:</w:t>
      </w:r>
    </w:p>
    <w:p w:rsidR="00AD5670" w:rsidRPr="00AB75F7" w:rsidRDefault="00AD5670" w:rsidP="00AD5670">
      <w:pPr>
        <w:pStyle w:val="a4"/>
        <w:jc w:val="both"/>
        <w:rPr>
          <w:rFonts w:ascii="Times New Roman" w:hAnsi="Times New Roman"/>
          <w:sz w:val="24"/>
          <w:szCs w:val="24"/>
        </w:rPr>
      </w:pPr>
    </w:p>
    <w:tbl>
      <w:tblPr>
        <w:tblStyle w:val="a7"/>
        <w:tblW w:w="0" w:type="auto"/>
        <w:tblLook w:val="04A0"/>
      </w:tblPr>
      <w:tblGrid>
        <w:gridCol w:w="2802"/>
        <w:gridCol w:w="6769"/>
      </w:tblGrid>
      <w:tr w:rsidR="00AD5670" w:rsidRPr="00AB75F7" w:rsidTr="00484943">
        <w:tc>
          <w:tcPr>
            <w:tcW w:w="2802" w:type="dxa"/>
          </w:tcPr>
          <w:p w:rsidR="00AD5670" w:rsidRPr="00AB75F7" w:rsidRDefault="00AD5670" w:rsidP="00484943">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AD5670" w:rsidRPr="00AB75F7" w:rsidRDefault="00AD5670" w:rsidP="00484943">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AD5670" w:rsidRPr="00AB75F7" w:rsidRDefault="00AD5670" w:rsidP="00484943">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AD5670" w:rsidRPr="00AB75F7" w:rsidRDefault="00AD5670" w:rsidP="00484943">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AD5670" w:rsidRPr="00AB75F7" w:rsidRDefault="00AD5670" w:rsidP="00484943">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AD5670" w:rsidRPr="00AB75F7" w:rsidRDefault="00AD5670" w:rsidP="00484943">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AD5670" w:rsidRPr="00AB75F7" w:rsidTr="00484943">
        <w:tc>
          <w:tcPr>
            <w:tcW w:w="2802" w:type="dxa"/>
          </w:tcPr>
          <w:p w:rsidR="00AD5670" w:rsidRPr="00AB75F7" w:rsidRDefault="00AD5670" w:rsidP="00484943">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AD5670" w:rsidRPr="00AB75F7" w:rsidRDefault="00AD5670" w:rsidP="00484943">
            <w:pPr>
              <w:pStyle w:val="a4"/>
              <w:jc w:val="both"/>
              <w:rPr>
                <w:rFonts w:ascii="Times New Roman" w:hAnsi="Times New Roman"/>
                <w:sz w:val="24"/>
                <w:szCs w:val="24"/>
              </w:rPr>
            </w:pPr>
          </w:p>
        </w:tc>
      </w:tr>
    </w:tbl>
    <w:p w:rsidR="00AD5670" w:rsidRPr="00AB75F7" w:rsidRDefault="00AD5670" w:rsidP="00AD5670">
      <w:pPr>
        <w:pStyle w:val="a4"/>
        <w:jc w:val="both"/>
        <w:rPr>
          <w:rFonts w:ascii="Times New Roman" w:hAnsi="Times New Roman"/>
          <w:sz w:val="24"/>
          <w:szCs w:val="24"/>
        </w:rPr>
      </w:pPr>
    </w:p>
    <w:p w:rsidR="00AD5670" w:rsidRPr="00AB75F7" w:rsidRDefault="00AD5670" w:rsidP="00AD5670">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AD5670" w:rsidRPr="00AE6AC2" w:rsidRDefault="00AD5670" w:rsidP="00AD5670">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A3102C" w:rsidRPr="00AE6AC2" w:rsidRDefault="00A3102C" w:rsidP="00A3102C">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A3102C" w:rsidRPr="00AE6AC2" w:rsidTr="00123080">
        <w:trPr>
          <w:tblCellSpacing w:w="5" w:type="nil"/>
        </w:trPr>
        <w:tc>
          <w:tcPr>
            <w:tcW w:w="680"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Адрес</w:t>
            </w:r>
          </w:p>
        </w:tc>
      </w:tr>
      <w:tr w:rsidR="00A3102C" w:rsidRPr="00AE6AC2" w:rsidTr="00123080">
        <w:trPr>
          <w:tblCellSpacing w:w="5" w:type="nil"/>
        </w:trPr>
        <w:tc>
          <w:tcPr>
            <w:tcW w:w="680"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A3102C" w:rsidRDefault="00A3102C" w:rsidP="00123080">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A3102C" w:rsidRPr="00AE6AC2" w:rsidRDefault="00A3102C" w:rsidP="00123080">
            <w:pPr>
              <w:pStyle w:val="a4"/>
              <w:jc w:val="both"/>
              <w:rPr>
                <w:rFonts w:ascii="Times New Roman" w:hAnsi="Times New Roman"/>
                <w:sz w:val="24"/>
                <w:szCs w:val="24"/>
              </w:rPr>
            </w:pPr>
            <w:r>
              <w:rPr>
                <w:rFonts w:ascii="Times New Roman" w:hAnsi="Times New Roman"/>
                <w:sz w:val="24"/>
                <w:szCs w:val="24"/>
              </w:rPr>
              <w:t>четверг – с 8-00 до 20.00 час</w:t>
            </w:r>
          </w:p>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A3102C" w:rsidRPr="00AE6AC2" w:rsidRDefault="00A3102C" w:rsidP="00123080">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A3102C" w:rsidRPr="00A3102C" w:rsidRDefault="00A3102C" w:rsidP="00123080">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A3102C">
              <w:rPr>
                <w:rFonts w:ascii="Times New Roman" w:hAnsi="Times New Roman"/>
                <w:sz w:val="24"/>
                <w:szCs w:val="24"/>
              </w:rPr>
              <w:t>3-46-96</w:t>
            </w:r>
          </w:p>
          <w:p w:rsidR="00A3102C" w:rsidRPr="00FC761F" w:rsidRDefault="00A3102C" w:rsidP="00123080">
            <w:pPr>
              <w:pStyle w:val="a4"/>
              <w:jc w:val="both"/>
              <w:rPr>
                <w:rFonts w:ascii="Times New Roman" w:hAnsi="Times New Roman"/>
                <w:sz w:val="24"/>
                <w:szCs w:val="24"/>
                <w:lang w:val="en-US"/>
              </w:rPr>
            </w:pPr>
            <w:r w:rsidRPr="00A3102C">
              <w:rPr>
                <w:rFonts w:ascii="Times New Roman" w:hAnsi="Times New Roman"/>
                <w:sz w:val="24"/>
                <w:szCs w:val="24"/>
              </w:rPr>
              <w:t xml:space="preserve">                     </w:t>
            </w:r>
            <w:r>
              <w:rPr>
                <w:rFonts w:ascii="Times New Roman" w:hAnsi="Times New Roman"/>
                <w:sz w:val="24"/>
                <w:szCs w:val="24"/>
                <w:lang w:val="en-US"/>
              </w:rPr>
              <w:t>3-13-32</w:t>
            </w:r>
          </w:p>
        </w:tc>
      </w:tr>
    </w:tbl>
    <w:p w:rsidR="00A3102C" w:rsidRDefault="00A3102C" w:rsidP="00A3102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AD5670" w:rsidRPr="00750251" w:rsidRDefault="00AD5670" w:rsidP="00AD5670">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AD5670" w:rsidRPr="00750251" w:rsidRDefault="00AD5670" w:rsidP="00AD5670">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6" w:history="1">
        <w:r w:rsidRPr="00750251">
          <w:rPr>
            <w:rStyle w:val="aa"/>
            <w:rFonts w:ascii="Times New Roman" w:hAnsi="Times New Roman"/>
            <w:b/>
            <w:sz w:val="24"/>
            <w:szCs w:val="24"/>
          </w:rPr>
          <w:t>http://volganet.ru</w:t>
        </w:r>
      </w:hyperlink>
      <w:r w:rsidRPr="00750251">
        <w:rPr>
          <w:rFonts w:ascii="Times New Roman" w:hAnsi="Times New Roman"/>
          <w:b/>
          <w:sz w:val="24"/>
          <w:szCs w:val="24"/>
        </w:rPr>
        <w:t>).</w:t>
      </w:r>
    </w:p>
    <w:p w:rsidR="00AD5670" w:rsidRPr="00750251" w:rsidRDefault="00AD5670" w:rsidP="00AD5670">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и сотрудники МФЦ, осуществляющие прием заявлений, и не может превышать 10 минут.</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lastRenderedPageBreak/>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7"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AD5670" w:rsidRPr="00AE6AC2" w:rsidRDefault="00AD5670" w:rsidP="00AD5670">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8"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AD5670" w:rsidRPr="00AE6AC2" w:rsidRDefault="00AD5670" w:rsidP="00AD5670">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AD5670" w:rsidRPr="00750251" w:rsidRDefault="00AD5670" w:rsidP="00AD5670">
      <w:pPr>
        <w:pStyle w:val="a4"/>
        <w:jc w:val="both"/>
        <w:rPr>
          <w:rFonts w:ascii="Times New Roman" w:hAnsi="Times New Roman"/>
          <w:b/>
          <w:sz w:val="24"/>
          <w:szCs w:val="24"/>
        </w:rPr>
      </w:pPr>
      <w:r w:rsidRPr="00750251">
        <w:rPr>
          <w:rFonts w:ascii="Times New Roman" w:hAnsi="Times New Roman"/>
          <w:b/>
          <w:sz w:val="24"/>
          <w:szCs w:val="24"/>
        </w:rPr>
        <w:t xml:space="preserve">1.9. </w:t>
      </w:r>
      <w:r w:rsidRPr="00375A8F">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AD5670" w:rsidRPr="00750251" w:rsidRDefault="00AD5670" w:rsidP="00AD5670">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AD5670" w:rsidRPr="00AE6AC2" w:rsidRDefault="00AD5670" w:rsidP="00AD5670">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AD5670" w:rsidRPr="00AB75F7" w:rsidRDefault="00AD5670" w:rsidP="00AD5670">
      <w:pPr>
        <w:pStyle w:val="a4"/>
        <w:jc w:val="both"/>
        <w:rPr>
          <w:rFonts w:ascii="Times New Roman" w:hAnsi="Times New Roman" w:cs="Times New Roman"/>
          <w:sz w:val="24"/>
          <w:szCs w:val="24"/>
        </w:rPr>
      </w:pPr>
      <w:r w:rsidRPr="00AB75F7">
        <w:rPr>
          <w:rFonts w:ascii="Times New Roman" w:hAnsi="Times New Roman" w:cs="Times New Roman"/>
          <w:sz w:val="24"/>
          <w:szCs w:val="24"/>
        </w:rPr>
        <w:t>.</w:t>
      </w:r>
    </w:p>
    <w:p w:rsidR="006B3FB3" w:rsidRPr="00D67FB9" w:rsidRDefault="006B3FB3" w:rsidP="00AA5416">
      <w:pPr>
        <w:pStyle w:val="a4"/>
        <w:jc w:val="center"/>
        <w:rPr>
          <w:rFonts w:ascii="Times New Roman" w:hAnsi="Times New Roman" w:cs="Times New Roman"/>
          <w:b/>
          <w:sz w:val="24"/>
          <w:szCs w:val="24"/>
        </w:rPr>
      </w:pPr>
      <w:bookmarkStart w:id="3" w:name="Par116"/>
      <w:bookmarkEnd w:id="3"/>
      <w:r w:rsidRPr="00D67FB9">
        <w:rPr>
          <w:rFonts w:ascii="Times New Roman" w:hAnsi="Times New Roman" w:cs="Times New Roman"/>
          <w:b/>
          <w:sz w:val="24"/>
          <w:szCs w:val="24"/>
        </w:rPr>
        <w:lastRenderedPageBreak/>
        <w:t>II. Стандарт предоставления услуги</w:t>
      </w:r>
    </w:p>
    <w:p w:rsidR="006B3FB3" w:rsidRPr="00AB75F7" w:rsidRDefault="006B3FB3" w:rsidP="007113CD">
      <w:pPr>
        <w:pStyle w:val="a4"/>
        <w:rPr>
          <w:rFonts w:ascii="Times New Roman" w:hAnsi="Times New Roman" w:cs="Times New Roman"/>
          <w:sz w:val="24"/>
          <w:szCs w:val="24"/>
        </w:rPr>
      </w:pPr>
    </w:p>
    <w:p w:rsidR="00AD5670" w:rsidRDefault="006B3FB3" w:rsidP="00AA5416">
      <w:pPr>
        <w:pStyle w:val="a4"/>
        <w:jc w:val="both"/>
        <w:rPr>
          <w:rFonts w:ascii="Times New Roman" w:hAnsi="Times New Roman" w:cs="Times New Roman"/>
          <w:sz w:val="24"/>
          <w:szCs w:val="24"/>
        </w:rPr>
      </w:pPr>
      <w:r w:rsidRPr="00AD5670">
        <w:rPr>
          <w:rFonts w:ascii="Times New Roman" w:hAnsi="Times New Roman" w:cs="Times New Roman"/>
          <w:b/>
          <w:sz w:val="24"/>
          <w:szCs w:val="24"/>
        </w:rPr>
        <w:t>2.1. Наименование муниципальной услуги:</w:t>
      </w:r>
      <w:r w:rsidRPr="00AB75F7">
        <w:rPr>
          <w:rFonts w:ascii="Times New Roman" w:hAnsi="Times New Roman" w:cs="Times New Roman"/>
          <w:sz w:val="24"/>
          <w:szCs w:val="24"/>
        </w:rPr>
        <w:t xml:space="preserve"> </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"Утверждение схемы расположения зем</w:t>
      </w:r>
      <w:r w:rsidR="00D67FB9">
        <w:rPr>
          <w:rFonts w:ascii="Times New Roman" w:hAnsi="Times New Roman" w:cs="Times New Roman"/>
          <w:sz w:val="24"/>
          <w:szCs w:val="24"/>
        </w:rPr>
        <w:t xml:space="preserve">ельного участка на кадастровом </w:t>
      </w:r>
      <w:r w:rsidRPr="00AB75F7">
        <w:rPr>
          <w:rFonts w:ascii="Times New Roman" w:hAnsi="Times New Roman" w:cs="Times New Roman"/>
          <w:sz w:val="24"/>
          <w:szCs w:val="24"/>
        </w:rPr>
        <w:t xml:space="preserve"> плане территории".</w:t>
      </w:r>
    </w:p>
    <w:p w:rsidR="00AD5670" w:rsidRDefault="00AD5670" w:rsidP="00AD5670">
      <w:pPr>
        <w:pStyle w:val="a4"/>
        <w:jc w:val="both"/>
        <w:rPr>
          <w:rFonts w:ascii="Times New Roman" w:hAnsi="Times New Roman" w:cs="Times New Roman"/>
          <w:sz w:val="24"/>
          <w:szCs w:val="24"/>
        </w:rPr>
      </w:pPr>
      <w:r w:rsidRPr="000E0168">
        <w:rPr>
          <w:rFonts w:ascii="Times New Roman" w:hAnsi="Times New Roman" w:cs="Times New Roman"/>
          <w:b/>
          <w:sz w:val="24"/>
          <w:szCs w:val="24"/>
        </w:rPr>
        <w:t>2.2. Орган, предоставляющий муниципальную услугу</w:t>
      </w:r>
      <w:r w:rsidRPr="000E0168">
        <w:rPr>
          <w:rFonts w:ascii="Times New Roman" w:hAnsi="Times New Roman" w:cs="Times New Roman"/>
          <w:sz w:val="24"/>
          <w:szCs w:val="24"/>
        </w:rPr>
        <w:t>:</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xml:space="preserve">, посредством Отдела архитектуры и землеустройства Администрации Котельниковского городского поселения (далее  – Отдел </w:t>
      </w:r>
      <w:proofErr w:type="spellStart"/>
      <w:r w:rsidRPr="000E0168">
        <w:rPr>
          <w:rFonts w:ascii="Times New Roman" w:hAnsi="Times New Roman" w:cs="Times New Roman"/>
          <w:sz w:val="24"/>
          <w:szCs w:val="24"/>
        </w:rPr>
        <w:t>АиЗ</w:t>
      </w:r>
      <w:proofErr w:type="spellEnd"/>
      <w:r w:rsidRPr="000E0168">
        <w:rPr>
          <w:rFonts w:ascii="Times New Roman" w:hAnsi="Times New Roman" w:cs="Times New Roman"/>
          <w:sz w:val="24"/>
          <w:szCs w:val="24"/>
        </w:rPr>
        <w:t>).</w:t>
      </w:r>
    </w:p>
    <w:p w:rsidR="00AD5670" w:rsidRPr="000E0168" w:rsidRDefault="00AD5670" w:rsidP="00AD5670">
      <w:pPr>
        <w:pStyle w:val="a4"/>
        <w:jc w:val="both"/>
        <w:rPr>
          <w:rFonts w:ascii="Times New Roman" w:hAnsi="Times New Roman" w:cs="Times New Roman"/>
          <w:i/>
          <w:sz w:val="24"/>
          <w:szCs w:val="24"/>
        </w:rPr>
      </w:pPr>
      <w:r w:rsidRPr="000E0168">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0E0168">
        <w:rPr>
          <w:rFonts w:ascii="Times New Roman" w:hAnsi="Times New Roman" w:cs="Times New Roman"/>
          <w:sz w:val="24"/>
          <w:szCs w:val="24"/>
        </w:rPr>
        <w:t xml:space="preserve"> осуществляют взаимодействие </w:t>
      </w:r>
      <w:proofErr w:type="gramStart"/>
      <w:r w:rsidRPr="000E0168">
        <w:rPr>
          <w:rFonts w:ascii="Times New Roman" w:hAnsi="Times New Roman" w:cs="Times New Roman"/>
          <w:sz w:val="24"/>
          <w:szCs w:val="24"/>
        </w:rPr>
        <w:t>с</w:t>
      </w:r>
      <w:proofErr w:type="gramEnd"/>
      <w:r w:rsidRPr="000E0168">
        <w:rPr>
          <w:rFonts w:ascii="Times New Roman" w:hAnsi="Times New Roman" w:cs="Times New Roman"/>
          <w:sz w:val="24"/>
          <w:szCs w:val="24"/>
        </w:rPr>
        <w:t>:</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федеральными органами исполнительной власти;</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исполнительной власти Волгоградской области;</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местного самоуправления;</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AD5670" w:rsidRPr="000E0168" w:rsidRDefault="00AD5670" w:rsidP="00AD5670">
      <w:pPr>
        <w:pStyle w:val="a4"/>
        <w:jc w:val="both"/>
        <w:rPr>
          <w:rFonts w:ascii="Times New Roman" w:hAnsi="Times New Roman" w:cs="Times New Roman"/>
          <w:sz w:val="24"/>
          <w:szCs w:val="24"/>
        </w:rPr>
      </w:pPr>
      <w:r w:rsidRPr="000E0168">
        <w:rPr>
          <w:rFonts w:ascii="Times New Roman" w:hAnsi="Times New Roman" w:cs="Times New Roman"/>
          <w:sz w:val="24"/>
          <w:szCs w:val="24"/>
        </w:rPr>
        <w:t>Волгоградским филиалом ФГУП «</w:t>
      </w:r>
      <w:proofErr w:type="spellStart"/>
      <w:r w:rsidRPr="000E0168">
        <w:rPr>
          <w:rFonts w:ascii="Times New Roman" w:hAnsi="Times New Roman" w:cs="Times New Roman"/>
          <w:sz w:val="24"/>
          <w:szCs w:val="24"/>
        </w:rPr>
        <w:t>Ростехинвентаризация</w:t>
      </w:r>
      <w:proofErr w:type="spellEnd"/>
      <w:r w:rsidRPr="000E0168">
        <w:rPr>
          <w:rFonts w:ascii="Times New Roman" w:hAnsi="Times New Roman" w:cs="Times New Roman"/>
          <w:sz w:val="24"/>
          <w:szCs w:val="24"/>
        </w:rPr>
        <w:t xml:space="preserve"> – Федеральное БТИ».</w:t>
      </w:r>
    </w:p>
    <w:p w:rsidR="00AD5670" w:rsidRPr="00AB75F7" w:rsidRDefault="00AD5670" w:rsidP="00AD567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9" w:history="1">
        <w:r w:rsidRPr="00AB75F7">
          <w:rPr>
            <w:rFonts w:ascii="Times New Roman" w:hAnsi="Times New Roman" w:cs="Times New Roman"/>
            <w:color w:val="0000FF"/>
            <w:sz w:val="24"/>
            <w:szCs w:val="24"/>
          </w:rPr>
          <w:t>части 1 статьи 9</w:t>
        </w:r>
      </w:hyperlink>
      <w:r w:rsidRPr="00AB75F7">
        <w:rPr>
          <w:rFonts w:ascii="Times New Roman" w:hAnsi="Times New Roman" w:cs="Times New Roman"/>
          <w:sz w:val="24"/>
          <w:szCs w:val="24"/>
        </w:rPr>
        <w:t xml:space="preserve"> ФЗ от 27.07.2010 N 210-ФЗ</w:t>
      </w:r>
      <w:proofErr w:type="gramEnd"/>
      <w:r w:rsidRPr="00AB75F7">
        <w:rPr>
          <w:rFonts w:ascii="Times New Roman" w:hAnsi="Times New Roman" w:cs="Times New Roman"/>
          <w:sz w:val="24"/>
          <w:szCs w:val="24"/>
        </w:rPr>
        <w:t xml:space="preserve"> "Об организации предоставления государственных и муниципальных услуг".</w:t>
      </w:r>
    </w:p>
    <w:p w:rsidR="00AD5670" w:rsidRDefault="00AD5670" w:rsidP="00AD5670">
      <w:pPr>
        <w:pStyle w:val="a4"/>
        <w:jc w:val="both"/>
        <w:rPr>
          <w:rFonts w:ascii="Times New Roman" w:hAnsi="Times New Roman" w:cs="Times New Roman"/>
          <w:sz w:val="24"/>
          <w:szCs w:val="24"/>
        </w:rPr>
      </w:pPr>
      <w:r w:rsidRPr="00AB75F7">
        <w:rPr>
          <w:rFonts w:ascii="Times New Roman" w:hAnsi="Times New Roman" w:cs="Times New Roman"/>
          <w:sz w:val="24"/>
          <w:szCs w:val="24"/>
        </w:rPr>
        <w:t>Заявитель вправе представить дополнительную информацию и документы.</w:t>
      </w:r>
    </w:p>
    <w:p w:rsidR="00986A30" w:rsidRPr="00AB75F7" w:rsidRDefault="00986A30" w:rsidP="00AD5670">
      <w:pPr>
        <w:pStyle w:val="a4"/>
        <w:jc w:val="both"/>
        <w:rPr>
          <w:rFonts w:ascii="Times New Roman" w:hAnsi="Times New Roman" w:cs="Times New Roman"/>
          <w:sz w:val="24"/>
          <w:szCs w:val="24"/>
        </w:rPr>
      </w:pPr>
    </w:p>
    <w:p w:rsidR="006B3FB3" w:rsidRPr="00AD5670" w:rsidRDefault="006B3FB3" w:rsidP="00AA5416">
      <w:pPr>
        <w:pStyle w:val="a4"/>
        <w:jc w:val="both"/>
        <w:rPr>
          <w:rFonts w:ascii="Times New Roman" w:hAnsi="Times New Roman" w:cs="Times New Roman"/>
          <w:b/>
          <w:sz w:val="24"/>
          <w:szCs w:val="24"/>
        </w:rPr>
      </w:pPr>
      <w:r w:rsidRPr="00AD5670">
        <w:rPr>
          <w:rFonts w:ascii="Times New Roman" w:hAnsi="Times New Roman" w:cs="Times New Roman"/>
          <w:b/>
          <w:sz w:val="24"/>
          <w:szCs w:val="24"/>
        </w:rPr>
        <w:t>2.3. Результат предоставления муниципальной услуги.</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принятие</w:t>
      </w:r>
      <w:r w:rsidR="008C14FA">
        <w:rPr>
          <w:rFonts w:ascii="Times New Roman" w:hAnsi="Times New Roman" w:cs="Times New Roman"/>
          <w:sz w:val="24"/>
          <w:szCs w:val="24"/>
        </w:rPr>
        <w:t xml:space="preserve"> решения в форме</w:t>
      </w:r>
      <w:r w:rsidRPr="00AB75F7">
        <w:rPr>
          <w:rFonts w:ascii="Times New Roman" w:hAnsi="Times New Roman" w:cs="Times New Roman"/>
          <w:sz w:val="24"/>
          <w:szCs w:val="24"/>
        </w:rPr>
        <w:t xml:space="preserve"> постановления администрации </w:t>
      </w:r>
      <w:r w:rsidR="00E76DAC" w:rsidRPr="00AB75F7">
        <w:rPr>
          <w:rFonts w:ascii="Times New Roman" w:hAnsi="Times New Roman" w:cs="Times New Roman"/>
          <w:sz w:val="24"/>
          <w:szCs w:val="24"/>
        </w:rPr>
        <w:t xml:space="preserve">Котельниковского городского поселения </w:t>
      </w:r>
      <w:r w:rsidRPr="00AB75F7">
        <w:rPr>
          <w:rFonts w:ascii="Times New Roman" w:hAnsi="Times New Roman" w:cs="Times New Roman"/>
          <w:sz w:val="24"/>
          <w:szCs w:val="24"/>
        </w:rPr>
        <w:t xml:space="preserve">Котельниковского муниципального района </w:t>
      </w:r>
      <w:r w:rsidR="00E76DAC" w:rsidRPr="00AB75F7">
        <w:rPr>
          <w:rFonts w:ascii="Times New Roman" w:hAnsi="Times New Roman" w:cs="Times New Roman"/>
          <w:sz w:val="24"/>
          <w:szCs w:val="24"/>
        </w:rPr>
        <w:t xml:space="preserve">Волгоградской области </w:t>
      </w:r>
      <w:r w:rsidRPr="00AB75F7">
        <w:rPr>
          <w:rFonts w:ascii="Times New Roman" w:hAnsi="Times New Roman" w:cs="Times New Roman"/>
          <w:sz w:val="24"/>
          <w:szCs w:val="24"/>
        </w:rPr>
        <w:t>об утверждении схемы расположения зем</w:t>
      </w:r>
      <w:r w:rsidR="008C14FA">
        <w:rPr>
          <w:rFonts w:ascii="Times New Roman" w:hAnsi="Times New Roman" w:cs="Times New Roman"/>
          <w:sz w:val="24"/>
          <w:szCs w:val="24"/>
        </w:rPr>
        <w:t xml:space="preserve">ельного участка на кадастровом </w:t>
      </w:r>
      <w:r w:rsidRPr="00AB75F7">
        <w:rPr>
          <w:rFonts w:ascii="Times New Roman" w:hAnsi="Times New Roman" w:cs="Times New Roman"/>
          <w:sz w:val="24"/>
          <w:szCs w:val="24"/>
        </w:rPr>
        <w:t xml:space="preserve">плане территории </w:t>
      </w:r>
      <w:r w:rsidR="003A588D" w:rsidRPr="00AB75F7">
        <w:rPr>
          <w:rFonts w:ascii="Times New Roman" w:hAnsi="Times New Roman" w:cs="Times New Roman"/>
          <w:sz w:val="24"/>
          <w:szCs w:val="24"/>
        </w:rPr>
        <w:t xml:space="preserve">Котельниковского городского поселения </w:t>
      </w:r>
      <w:r w:rsidRPr="00AB75F7">
        <w:rPr>
          <w:rFonts w:ascii="Times New Roman" w:hAnsi="Times New Roman" w:cs="Times New Roman"/>
          <w:sz w:val="24"/>
          <w:szCs w:val="24"/>
        </w:rPr>
        <w:t>Котельниковского муниципального района Волгоградской области и выдача его заявителю;</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уведомление об отказе в согласовании схемы расположения земельного участка на кадастровом плане территории</w:t>
      </w:r>
      <w:r w:rsidR="00BF359B" w:rsidRPr="00AB75F7">
        <w:rPr>
          <w:rFonts w:ascii="Times New Roman" w:hAnsi="Times New Roman" w:cs="Times New Roman"/>
          <w:sz w:val="24"/>
          <w:szCs w:val="24"/>
        </w:rPr>
        <w:t xml:space="preserve"> Котельниковского городского поселения</w:t>
      </w:r>
      <w:r w:rsidRPr="00AB75F7">
        <w:rPr>
          <w:rFonts w:ascii="Times New Roman" w:hAnsi="Times New Roman" w:cs="Times New Roman"/>
          <w:sz w:val="24"/>
          <w:szCs w:val="24"/>
        </w:rPr>
        <w:t xml:space="preserve"> Котельниковского муниципального района Волгоградской области с подготовкой соответствующего заключения</w:t>
      </w:r>
      <w:r w:rsidR="00B865CC">
        <w:rPr>
          <w:rFonts w:ascii="Times New Roman" w:hAnsi="Times New Roman" w:cs="Times New Roman"/>
          <w:sz w:val="24"/>
          <w:szCs w:val="24"/>
        </w:rPr>
        <w:t>, в форме письма</w:t>
      </w:r>
      <w:r w:rsidRPr="00AB75F7">
        <w:rPr>
          <w:rFonts w:ascii="Times New Roman" w:hAnsi="Times New Roman" w:cs="Times New Roman"/>
          <w:sz w:val="24"/>
          <w:szCs w:val="24"/>
        </w:rPr>
        <w:t>.</w:t>
      </w:r>
    </w:p>
    <w:p w:rsidR="00986A30" w:rsidRPr="00AB75F7" w:rsidRDefault="00986A30" w:rsidP="00AA5416">
      <w:pPr>
        <w:pStyle w:val="a4"/>
        <w:jc w:val="both"/>
        <w:rPr>
          <w:rFonts w:ascii="Times New Roman" w:hAnsi="Times New Roman" w:cs="Times New Roman"/>
          <w:sz w:val="24"/>
          <w:szCs w:val="24"/>
        </w:rPr>
      </w:pPr>
    </w:p>
    <w:p w:rsidR="006B3FB3" w:rsidRPr="00986A30" w:rsidRDefault="006B3FB3" w:rsidP="00AA5416">
      <w:pPr>
        <w:pStyle w:val="a4"/>
        <w:jc w:val="both"/>
        <w:rPr>
          <w:rFonts w:ascii="Times New Roman" w:hAnsi="Times New Roman" w:cs="Times New Roman"/>
          <w:b/>
          <w:sz w:val="24"/>
          <w:szCs w:val="24"/>
        </w:rPr>
      </w:pPr>
      <w:r w:rsidRPr="00986A30">
        <w:rPr>
          <w:rFonts w:ascii="Times New Roman" w:hAnsi="Times New Roman" w:cs="Times New Roman"/>
          <w:b/>
          <w:sz w:val="24"/>
          <w:szCs w:val="24"/>
        </w:rPr>
        <w:t>2.4. Сроки предоставления муниципальной услуги.</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Муниципальная услуга предоставляется Администрацией </w:t>
      </w:r>
      <w:proofErr w:type="gramStart"/>
      <w:r w:rsidRPr="00AB75F7">
        <w:rPr>
          <w:rFonts w:ascii="Times New Roman" w:hAnsi="Times New Roman" w:cs="Times New Roman"/>
          <w:sz w:val="24"/>
          <w:szCs w:val="24"/>
        </w:rPr>
        <w:t xml:space="preserve">в месячный срок со дня принятия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об утверждении схемы расположения земельного участка на кадастровом плане территории по форме</w:t>
      </w:r>
      <w:proofErr w:type="gramEnd"/>
      <w:r w:rsidRPr="00AB75F7">
        <w:rPr>
          <w:rFonts w:ascii="Times New Roman" w:hAnsi="Times New Roman" w:cs="Times New Roman"/>
          <w:sz w:val="24"/>
          <w:szCs w:val="24"/>
        </w:rPr>
        <w:t xml:space="preserve"> согласно приложению N 1 к настоящему </w:t>
      </w:r>
      <w:r w:rsidRPr="00AB75F7">
        <w:rPr>
          <w:rFonts w:ascii="Times New Roman" w:hAnsi="Times New Roman" w:cs="Times New Roman"/>
          <w:sz w:val="24"/>
          <w:szCs w:val="24"/>
        </w:rPr>
        <w:lastRenderedPageBreak/>
        <w:t>административному регламенту (далее - заявление) с приложением полного пакета документов.</w:t>
      </w:r>
    </w:p>
    <w:p w:rsidR="00986A30" w:rsidRPr="00AB75F7" w:rsidRDefault="00986A30" w:rsidP="00AA5416">
      <w:pPr>
        <w:pStyle w:val="a4"/>
        <w:jc w:val="both"/>
        <w:rPr>
          <w:rFonts w:ascii="Times New Roman" w:hAnsi="Times New Roman" w:cs="Times New Roman"/>
          <w:sz w:val="24"/>
          <w:szCs w:val="24"/>
        </w:rPr>
      </w:pPr>
    </w:p>
    <w:p w:rsidR="006B3FB3" w:rsidRPr="00986A30" w:rsidRDefault="006B3FB3" w:rsidP="00AA5416">
      <w:pPr>
        <w:pStyle w:val="a4"/>
        <w:jc w:val="both"/>
        <w:rPr>
          <w:rFonts w:ascii="Times New Roman" w:hAnsi="Times New Roman" w:cs="Times New Roman"/>
          <w:b/>
          <w:sz w:val="24"/>
          <w:szCs w:val="24"/>
        </w:rPr>
      </w:pPr>
      <w:r w:rsidRPr="00986A30">
        <w:rPr>
          <w:rFonts w:ascii="Times New Roman" w:hAnsi="Times New Roman" w:cs="Times New Roman"/>
          <w:b/>
          <w:sz w:val="24"/>
          <w:szCs w:val="24"/>
        </w:rPr>
        <w:t>2.5. Нормативные правовые акты, регулирующие предоставление услуги:</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hyperlink r:id="rId10" w:history="1">
        <w:r w:rsidRPr="00AB75F7">
          <w:rPr>
            <w:rFonts w:ascii="Times New Roman" w:hAnsi="Times New Roman" w:cs="Times New Roman"/>
            <w:color w:val="0000FF"/>
            <w:sz w:val="24"/>
            <w:szCs w:val="24"/>
          </w:rPr>
          <w:t>Конституция</w:t>
        </w:r>
      </w:hyperlink>
      <w:r w:rsidRPr="00AB75F7">
        <w:rPr>
          <w:rFonts w:ascii="Times New Roman" w:hAnsi="Times New Roman" w:cs="Times New Roman"/>
          <w:sz w:val="24"/>
          <w:szCs w:val="24"/>
        </w:rPr>
        <w:t xml:space="preserve"> Российской Федерации;</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Градостроительный </w:t>
      </w:r>
      <w:hyperlink r:id="rId11"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29 декабря 2004 года N 190-ФЗ;</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Земельный </w:t>
      </w:r>
      <w:hyperlink r:id="rId12"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25.10.2001 N 136-ФЗ;</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3"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D296C" w:rsidRPr="00AB75F7" w:rsidRDefault="007D296C" w:rsidP="007D29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4"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w:t>
      </w:r>
      <w:r>
        <w:rPr>
          <w:rFonts w:ascii="Times New Roman" w:hAnsi="Times New Roman" w:cs="Times New Roman"/>
          <w:sz w:val="24"/>
          <w:szCs w:val="24"/>
        </w:rPr>
        <w:t>3.</w:t>
      </w:r>
      <w:r w:rsidRPr="00AB75F7">
        <w:rPr>
          <w:rFonts w:ascii="Times New Roman" w:hAnsi="Times New Roman" w:cs="Times New Roman"/>
          <w:sz w:val="24"/>
          <w:szCs w:val="24"/>
        </w:rPr>
        <w:t>0</w:t>
      </w:r>
      <w:r>
        <w:rPr>
          <w:rFonts w:ascii="Times New Roman" w:hAnsi="Times New Roman" w:cs="Times New Roman"/>
          <w:sz w:val="24"/>
          <w:szCs w:val="24"/>
        </w:rPr>
        <w:t>1.20</w:t>
      </w:r>
      <w:r w:rsidRPr="00AB75F7">
        <w:rPr>
          <w:rFonts w:ascii="Times New Roman" w:hAnsi="Times New Roman" w:cs="Times New Roman"/>
          <w:sz w:val="24"/>
          <w:szCs w:val="24"/>
        </w:rPr>
        <w:t>1</w:t>
      </w:r>
      <w:r>
        <w:rPr>
          <w:rFonts w:ascii="Times New Roman" w:hAnsi="Times New Roman" w:cs="Times New Roman"/>
          <w:sz w:val="24"/>
          <w:szCs w:val="24"/>
        </w:rPr>
        <w:t>4</w:t>
      </w:r>
      <w:r w:rsidRPr="00AB75F7">
        <w:rPr>
          <w:rFonts w:ascii="Times New Roman" w:hAnsi="Times New Roman" w:cs="Times New Roman"/>
          <w:sz w:val="24"/>
          <w:szCs w:val="24"/>
        </w:rPr>
        <w:t xml:space="preserve"> N 17</w:t>
      </w:r>
      <w:r>
        <w:rPr>
          <w:rFonts w:ascii="Times New Roman" w:hAnsi="Times New Roman" w:cs="Times New Roman"/>
          <w:sz w:val="24"/>
          <w:szCs w:val="24"/>
        </w:rPr>
        <w:t>1</w:t>
      </w:r>
      <w:r w:rsidRPr="00AB75F7">
        <w:rPr>
          <w:rFonts w:ascii="Times New Roman" w:hAnsi="Times New Roman" w:cs="Times New Roman"/>
          <w:sz w:val="24"/>
          <w:szCs w:val="24"/>
        </w:rPr>
        <w:t xml:space="preserve">-ФЗ "О </w:t>
      </w:r>
      <w:r>
        <w:rPr>
          <w:rFonts w:ascii="Times New Roman" w:hAnsi="Times New Roman" w:cs="Times New Roman"/>
          <w:sz w:val="24"/>
          <w:szCs w:val="24"/>
        </w:rPr>
        <w:t xml:space="preserve">внесении изменений в </w:t>
      </w:r>
      <w:r w:rsidRPr="00AB75F7">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B75F7">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и отдельные законодательные акты Российской Федерации»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5"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22BE6" w:rsidRDefault="00B22BE6" w:rsidP="00AA5416">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Приказ</w:t>
      </w:r>
      <w:r w:rsidRPr="00AB75F7">
        <w:rPr>
          <w:rFonts w:ascii="Times New Roman" w:hAnsi="Times New Roman" w:cs="Times New Roman"/>
          <w:sz w:val="24"/>
          <w:szCs w:val="24"/>
        </w:rPr>
        <w:t xml:space="preserve"> Минэкономразвития РФ №762 от 27.11.2014 г. «Об утверждении требований к подготовке схемы расположения земельного участка или земельных участков на кадастровом плане территории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w:t>
      </w:r>
      <w:proofErr w:type="gramEnd"/>
      <w:r w:rsidRPr="00AB75F7">
        <w:rPr>
          <w:rFonts w:ascii="Times New Roman" w:hAnsi="Times New Roman" w:cs="Times New Roman"/>
          <w:sz w:val="24"/>
          <w:szCs w:val="24"/>
        </w:rPr>
        <w:t xml:space="preserve"> </w:t>
      </w:r>
      <w:proofErr w:type="gramStart"/>
      <w:r w:rsidRPr="00AB75F7">
        <w:rPr>
          <w:rFonts w:ascii="Times New Roman" w:hAnsi="Times New Roman" w:cs="Times New Roman"/>
          <w:sz w:val="24"/>
          <w:szCs w:val="24"/>
        </w:rPr>
        <w:t>которой осуществляется в форме документа на бумажном носителе»</w:t>
      </w:r>
      <w:proofErr w:type="gramEnd"/>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hyperlink r:id="rId16" w:history="1">
        <w:r w:rsidRPr="00AB75F7">
          <w:rPr>
            <w:rFonts w:ascii="Times New Roman" w:hAnsi="Times New Roman" w:cs="Times New Roman"/>
            <w:color w:val="0000FF"/>
            <w:sz w:val="24"/>
            <w:szCs w:val="24"/>
          </w:rPr>
          <w:t>Устав</w:t>
        </w:r>
      </w:hyperlink>
      <w:r w:rsidRPr="00AB75F7">
        <w:rPr>
          <w:rFonts w:ascii="Times New Roman" w:hAnsi="Times New Roman" w:cs="Times New Roman"/>
          <w:sz w:val="24"/>
          <w:szCs w:val="24"/>
        </w:rPr>
        <w:t xml:space="preserve"> </w:t>
      </w:r>
      <w:r w:rsidR="00075B41">
        <w:rPr>
          <w:rFonts w:ascii="Times New Roman" w:hAnsi="Times New Roman" w:cs="Times New Roman"/>
          <w:sz w:val="24"/>
          <w:szCs w:val="24"/>
        </w:rPr>
        <w:t xml:space="preserve">Котельниковского городского поселения </w:t>
      </w:r>
      <w:r w:rsidRPr="00AB75F7">
        <w:rPr>
          <w:rFonts w:ascii="Times New Roman" w:hAnsi="Times New Roman" w:cs="Times New Roman"/>
          <w:sz w:val="24"/>
          <w:szCs w:val="24"/>
        </w:rPr>
        <w:t>Котельниковского муниципального района Волгоградской области;</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r w:rsidR="00821581">
        <w:rPr>
          <w:rFonts w:ascii="Times New Roman" w:hAnsi="Times New Roman" w:cs="Times New Roman"/>
          <w:sz w:val="24"/>
          <w:szCs w:val="24"/>
        </w:rPr>
        <w:t>иные</w:t>
      </w:r>
      <w:r w:rsidRPr="00AB75F7">
        <w:rPr>
          <w:rFonts w:ascii="Times New Roman" w:hAnsi="Times New Roman" w:cs="Times New Roman"/>
          <w:sz w:val="24"/>
          <w:szCs w:val="24"/>
        </w:rPr>
        <w:t xml:space="preserve"> нормативно-правовы</w:t>
      </w:r>
      <w:r w:rsidR="004006D0">
        <w:rPr>
          <w:rFonts w:ascii="Times New Roman" w:hAnsi="Times New Roman" w:cs="Times New Roman"/>
          <w:sz w:val="24"/>
          <w:szCs w:val="24"/>
        </w:rPr>
        <w:t>е</w:t>
      </w:r>
      <w:r w:rsidRPr="00AB75F7">
        <w:rPr>
          <w:rFonts w:ascii="Times New Roman" w:hAnsi="Times New Roman" w:cs="Times New Roman"/>
          <w:sz w:val="24"/>
          <w:szCs w:val="24"/>
        </w:rPr>
        <w:t xml:space="preserve"> акт</w:t>
      </w:r>
      <w:r w:rsidR="00821581">
        <w:rPr>
          <w:rFonts w:ascii="Times New Roman" w:hAnsi="Times New Roman" w:cs="Times New Roman"/>
          <w:sz w:val="24"/>
          <w:szCs w:val="24"/>
        </w:rPr>
        <w:t>ы</w:t>
      </w:r>
      <w:r w:rsidRPr="00AB75F7">
        <w:rPr>
          <w:rFonts w:ascii="Times New Roman" w:hAnsi="Times New Roman" w:cs="Times New Roman"/>
          <w:sz w:val="24"/>
          <w:szCs w:val="24"/>
        </w:rPr>
        <w:t>.</w:t>
      </w:r>
    </w:p>
    <w:p w:rsidR="006B3FB3" w:rsidRPr="00986A30" w:rsidRDefault="006B3FB3" w:rsidP="00CE3A1E">
      <w:pPr>
        <w:pStyle w:val="ConsPlusNormal"/>
        <w:ind w:firstLine="540"/>
        <w:jc w:val="both"/>
        <w:rPr>
          <w:rFonts w:ascii="Times New Roman" w:hAnsi="Times New Roman" w:cs="Times New Roman"/>
          <w:b/>
          <w:sz w:val="24"/>
          <w:szCs w:val="24"/>
        </w:rPr>
      </w:pPr>
      <w:bookmarkStart w:id="4" w:name="Par139"/>
      <w:bookmarkEnd w:id="4"/>
      <w:r w:rsidRPr="00986A30">
        <w:rPr>
          <w:rFonts w:ascii="Times New Roman" w:hAnsi="Times New Roman" w:cs="Times New Roman"/>
          <w:b/>
          <w:sz w:val="24"/>
          <w:szCs w:val="24"/>
        </w:rPr>
        <w:t xml:space="preserve">2.6. </w:t>
      </w:r>
      <w:r w:rsidR="00CE3A1E" w:rsidRPr="00986A3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986A30">
        <w:rPr>
          <w:rFonts w:ascii="Times New Roman" w:hAnsi="Times New Roman" w:cs="Times New Roman"/>
          <w:b/>
          <w:sz w:val="24"/>
          <w:szCs w:val="24"/>
        </w:rPr>
        <w:t>:</w:t>
      </w:r>
    </w:p>
    <w:p w:rsidR="00986A30" w:rsidRPr="004B4F82" w:rsidRDefault="00CE3A1E" w:rsidP="00986A30">
      <w:pPr>
        <w:pStyle w:val="a4"/>
        <w:jc w:val="both"/>
        <w:rPr>
          <w:rFonts w:ascii="Times New Roman" w:hAnsi="Times New Roman" w:cs="Times New Roman"/>
          <w:sz w:val="24"/>
          <w:szCs w:val="24"/>
          <w:u w:val="single"/>
        </w:rPr>
      </w:pPr>
      <w:r>
        <w:rPr>
          <w:rFonts w:ascii="Times New Roman" w:hAnsi="Times New Roman" w:cs="Times New Roman"/>
          <w:sz w:val="24"/>
          <w:szCs w:val="24"/>
        </w:rPr>
        <w:t>2.6.1</w:t>
      </w:r>
      <w:r w:rsidR="00986A30">
        <w:rPr>
          <w:rFonts w:ascii="Times New Roman" w:hAnsi="Times New Roman" w:cs="Times New Roman"/>
          <w:sz w:val="24"/>
          <w:szCs w:val="24"/>
          <w:u w:val="single"/>
        </w:rPr>
        <w:t xml:space="preserve">. </w:t>
      </w:r>
      <w:r w:rsidR="00986A30" w:rsidRPr="004B4F82">
        <w:rPr>
          <w:rFonts w:ascii="Times New Roman" w:hAnsi="Times New Roman" w:cs="Times New Roman"/>
          <w:sz w:val="24"/>
          <w:szCs w:val="24"/>
          <w:u w:val="single"/>
        </w:rPr>
        <w:t>Исчерпывающий перечень документов и информации, предоставляемые заявителем самостоятельно:</w:t>
      </w:r>
    </w:p>
    <w:p w:rsidR="006B3FB3" w:rsidRPr="00AB75F7" w:rsidRDefault="00986A30"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006B3FB3" w:rsidRPr="00AB75F7">
        <w:rPr>
          <w:rFonts w:ascii="Times New Roman" w:hAnsi="Times New Roman" w:cs="Times New Roman"/>
          <w:sz w:val="24"/>
          <w:szCs w:val="24"/>
        </w:rPr>
        <w:t xml:space="preserve"> </w:t>
      </w:r>
      <w:hyperlink w:anchor="Par295" w:history="1">
        <w:r w:rsidR="006B3FB3" w:rsidRPr="00AB75F7">
          <w:rPr>
            <w:rFonts w:ascii="Times New Roman" w:hAnsi="Times New Roman" w:cs="Times New Roman"/>
            <w:color w:val="0000FF"/>
            <w:sz w:val="24"/>
            <w:szCs w:val="24"/>
          </w:rPr>
          <w:t>заявление</w:t>
        </w:r>
      </w:hyperlink>
      <w:r w:rsidR="002F2F11">
        <w:rPr>
          <w:rFonts w:ascii="Times New Roman" w:hAnsi="Times New Roman" w:cs="Times New Roman"/>
          <w:sz w:val="24"/>
          <w:szCs w:val="24"/>
        </w:rPr>
        <w:t xml:space="preserve"> п</w:t>
      </w:r>
      <w:r w:rsidR="00B104F5">
        <w:rPr>
          <w:rFonts w:ascii="Times New Roman" w:hAnsi="Times New Roman" w:cs="Times New Roman"/>
          <w:sz w:val="24"/>
          <w:szCs w:val="24"/>
        </w:rPr>
        <w:t xml:space="preserve">о форме, </w:t>
      </w:r>
      <w:proofErr w:type="gramStart"/>
      <w:r w:rsidR="00B104F5">
        <w:rPr>
          <w:rFonts w:ascii="Times New Roman" w:hAnsi="Times New Roman" w:cs="Times New Roman"/>
          <w:sz w:val="24"/>
          <w:szCs w:val="24"/>
        </w:rPr>
        <w:t>согласно Приложения</w:t>
      </w:r>
      <w:proofErr w:type="gramEnd"/>
      <w:r w:rsidR="00B104F5">
        <w:rPr>
          <w:rFonts w:ascii="Times New Roman" w:hAnsi="Times New Roman" w:cs="Times New Roman"/>
          <w:sz w:val="24"/>
          <w:szCs w:val="24"/>
        </w:rPr>
        <w:t xml:space="preserve"> №1, </w:t>
      </w:r>
      <w:r w:rsidR="002F2F11">
        <w:rPr>
          <w:rFonts w:ascii="Times New Roman" w:hAnsi="Times New Roman" w:cs="Times New Roman"/>
          <w:sz w:val="24"/>
          <w:szCs w:val="24"/>
        </w:rPr>
        <w:t xml:space="preserve"> настояще</w:t>
      </w:r>
      <w:r w:rsidR="00B104F5">
        <w:rPr>
          <w:rFonts w:ascii="Times New Roman" w:hAnsi="Times New Roman" w:cs="Times New Roman"/>
          <w:sz w:val="24"/>
          <w:szCs w:val="24"/>
        </w:rPr>
        <w:t>го</w:t>
      </w:r>
      <w:r w:rsidR="002F2F11">
        <w:rPr>
          <w:rFonts w:ascii="Times New Roman" w:hAnsi="Times New Roman" w:cs="Times New Roman"/>
          <w:sz w:val="24"/>
          <w:szCs w:val="24"/>
        </w:rPr>
        <w:t xml:space="preserve"> Регламент</w:t>
      </w:r>
      <w:r w:rsidR="00B104F5">
        <w:rPr>
          <w:rFonts w:ascii="Times New Roman" w:hAnsi="Times New Roman" w:cs="Times New Roman"/>
          <w:sz w:val="24"/>
          <w:szCs w:val="24"/>
        </w:rPr>
        <w:t>а</w:t>
      </w:r>
      <w:r w:rsidR="006B3FB3" w:rsidRPr="00AB75F7">
        <w:rPr>
          <w:rFonts w:ascii="Times New Roman" w:hAnsi="Times New Roman" w:cs="Times New Roman"/>
          <w:sz w:val="24"/>
          <w:szCs w:val="24"/>
        </w:rPr>
        <w:t>;</w:t>
      </w:r>
    </w:p>
    <w:p w:rsidR="006B3FB3" w:rsidRPr="00AB75F7" w:rsidRDefault="00986A30"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2) </w:t>
      </w:r>
      <w:r w:rsidR="006B3FB3" w:rsidRPr="00AB75F7">
        <w:rPr>
          <w:rFonts w:ascii="Times New Roman" w:hAnsi="Times New Roman" w:cs="Times New Roman"/>
          <w:sz w:val="24"/>
          <w:szCs w:val="24"/>
        </w:rPr>
        <w:t>согласованная схема расположения земельного участка на кадастровом плане территории;</w:t>
      </w:r>
    </w:p>
    <w:p w:rsidR="000E3734" w:rsidRDefault="00986A30"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6B3FB3" w:rsidRPr="00AB75F7">
        <w:rPr>
          <w:rFonts w:ascii="Times New Roman" w:hAnsi="Times New Roman" w:cs="Times New Roman"/>
          <w:sz w:val="24"/>
          <w:szCs w:val="24"/>
        </w:rPr>
        <w:t xml:space="preserve"> документы, </w:t>
      </w:r>
      <w:r w:rsidR="000E232E">
        <w:rPr>
          <w:rFonts w:ascii="Times New Roman" w:hAnsi="Times New Roman" w:cs="Times New Roman"/>
          <w:sz w:val="24"/>
          <w:szCs w:val="24"/>
        </w:rPr>
        <w:t>удостоверяющи</w:t>
      </w:r>
      <w:r w:rsidR="006B3FB3" w:rsidRPr="00AB75F7">
        <w:rPr>
          <w:rFonts w:ascii="Times New Roman" w:hAnsi="Times New Roman" w:cs="Times New Roman"/>
          <w:sz w:val="24"/>
          <w:szCs w:val="24"/>
        </w:rPr>
        <w:t>е</w:t>
      </w:r>
      <w:r w:rsidR="000E232E">
        <w:rPr>
          <w:rFonts w:ascii="Times New Roman" w:hAnsi="Times New Roman" w:cs="Times New Roman"/>
          <w:sz w:val="24"/>
          <w:szCs w:val="24"/>
        </w:rPr>
        <w:t xml:space="preserve"> (устанавливающие)</w:t>
      </w:r>
      <w:r w:rsidR="006B3FB3" w:rsidRPr="00AB75F7">
        <w:rPr>
          <w:rFonts w:ascii="Times New Roman" w:hAnsi="Times New Roman" w:cs="Times New Roman"/>
          <w:sz w:val="24"/>
          <w:szCs w:val="24"/>
        </w:rPr>
        <w:t xml:space="preserve"> права заявителя на здани</w:t>
      </w:r>
      <w:r w:rsidR="000E232E">
        <w:rPr>
          <w:rFonts w:ascii="Times New Roman" w:hAnsi="Times New Roman" w:cs="Times New Roman"/>
          <w:sz w:val="24"/>
          <w:szCs w:val="24"/>
        </w:rPr>
        <w:t>е</w:t>
      </w:r>
      <w:r w:rsidR="006B3FB3" w:rsidRPr="00AB75F7">
        <w:rPr>
          <w:rFonts w:ascii="Times New Roman" w:hAnsi="Times New Roman" w:cs="Times New Roman"/>
          <w:sz w:val="24"/>
          <w:szCs w:val="24"/>
        </w:rPr>
        <w:t>, строени</w:t>
      </w:r>
      <w:r w:rsidR="000E232E">
        <w:rPr>
          <w:rFonts w:ascii="Times New Roman" w:hAnsi="Times New Roman" w:cs="Times New Roman"/>
          <w:sz w:val="24"/>
          <w:szCs w:val="24"/>
        </w:rPr>
        <w:t>е, сооружение либо помещение</w:t>
      </w:r>
      <w:r w:rsidR="006B3FB3" w:rsidRPr="00AB75F7">
        <w:rPr>
          <w:rFonts w:ascii="Times New Roman" w:hAnsi="Times New Roman" w:cs="Times New Roman"/>
          <w:sz w:val="24"/>
          <w:szCs w:val="24"/>
        </w:rPr>
        <w:t>, расположенные на земельном участке (в случае оформления схемы расположения земельных участков, на которых расположены здания, строения, сооружения</w:t>
      </w:r>
      <w:r w:rsidR="000E232E">
        <w:rPr>
          <w:rFonts w:ascii="Times New Roman" w:hAnsi="Times New Roman" w:cs="Times New Roman"/>
          <w:sz w:val="24"/>
          <w:szCs w:val="24"/>
        </w:rPr>
        <w:t>), если право на такое здание, сооружение, строение либо помещение не зарегистрировано в ЕГРП</w:t>
      </w:r>
      <w:r w:rsidR="000E3734">
        <w:rPr>
          <w:rFonts w:ascii="Times New Roman" w:hAnsi="Times New Roman" w:cs="Times New Roman"/>
          <w:sz w:val="24"/>
          <w:szCs w:val="24"/>
        </w:rPr>
        <w:t>;</w:t>
      </w:r>
    </w:p>
    <w:p w:rsidR="006B3FB3" w:rsidRDefault="00986A30"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4) </w:t>
      </w:r>
      <w:r w:rsidR="000E3734">
        <w:rPr>
          <w:rFonts w:ascii="Times New Roman" w:hAnsi="Times New Roman" w:cs="Times New Roman"/>
          <w:sz w:val="24"/>
          <w:szCs w:val="24"/>
        </w:rPr>
        <w:t>документ, подтверждающий полномочия представителя заявителя, в случае, если с заявлением обратился представитель заявителя.</w:t>
      </w:r>
    </w:p>
    <w:p w:rsidR="00986A30" w:rsidRDefault="00986A30"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5) </w:t>
      </w:r>
      <w:r w:rsidR="006D5F88">
        <w:rPr>
          <w:rFonts w:ascii="Times New Roman" w:hAnsi="Times New Roman" w:cs="Times New Roman"/>
          <w:sz w:val="24"/>
          <w:szCs w:val="24"/>
        </w:rPr>
        <w:t xml:space="preserve">копия </w:t>
      </w:r>
      <w:r>
        <w:rPr>
          <w:rFonts w:ascii="Times New Roman" w:hAnsi="Times New Roman" w:cs="Times New Roman"/>
          <w:sz w:val="24"/>
          <w:szCs w:val="24"/>
        </w:rPr>
        <w:t>документ</w:t>
      </w:r>
      <w:r w:rsidR="006D5F88">
        <w:rPr>
          <w:rFonts w:ascii="Times New Roman" w:hAnsi="Times New Roman" w:cs="Times New Roman"/>
          <w:sz w:val="24"/>
          <w:szCs w:val="24"/>
        </w:rPr>
        <w:t>а</w:t>
      </w:r>
      <w:r>
        <w:rPr>
          <w:rFonts w:ascii="Times New Roman" w:hAnsi="Times New Roman" w:cs="Times New Roman"/>
          <w:sz w:val="24"/>
          <w:szCs w:val="24"/>
        </w:rPr>
        <w:t xml:space="preserve"> уд</w:t>
      </w:r>
      <w:r w:rsidR="00AD2390">
        <w:rPr>
          <w:rFonts w:ascii="Times New Roman" w:hAnsi="Times New Roman" w:cs="Times New Roman"/>
          <w:sz w:val="24"/>
          <w:szCs w:val="24"/>
        </w:rPr>
        <w:t>остоверяющего</w:t>
      </w:r>
      <w:r>
        <w:rPr>
          <w:rFonts w:ascii="Times New Roman" w:hAnsi="Times New Roman" w:cs="Times New Roman"/>
          <w:sz w:val="24"/>
          <w:szCs w:val="24"/>
        </w:rPr>
        <w:t xml:space="preserve"> личность.</w:t>
      </w:r>
    </w:p>
    <w:p w:rsidR="00243CF1" w:rsidRDefault="00243CF1" w:rsidP="00243CF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заявлении должно быть указано:</w:t>
      </w:r>
    </w:p>
    <w:p w:rsidR="00243CF1" w:rsidRPr="004F19E1" w:rsidRDefault="00243CF1" w:rsidP="00243CF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43CF1" w:rsidRPr="004F19E1" w:rsidRDefault="00243CF1" w:rsidP="00243CF1">
      <w:pPr>
        <w:pStyle w:val="ConsPlusNormal"/>
        <w:ind w:firstLine="540"/>
        <w:jc w:val="both"/>
        <w:rPr>
          <w:rFonts w:ascii="Times New Roman" w:hAnsi="Times New Roman" w:cs="Times New Roman"/>
          <w:sz w:val="24"/>
          <w:szCs w:val="24"/>
        </w:rPr>
      </w:pPr>
      <w:r w:rsidRPr="004F19E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43CF1" w:rsidRPr="004F19E1" w:rsidRDefault="00243CF1" w:rsidP="00243C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F19E1">
        <w:rPr>
          <w:rFonts w:ascii="Times New Roman" w:hAnsi="Times New Roman" w:cs="Times New Roman"/>
          <w:sz w:val="24"/>
          <w:szCs w:val="24"/>
        </w:rPr>
        <w:t>) цель использования земельного участка;</w:t>
      </w:r>
    </w:p>
    <w:p w:rsidR="00243CF1" w:rsidRDefault="00243CF1" w:rsidP="00243CF1">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Pr="004F19E1">
        <w:rPr>
          <w:rFonts w:ascii="Times New Roman" w:hAnsi="Times New Roman" w:cs="Times New Roman"/>
          <w:sz w:val="24"/>
          <w:szCs w:val="24"/>
        </w:rPr>
        <w:t>) почтовый адрес и (или) адрес электронной почты для связи с заявителем</w:t>
      </w:r>
      <w:r w:rsidR="006F5034">
        <w:rPr>
          <w:rFonts w:ascii="Times New Roman" w:hAnsi="Times New Roman" w:cs="Times New Roman"/>
          <w:sz w:val="24"/>
          <w:szCs w:val="24"/>
        </w:rPr>
        <w:t>;</w:t>
      </w:r>
    </w:p>
    <w:p w:rsidR="006F5034" w:rsidRDefault="006F5034" w:rsidP="00243CF1">
      <w:pPr>
        <w:pStyle w:val="a4"/>
        <w:jc w:val="both"/>
        <w:rPr>
          <w:rFonts w:ascii="Times New Roman" w:hAnsi="Times New Roman" w:cs="Times New Roman"/>
          <w:sz w:val="24"/>
          <w:szCs w:val="24"/>
        </w:rPr>
      </w:pPr>
      <w:r>
        <w:rPr>
          <w:rFonts w:ascii="Times New Roman" w:hAnsi="Times New Roman" w:cs="Times New Roman"/>
          <w:sz w:val="24"/>
          <w:szCs w:val="24"/>
        </w:rPr>
        <w:t xml:space="preserve">         5) кадастровый квартал либо кадастровый номер земельного участка;</w:t>
      </w:r>
    </w:p>
    <w:p w:rsidR="006F5034" w:rsidRDefault="006F5034" w:rsidP="00243CF1">
      <w:pPr>
        <w:pStyle w:val="a4"/>
        <w:jc w:val="both"/>
        <w:rPr>
          <w:rFonts w:ascii="Times New Roman" w:hAnsi="Times New Roman" w:cs="Times New Roman"/>
          <w:sz w:val="24"/>
          <w:szCs w:val="24"/>
        </w:rPr>
      </w:pPr>
      <w:r>
        <w:rPr>
          <w:rFonts w:ascii="Times New Roman" w:hAnsi="Times New Roman" w:cs="Times New Roman"/>
          <w:sz w:val="24"/>
          <w:szCs w:val="24"/>
        </w:rPr>
        <w:t xml:space="preserve">         6) место нахождения земельного участка.</w:t>
      </w:r>
    </w:p>
    <w:p w:rsidR="00D80E3E" w:rsidRDefault="00D80E3E" w:rsidP="00D80E3E">
      <w:pPr>
        <w:widowControl w:val="0"/>
        <w:autoSpaceDE w:val="0"/>
        <w:autoSpaceDN w:val="0"/>
        <w:adjustRightInd w:val="0"/>
        <w:spacing w:after="0" w:line="240" w:lineRule="auto"/>
        <w:ind w:firstLine="540"/>
        <w:jc w:val="both"/>
        <w:rPr>
          <w:rFonts w:ascii="Times New Roman" w:hAnsi="Times New Roman"/>
          <w:sz w:val="24"/>
          <w:szCs w:val="24"/>
        </w:rPr>
      </w:pPr>
      <w:r w:rsidRPr="00145CA0">
        <w:rPr>
          <w:rFonts w:ascii="Times New Roman" w:hAnsi="Times New Roman"/>
          <w:sz w:val="24"/>
          <w:szCs w:val="24"/>
        </w:rPr>
        <w:t>Оригиналы документов возвращаются заявителю после сличения копии с оригиналами.</w:t>
      </w:r>
    </w:p>
    <w:p w:rsidR="002A4898" w:rsidRPr="00D80DB7" w:rsidRDefault="002A4898" w:rsidP="00D80E3E">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D80DB7">
        <w:rPr>
          <w:rFonts w:ascii="Times New Roman" w:hAnsi="Times New Roman"/>
          <w:sz w:val="24"/>
          <w:szCs w:val="24"/>
          <w:u w:val="single"/>
        </w:rPr>
        <w:t xml:space="preserve">2.6.2. </w:t>
      </w:r>
      <w:r w:rsidRPr="00D80DB7">
        <w:rPr>
          <w:rFonts w:ascii="Times New Roman" w:hAnsi="Times New Roman" w:cs="Times New Roman"/>
          <w:sz w:val="24"/>
          <w:szCs w:val="24"/>
          <w:u w:val="single"/>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4898" w:rsidRDefault="002A4898" w:rsidP="00D80E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ЕГРП о правах</w:t>
      </w:r>
      <w:r w:rsidR="00AA016E">
        <w:rPr>
          <w:rFonts w:ascii="Times New Roman" w:hAnsi="Times New Roman" w:cs="Times New Roman"/>
          <w:sz w:val="24"/>
          <w:szCs w:val="24"/>
        </w:rPr>
        <w:t xml:space="preserve"> </w:t>
      </w:r>
      <w:r w:rsidR="00AA016E" w:rsidRPr="00AB75F7">
        <w:rPr>
          <w:rFonts w:ascii="Times New Roman" w:hAnsi="Times New Roman" w:cs="Times New Roman"/>
          <w:sz w:val="24"/>
          <w:szCs w:val="24"/>
        </w:rPr>
        <w:t>заявителя на здани</w:t>
      </w:r>
      <w:r w:rsidR="00AA016E">
        <w:rPr>
          <w:rFonts w:ascii="Times New Roman" w:hAnsi="Times New Roman" w:cs="Times New Roman"/>
          <w:sz w:val="24"/>
          <w:szCs w:val="24"/>
        </w:rPr>
        <w:t>е</w:t>
      </w:r>
      <w:r w:rsidR="00AA016E" w:rsidRPr="00AB75F7">
        <w:rPr>
          <w:rFonts w:ascii="Times New Roman" w:hAnsi="Times New Roman" w:cs="Times New Roman"/>
          <w:sz w:val="24"/>
          <w:szCs w:val="24"/>
        </w:rPr>
        <w:t>, строени</w:t>
      </w:r>
      <w:r w:rsidR="00AA016E">
        <w:rPr>
          <w:rFonts w:ascii="Times New Roman" w:hAnsi="Times New Roman" w:cs="Times New Roman"/>
          <w:sz w:val="24"/>
          <w:szCs w:val="24"/>
        </w:rPr>
        <w:t>е, сооружение либо помещение</w:t>
      </w:r>
      <w:r w:rsidR="00AA016E" w:rsidRPr="00AB75F7">
        <w:rPr>
          <w:rFonts w:ascii="Times New Roman" w:hAnsi="Times New Roman" w:cs="Times New Roman"/>
          <w:sz w:val="24"/>
          <w:szCs w:val="24"/>
        </w:rPr>
        <w:t>, расположенные на земельном участке (в случае оформления схемы расположения земельных участков, на которых расположены здания, строения, сооружения</w:t>
      </w:r>
      <w:r w:rsidR="00AA016E">
        <w:rPr>
          <w:rFonts w:ascii="Times New Roman" w:hAnsi="Times New Roman" w:cs="Times New Roman"/>
          <w:sz w:val="24"/>
          <w:szCs w:val="24"/>
        </w:rPr>
        <w:t>), если право зарегистрировано в ЕГРП;</w:t>
      </w:r>
    </w:p>
    <w:p w:rsidR="00AD49E4" w:rsidRDefault="00AD49E4" w:rsidP="00D80E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AD49E4" w:rsidRDefault="00AD49E4" w:rsidP="00D80E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испрашиваемый</w:t>
      </w:r>
      <w:r w:rsidR="00AD5C65">
        <w:rPr>
          <w:rFonts w:ascii="Times New Roman" w:hAnsi="Times New Roman" w:cs="Times New Roman"/>
          <w:sz w:val="24"/>
          <w:szCs w:val="24"/>
        </w:rPr>
        <w:t xml:space="preserve"> земельный участок.</w:t>
      </w:r>
    </w:p>
    <w:p w:rsidR="00E95628" w:rsidRDefault="00E95628" w:rsidP="00E95628">
      <w:pPr>
        <w:pStyle w:val="a4"/>
        <w:jc w:val="both"/>
        <w:rPr>
          <w:rStyle w:val="blk"/>
          <w:rFonts w:ascii="Times New Roman" w:hAnsi="Times New Roman"/>
          <w:sz w:val="24"/>
          <w:szCs w:val="24"/>
        </w:rPr>
      </w:pPr>
      <w:r>
        <w:rPr>
          <w:rFonts w:ascii="Times New Roman" w:hAnsi="Times New Roman" w:cs="Times New Roman"/>
          <w:sz w:val="24"/>
          <w:szCs w:val="24"/>
        </w:rPr>
        <w:t xml:space="preserve">        </w:t>
      </w:r>
      <w:proofErr w:type="gramStart"/>
      <w:r w:rsidRPr="008C501A">
        <w:rPr>
          <w:rFonts w:ascii="Times New Roman" w:eastAsia="Calibri" w:hAnsi="Times New Roman" w:cs="Times New Roman"/>
          <w:sz w:val="24"/>
          <w:szCs w:val="24"/>
        </w:rPr>
        <w:t>Истребование документов,</w:t>
      </w:r>
      <w:r w:rsidRPr="000D0643">
        <w:rPr>
          <w:rFonts w:ascii="Times New Roman" w:eastAsia="Calibri" w:hAnsi="Times New Roman" w:cs="Times New Roman"/>
          <w:sz w:val="24"/>
          <w:szCs w:val="24"/>
        </w:rPr>
        <w:t xml:space="preserve"> сведений, в том числе в форме электронного документа, предусмотренных пунктом 2.</w:t>
      </w:r>
      <w:r>
        <w:rPr>
          <w:rFonts w:ascii="Times New Roman" w:hAnsi="Times New Roman" w:cs="Times New Roman"/>
          <w:sz w:val="24"/>
          <w:szCs w:val="24"/>
        </w:rPr>
        <w:t>6.2</w:t>
      </w:r>
      <w:r w:rsidRPr="000D0643">
        <w:rPr>
          <w:rFonts w:ascii="Times New Roman" w:eastAsia="Calibri" w:hAnsi="Times New Roman" w:cs="Times New Roman"/>
          <w:sz w:val="24"/>
          <w:szCs w:val="24"/>
        </w:rPr>
        <w:t xml:space="preserve">.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0D0643">
        <w:rPr>
          <w:rStyle w:val="blk"/>
          <w:rFonts w:ascii="Times New Roman" w:eastAsia="Calibri" w:hAnsi="Times New Roman"/>
          <w:sz w:val="24"/>
          <w:szCs w:val="24"/>
        </w:rPr>
        <w:t>в случае если указанные в пункте 2.</w:t>
      </w:r>
      <w:r>
        <w:rPr>
          <w:rStyle w:val="blk"/>
          <w:rFonts w:ascii="Times New Roman" w:hAnsi="Times New Roman"/>
          <w:sz w:val="24"/>
          <w:szCs w:val="24"/>
        </w:rPr>
        <w:t>6.2</w:t>
      </w:r>
      <w:r w:rsidRPr="000D0643">
        <w:rPr>
          <w:rStyle w:val="blk"/>
          <w:rFonts w:ascii="Times New Roman" w:eastAsia="Calibri" w:hAnsi="Times New Roman"/>
          <w:sz w:val="24"/>
          <w:szCs w:val="24"/>
        </w:rPr>
        <w:t>. настоящего административного регламента документы не представлены заявителем.</w:t>
      </w:r>
      <w:proofErr w:type="gramEnd"/>
    </w:p>
    <w:p w:rsidR="00E95628" w:rsidRPr="0047315F" w:rsidRDefault="00E95628" w:rsidP="00E95628">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E95628" w:rsidRPr="0047315F" w:rsidRDefault="00E95628" w:rsidP="00E95628">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rFonts w:ascii="Times New Roman" w:hAnsi="Times New Roman" w:cs="Times New Roman"/>
          <w:sz w:val="24"/>
          <w:szCs w:val="24"/>
        </w:rPr>
        <w:t>администрацию Котельниковского городского поселения или МФЦ</w:t>
      </w:r>
      <w:r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95628" w:rsidRPr="0047315F" w:rsidRDefault="00E95628" w:rsidP="00E95628">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47315F">
        <w:rPr>
          <w:rFonts w:ascii="Times New Roman" w:hAnsi="Times New Roman" w:cs="Times New Roman"/>
          <w:sz w:val="24"/>
          <w:szCs w:val="24"/>
        </w:rPr>
        <w:t>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E95628" w:rsidRDefault="00E95628" w:rsidP="00D80E3E">
      <w:pPr>
        <w:widowControl w:val="0"/>
        <w:autoSpaceDE w:val="0"/>
        <w:autoSpaceDN w:val="0"/>
        <w:adjustRightInd w:val="0"/>
        <w:spacing w:after="0" w:line="240" w:lineRule="auto"/>
        <w:ind w:firstLine="540"/>
        <w:jc w:val="both"/>
        <w:rPr>
          <w:rFonts w:ascii="Times New Roman" w:hAnsi="Times New Roman"/>
          <w:sz w:val="24"/>
          <w:szCs w:val="24"/>
        </w:rPr>
      </w:pPr>
    </w:p>
    <w:p w:rsidR="006B3FB3" w:rsidRPr="00F12655" w:rsidRDefault="006B3FB3" w:rsidP="00AA5416">
      <w:pPr>
        <w:pStyle w:val="a4"/>
        <w:jc w:val="both"/>
        <w:rPr>
          <w:rFonts w:ascii="Times New Roman" w:hAnsi="Times New Roman" w:cs="Times New Roman"/>
          <w:b/>
          <w:sz w:val="24"/>
          <w:szCs w:val="24"/>
        </w:rPr>
      </w:pPr>
      <w:r w:rsidRPr="00F12655">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4C304E" w:rsidRDefault="00F12655" w:rsidP="004C304E">
      <w:pPr>
        <w:widowControl w:val="0"/>
        <w:autoSpaceDE w:val="0"/>
        <w:autoSpaceDN w:val="0"/>
        <w:adjustRightInd w:val="0"/>
        <w:spacing w:after="0" w:line="240" w:lineRule="auto"/>
        <w:ind w:firstLine="540"/>
        <w:jc w:val="both"/>
        <w:rPr>
          <w:rFonts w:ascii="Calibri" w:eastAsia="Calibri" w:hAnsi="Calibri" w:cs="Calibri"/>
        </w:rPr>
      </w:pPr>
      <w:r>
        <w:rPr>
          <w:rFonts w:ascii="Times New Roman" w:eastAsia="Calibri" w:hAnsi="Times New Roman" w:cs="Times New Roman"/>
          <w:sz w:val="24"/>
          <w:szCs w:val="24"/>
        </w:rPr>
        <w:t>1)</w:t>
      </w:r>
      <w:r w:rsidR="00986975">
        <w:rPr>
          <w:rFonts w:ascii="Times New Roman" w:eastAsia="Calibri" w:hAnsi="Times New Roman" w:cs="Times New Roman"/>
          <w:sz w:val="24"/>
          <w:szCs w:val="24"/>
        </w:rPr>
        <w:t xml:space="preserve"> </w:t>
      </w:r>
      <w:r w:rsidR="004C304E" w:rsidRPr="004C304E">
        <w:rPr>
          <w:rFonts w:ascii="Times New Roman" w:eastAsia="Calibri" w:hAnsi="Times New Roman" w:cs="Times New Roman"/>
          <w:sz w:val="24"/>
          <w:szCs w:val="24"/>
        </w:rPr>
        <w:t xml:space="preserve"> заявление подано лицом, не уполномоченным совершать такого рода действия</w:t>
      </w:r>
      <w:r w:rsidR="004C304E">
        <w:rPr>
          <w:rFonts w:ascii="Calibri" w:eastAsia="Calibri" w:hAnsi="Calibri" w:cs="Calibri"/>
        </w:rPr>
        <w:t>.</w:t>
      </w:r>
    </w:p>
    <w:p w:rsidR="00965ABA" w:rsidRPr="002E5525" w:rsidRDefault="00986975" w:rsidP="00965AB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65ABA" w:rsidRPr="002E5525">
        <w:rPr>
          <w:rFonts w:ascii="Times New Roman" w:hAnsi="Times New Roman" w:cs="Times New Roman"/>
          <w:sz w:val="24"/>
          <w:szCs w:val="24"/>
        </w:rPr>
        <w:t xml:space="preserve"> представление неполного пакета документов, предусмотренных </w:t>
      </w:r>
      <w:hyperlink w:anchor="Par163" w:history="1">
        <w:r w:rsidR="00965ABA" w:rsidRPr="002E5525">
          <w:rPr>
            <w:rFonts w:ascii="Times New Roman" w:hAnsi="Times New Roman" w:cs="Times New Roman"/>
            <w:color w:val="0000FF"/>
            <w:sz w:val="24"/>
            <w:szCs w:val="24"/>
          </w:rPr>
          <w:t>пунктом 2.6.1</w:t>
        </w:r>
      </w:hyperlink>
      <w:r w:rsidR="00965ABA" w:rsidRPr="002E5525">
        <w:rPr>
          <w:rFonts w:ascii="Times New Roman" w:hAnsi="Times New Roman" w:cs="Times New Roman"/>
          <w:sz w:val="24"/>
          <w:szCs w:val="24"/>
        </w:rPr>
        <w:t xml:space="preserve"> настоящего Регламента;</w:t>
      </w:r>
    </w:p>
    <w:p w:rsidR="006B3FB3" w:rsidRDefault="002E5525"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86975">
        <w:rPr>
          <w:rFonts w:ascii="Times New Roman" w:hAnsi="Times New Roman" w:cs="Times New Roman"/>
          <w:sz w:val="24"/>
          <w:szCs w:val="24"/>
        </w:rPr>
        <w:t xml:space="preserve">3) </w:t>
      </w:r>
      <w:r>
        <w:rPr>
          <w:rFonts w:ascii="Times New Roman" w:hAnsi="Times New Roman" w:cs="Times New Roman"/>
          <w:sz w:val="24"/>
          <w:szCs w:val="24"/>
        </w:rPr>
        <w:t>наличие в предоставляемых, документах исправлений, неточностей либо документы не поддаются прочтению</w:t>
      </w:r>
      <w:r w:rsidR="00C53832" w:rsidRPr="00AB75F7">
        <w:rPr>
          <w:rFonts w:ascii="Times New Roman" w:hAnsi="Times New Roman" w:cs="Times New Roman"/>
          <w:sz w:val="24"/>
          <w:szCs w:val="24"/>
        </w:rPr>
        <w:t>.</w:t>
      </w:r>
    </w:p>
    <w:p w:rsidR="00986975" w:rsidRPr="00AB75F7" w:rsidRDefault="00986975" w:rsidP="00AA5416">
      <w:pPr>
        <w:pStyle w:val="a4"/>
        <w:jc w:val="both"/>
        <w:rPr>
          <w:rFonts w:ascii="Times New Roman" w:hAnsi="Times New Roman" w:cs="Times New Roman"/>
          <w:sz w:val="24"/>
          <w:szCs w:val="24"/>
        </w:rPr>
      </w:pPr>
    </w:p>
    <w:p w:rsidR="006B3FB3" w:rsidRPr="00986975" w:rsidRDefault="006B3FB3" w:rsidP="00AA5416">
      <w:pPr>
        <w:pStyle w:val="a4"/>
        <w:jc w:val="both"/>
        <w:rPr>
          <w:rFonts w:ascii="Times New Roman" w:hAnsi="Times New Roman" w:cs="Times New Roman"/>
          <w:b/>
          <w:sz w:val="24"/>
          <w:szCs w:val="24"/>
        </w:rPr>
      </w:pPr>
      <w:r w:rsidRPr="00986975">
        <w:rPr>
          <w:rFonts w:ascii="Times New Roman" w:hAnsi="Times New Roman" w:cs="Times New Roman"/>
          <w:b/>
          <w:sz w:val="24"/>
          <w:szCs w:val="24"/>
        </w:rPr>
        <w:t>2.8. Исчерпывающий перечень оснований для отказа в предоставлении муниципальной услуги:</w:t>
      </w:r>
    </w:p>
    <w:p w:rsidR="00420F66" w:rsidRPr="00AB75F7" w:rsidRDefault="0068456C" w:rsidP="00420F66">
      <w:pPr>
        <w:pStyle w:val="a4"/>
        <w:jc w:val="both"/>
        <w:rPr>
          <w:rFonts w:ascii="Times New Roman" w:hAnsi="Times New Roman" w:cs="Times New Roman"/>
          <w:color w:val="FF0000"/>
          <w:sz w:val="24"/>
          <w:szCs w:val="24"/>
        </w:rPr>
      </w:pPr>
      <w:r w:rsidRPr="00AB75F7">
        <w:rPr>
          <w:rFonts w:ascii="Times New Roman" w:hAnsi="Times New Roman" w:cs="Times New Roman"/>
          <w:sz w:val="24"/>
          <w:szCs w:val="24"/>
        </w:rPr>
        <w:t xml:space="preserve">        </w:t>
      </w:r>
      <w:proofErr w:type="gramStart"/>
      <w:r w:rsidR="00420F66" w:rsidRPr="00AB75F7">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Приказом </w:t>
      </w:r>
      <w:r w:rsidR="00420F66" w:rsidRPr="00AB75F7">
        <w:rPr>
          <w:rFonts w:ascii="Times New Roman" w:hAnsi="Times New Roman" w:cs="Times New Roman"/>
          <w:sz w:val="24"/>
          <w:szCs w:val="24"/>
        </w:rPr>
        <w:lastRenderedPageBreak/>
        <w:t>Минэкономразвития РФ №762 от 27.11.2014 г. «Об утверждении требований к подготовке схемы расположения земельного участка или земельных участков на кадастровом плане территории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00420F66" w:rsidRPr="00AB75F7">
        <w:rPr>
          <w:rFonts w:ascii="Times New Roman" w:hAnsi="Times New Roman" w:cs="Times New Roman"/>
          <w:sz w:val="24"/>
          <w:szCs w:val="24"/>
        </w:rPr>
        <w:t xml:space="preserve"> </w:t>
      </w:r>
      <w:proofErr w:type="gramStart"/>
      <w:r w:rsidR="00420F66" w:rsidRPr="00AB75F7">
        <w:rPr>
          <w:rFonts w:ascii="Times New Roman" w:hAnsi="Times New Roman" w:cs="Times New Roman"/>
          <w:sz w:val="24"/>
          <w:szCs w:val="24"/>
        </w:rPr>
        <w:t>плане</w:t>
      </w:r>
      <w:proofErr w:type="gramEnd"/>
      <w:r w:rsidR="00420F66" w:rsidRPr="00AB75F7">
        <w:rPr>
          <w:rFonts w:ascii="Times New Roman" w:hAnsi="Times New Roman" w:cs="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20F66" w:rsidRPr="00AB75F7" w:rsidRDefault="00420F66" w:rsidP="00420F66">
      <w:pPr>
        <w:pStyle w:val="ConsPlusNormal"/>
        <w:ind w:firstLine="540"/>
        <w:jc w:val="both"/>
        <w:rPr>
          <w:rFonts w:ascii="Times New Roman" w:hAnsi="Times New Roman" w:cs="Times New Roman"/>
          <w:sz w:val="24"/>
          <w:szCs w:val="24"/>
        </w:rPr>
      </w:pPr>
      <w:r w:rsidRPr="00AB75F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20F66" w:rsidRPr="00AB75F7" w:rsidRDefault="00420F66" w:rsidP="00420F66">
      <w:pPr>
        <w:pStyle w:val="ConsPlusNormal"/>
        <w:ind w:firstLine="540"/>
        <w:jc w:val="both"/>
        <w:rPr>
          <w:rFonts w:ascii="Times New Roman" w:hAnsi="Times New Roman" w:cs="Times New Roman"/>
          <w:sz w:val="24"/>
          <w:szCs w:val="24"/>
        </w:rPr>
      </w:pPr>
      <w:r w:rsidRPr="00AB75F7">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7" w:history="1">
        <w:r w:rsidRPr="00AB75F7">
          <w:rPr>
            <w:rFonts w:ascii="Times New Roman" w:hAnsi="Times New Roman" w:cs="Times New Roman"/>
            <w:color w:val="0000FF"/>
            <w:sz w:val="24"/>
            <w:szCs w:val="24"/>
          </w:rPr>
          <w:t>статьей 11.9</w:t>
        </w:r>
      </w:hyperlink>
      <w:r w:rsidRPr="00AB75F7">
        <w:rPr>
          <w:rFonts w:ascii="Times New Roman" w:hAnsi="Times New Roman" w:cs="Times New Roman"/>
          <w:sz w:val="24"/>
          <w:szCs w:val="24"/>
        </w:rPr>
        <w:t xml:space="preserve"> Земельного кодекса РФ требований к образуемым земельным участкам;</w:t>
      </w:r>
    </w:p>
    <w:p w:rsidR="00420F66" w:rsidRPr="00AB75F7" w:rsidRDefault="00420F66" w:rsidP="00420F66">
      <w:pPr>
        <w:pStyle w:val="ConsPlusNormal"/>
        <w:ind w:firstLine="540"/>
        <w:jc w:val="both"/>
        <w:rPr>
          <w:rFonts w:ascii="Times New Roman" w:hAnsi="Times New Roman" w:cs="Times New Roman"/>
          <w:sz w:val="24"/>
          <w:szCs w:val="24"/>
        </w:rPr>
      </w:pPr>
      <w:r w:rsidRPr="00AB75F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20F66" w:rsidRPr="00AB75F7" w:rsidRDefault="00420F66" w:rsidP="00420F66">
      <w:pPr>
        <w:pStyle w:val="ConsPlusNormal"/>
        <w:ind w:firstLine="540"/>
        <w:jc w:val="both"/>
        <w:rPr>
          <w:rFonts w:ascii="Times New Roman" w:hAnsi="Times New Roman" w:cs="Times New Roman"/>
          <w:sz w:val="24"/>
          <w:szCs w:val="24"/>
        </w:rPr>
      </w:pPr>
      <w:r w:rsidRPr="00AB75F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3FB3" w:rsidRDefault="005921B0"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6)</w:t>
      </w:r>
      <w:r w:rsidR="006B3FB3" w:rsidRPr="00AB75F7">
        <w:rPr>
          <w:rFonts w:ascii="Times New Roman" w:hAnsi="Times New Roman" w:cs="Times New Roman"/>
          <w:sz w:val="24"/>
          <w:szCs w:val="24"/>
        </w:rPr>
        <w:t xml:space="preserve"> наличие письменного </w:t>
      </w:r>
      <w:hyperlink w:anchor="Par295" w:history="1">
        <w:r w:rsidR="006B3FB3" w:rsidRPr="00AB75F7">
          <w:rPr>
            <w:rFonts w:ascii="Times New Roman" w:hAnsi="Times New Roman" w:cs="Times New Roman"/>
            <w:color w:val="0000FF"/>
            <w:sz w:val="24"/>
            <w:szCs w:val="24"/>
          </w:rPr>
          <w:t>заявления</w:t>
        </w:r>
      </w:hyperlink>
      <w:r w:rsidR="006B3FB3" w:rsidRPr="00AB75F7">
        <w:rPr>
          <w:rFonts w:ascii="Times New Roman" w:hAnsi="Times New Roman" w:cs="Times New Roman"/>
          <w:sz w:val="24"/>
          <w:szCs w:val="24"/>
        </w:rPr>
        <w:t xml:space="preserve"> заявителя о приостановлении (прекращении) предоставления муниципальной услуги.</w:t>
      </w:r>
    </w:p>
    <w:p w:rsidR="00986975" w:rsidRPr="00AB75F7" w:rsidRDefault="00986975" w:rsidP="00AA5416">
      <w:pPr>
        <w:pStyle w:val="a4"/>
        <w:jc w:val="both"/>
        <w:rPr>
          <w:rFonts w:ascii="Times New Roman" w:hAnsi="Times New Roman" w:cs="Times New Roman"/>
          <w:sz w:val="24"/>
          <w:szCs w:val="24"/>
        </w:rPr>
      </w:pPr>
    </w:p>
    <w:p w:rsidR="006B3FB3" w:rsidRPr="00986975" w:rsidRDefault="006B3FB3" w:rsidP="00AA5416">
      <w:pPr>
        <w:pStyle w:val="a4"/>
        <w:jc w:val="both"/>
        <w:rPr>
          <w:rFonts w:ascii="Times New Roman" w:hAnsi="Times New Roman" w:cs="Times New Roman"/>
          <w:b/>
          <w:sz w:val="24"/>
          <w:szCs w:val="24"/>
        </w:rPr>
      </w:pPr>
      <w:r w:rsidRPr="00986975">
        <w:rPr>
          <w:rFonts w:ascii="Times New Roman" w:hAnsi="Times New Roman" w:cs="Times New Roman"/>
          <w:b/>
          <w:sz w:val="24"/>
          <w:szCs w:val="24"/>
        </w:rPr>
        <w:t>2.9. Порядок, размер и основания взимания оплаты, взимаемой за предоставление муниципальной услуги.</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бесплатно.</w:t>
      </w:r>
    </w:p>
    <w:p w:rsidR="00986975" w:rsidRDefault="00986975" w:rsidP="00AA5416">
      <w:pPr>
        <w:pStyle w:val="a4"/>
        <w:jc w:val="both"/>
        <w:rPr>
          <w:rFonts w:ascii="Times New Roman" w:hAnsi="Times New Roman" w:cs="Times New Roman"/>
          <w:sz w:val="24"/>
          <w:szCs w:val="24"/>
        </w:rPr>
      </w:pPr>
    </w:p>
    <w:p w:rsidR="00986975" w:rsidRPr="00A11205" w:rsidRDefault="00986975" w:rsidP="00986975">
      <w:pPr>
        <w:pStyle w:val="a4"/>
        <w:jc w:val="both"/>
        <w:rPr>
          <w:rFonts w:ascii="Times New Roman" w:hAnsi="Times New Roman" w:cs="Times New Roman"/>
          <w:b/>
          <w:bCs/>
          <w:sz w:val="24"/>
          <w:szCs w:val="24"/>
        </w:rPr>
      </w:pPr>
      <w:r>
        <w:rPr>
          <w:rFonts w:ascii="Times New Roman" w:hAnsi="Times New Roman" w:cs="Times New Roman"/>
          <w:b/>
          <w:sz w:val="24"/>
          <w:szCs w:val="24"/>
        </w:rPr>
        <w:t>2.10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756DCD">
        <w:rPr>
          <w:rFonts w:ascii="Times New Roman" w:hAnsi="Times New Roman" w:cs="Times New Roman"/>
          <w:sz w:val="24"/>
          <w:szCs w:val="24"/>
        </w:rPr>
        <w:t>ой услуги составляет не более 20</w:t>
      </w:r>
      <w:r w:rsidRPr="00AB75F7">
        <w:rPr>
          <w:rFonts w:ascii="Times New Roman" w:hAnsi="Times New Roman" w:cs="Times New Roman"/>
          <w:sz w:val="24"/>
          <w:szCs w:val="24"/>
        </w:rPr>
        <w:t xml:space="preserve"> минут.</w:t>
      </w:r>
    </w:p>
    <w:p w:rsidR="003E746E" w:rsidRPr="00AB75F7" w:rsidRDefault="003E746E" w:rsidP="00AA5416">
      <w:pPr>
        <w:pStyle w:val="a4"/>
        <w:jc w:val="both"/>
        <w:rPr>
          <w:rFonts w:ascii="Times New Roman" w:hAnsi="Times New Roman" w:cs="Times New Roman"/>
          <w:sz w:val="24"/>
          <w:szCs w:val="24"/>
        </w:rPr>
      </w:pPr>
    </w:p>
    <w:p w:rsidR="003E746E" w:rsidRPr="00A11205" w:rsidRDefault="003E746E" w:rsidP="003E746E">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6B3FB3" w:rsidRDefault="009B0DE0"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6B3FB3" w:rsidRPr="00AB75F7">
        <w:rPr>
          <w:rFonts w:ascii="Times New Roman" w:hAnsi="Times New Roman" w:cs="Times New Roman"/>
          <w:sz w:val="24"/>
          <w:szCs w:val="24"/>
        </w:rPr>
        <w:t>Максимальный срок регистрации запроса - в течение 1 рабочего дня с момента его поступления в Администрацию.</w:t>
      </w:r>
    </w:p>
    <w:p w:rsidR="003E746E" w:rsidRPr="00A11205" w:rsidRDefault="009B0DE0" w:rsidP="003E746E">
      <w:pPr>
        <w:pStyle w:val="a4"/>
        <w:jc w:val="both"/>
        <w:rPr>
          <w:rFonts w:ascii="Times New Roman" w:hAnsi="Times New Roman" w:cs="Times New Roman"/>
          <w:sz w:val="24"/>
          <w:szCs w:val="24"/>
        </w:rPr>
      </w:pPr>
      <w:bookmarkStart w:id="5" w:name="Par175"/>
      <w:bookmarkEnd w:id="5"/>
      <w:r>
        <w:rPr>
          <w:rFonts w:ascii="Times New Roman" w:hAnsi="Times New Roman" w:cs="Times New Roman"/>
          <w:sz w:val="24"/>
          <w:szCs w:val="24"/>
        </w:rPr>
        <w:t xml:space="preserve">        </w:t>
      </w:r>
      <w:r w:rsidR="003E746E" w:rsidRPr="00A11205">
        <w:rPr>
          <w:rFonts w:ascii="Times New Roman" w:hAnsi="Times New Roman" w:cs="Times New Roman"/>
          <w:sz w:val="24"/>
          <w:szCs w:val="24"/>
        </w:rPr>
        <w:t xml:space="preserve">Прием заявлений производится </w:t>
      </w:r>
      <w:r w:rsidR="003E746E">
        <w:rPr>
          <w:rFonts w:ascii="Times New Roman" w:hAnsi="Times New Roman" w:cs="Times New Roman"/>
          <w:sz w:val="24"/>
          <w:szCs w:val="24"/>
        </w:rPr>
        <w:t>специалистами Администрации</w:t>
      </w:r>
      <w:r w:rsidR="003E746E" w:rsidRPr="00A11205">
        <w:rPr>
          <w:rFonts w:ascii="Times New Roman" w:hAnsi="Times New Roman" w:cs="Times New Roman"/>
          <w:sz w:val="24"/>
          <w:szCs w:val="24"/>
        </w:rPr>
        <w:t xml:space="preserve"> и МФЦ при личном </w:t>
      </w:r>
      <w:r>
        <w:rPr>
          <w:rFonts w:ascii="Times New Roman" w:hAnsi="Times New Roman" w:cs="Times New Roman"/>
          <w:sz w:val="24"/>
          <w:szCs w:val="24"/>
        </w:rPr>
        <w:t xml:space="preserve"> </w:t>
      </w:r>
      <w:r w:rsidR="003E746E" w:rsidRPr="00A11205">
        <w:rPr>
          <w:rFonts w:ascii="Times New Roman" w:hAnsi="Times New Roman" w:cs="Times New Roman"/>
          <w:sz w:val="24"/>
          <w:szCs w:val="24"/>
        </w:rPr>
        <w:t>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3E746E" w:rsidRPr="00A11205"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3E746E">
        <w:rPr>
          <w:rFonts w:ascii="Times New Roman" w:hAnsi="Times New Roman" w:cs="Times New Roman"/>
          <w:sz w:val="24"/>
          <w:szCs w:val="24"/>
        </w:rPr>
        <w:t>Администрацию</w:t>
      </w:r>
      <w:r w:rsidR="003E746E" w:rsidRPr="00A11205">
        <w:rPr>
          <w:rFonts w:ascii="Times New Roman" w:hAnsi="Times New Roman" w:cs="Times New Roman"/>
          <w:sz w:val="24"/>
          <w:szCs w:val="24"/>
        </w:rPr>
        <w:t>.</w:t>
      </w:r>
    </w:p>
    <w:p w:rsidR="003E746E" w:rsidRPr="00A11205"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3E746E">
        <w:rPr>
          <w:rFonts w:ascii="Times New Roman" w:hAnsi="Times New Roman" w:cs="Times New Roman"/>
          <w:sz w:val="24"/>
          <w:szCs w:val="24"/>
        </w:rPr>
        <w:t>Администрации</w:t>
      </w:r>
      <w:r w:rsidR="003E746E" w:rsidRPr="00A11205">
        <w:rPr>
          <w:rFonts w:ascii="Times New Roman" w:hAnsi="Times New Roman" w:cs="Times New Roman"/>
          <w:sz w:val="24"/>
          <w:szCs w:val="24"/>
        </w:rPr>
        <w:t>.</w:t>
      </w:r>
    </w:p>
    <w:p w:rsidR="003E746E" w:rsidRPr="00A11205"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11205">
        <w:rPr>
          <w:rFonts w:ascii="Times New Roman" w:hAnsi="Times New Roman" w:cs="Times New Roman"/>
          <w:sz w:val="24"/>
          <w:szCs w:val="24"/>
        </w:rPr>
        <w:t>Заявлени</w:t>
      </w:r>
      <w:r w:rsidR="003E746E">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003E746E" w:rsidRPr="00A11205">
        <w:rPr>
          <w:rFonts w:ascii="Times New Roman" w:hAnsi="Times New Roman" w:cs="Times New Roman"/>
          <w:sz w:val="24"/>
          <w:szCs w:val="24"/>
        </w:rPr>
        <w:t xml:space="preserve">в течение одного рабочего дня с момента поступления заявления в </w:t>
      </w:r>
      <w:r w:rsidR="003E746E">
        <w:rPr>
          <w:rFonts w:ascii="Times New Roman" w:hAnsi="Times New Roman" w:cs="Times New Roman"/>
          <w:sz w:val="24"/>
          <w:szCs w:val="24"/>
        </w:rPr>
        <w:t>Администрацию</w:t>
      </w:r>
      <w:r w:rsidR="003E746E" w:rsidRPr="00A11205">
        <w:rPr>
          <w:rFonts w:ascii="Times New Roman" w:hAnsi="Times New Roman" w:cs="Times New Roman"/>
          <w:sz w:val="24"/>
          <w:szCs w:val="24"/>
        </w:rPr>
        <w:t>.</w:t>
      </w:r>
    </w:p>
    <w:p w:rsidR="003E746E" w:rsidRDefault="003E746E" w:rsidP="003E746E">
      <w:pPr>
        <w:pStyle w:val="a4"/>
        <w:jc w:val="both"/>
        <w:rPr>
          <w:rFonts w:ascii="Times New Roman" w:hAnsi="Times New Roman" w:cs="Times New Roman"/>
          <w:sz w:val="24"/>
          <w:szCs w:val="24"/>
        </w:rPr>
      </w:pPr>
      <w:r w:rsidRPr="00A11205">
        <w:rPr>
          <w:rFonts w:ascii="Times New Roman" w:hAnsi="Times New Roman" w:cs="Times New Roman"/>
          <w:sz w:val="24"/>
          <w:szCs w:val="24"/>
        </w:rPr>
        <w:lastRenderedPageBreak/>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9B0DE0" w:rsidRPr="00A11205" w:rsidRDefault="009B0DE0" w:rsidP="003E746E">
      <w:pPr>
        <w:pStyle w:val="a4"/>
        <w:jc w:val="both"/>
        <w:rPr>
          <w:rFonts w:ascii="Times New Roman" w:hAnsi="Times New Roman" w:cs="Times New Roman"/>
          <w:sz w:val="24"/>
          <w:szCs w:val="24"/>
        </w:rPr>
      </w:pPr>
    </w:p>
    <w:p w:rsidR="003E746E" w:rsidRPr="006417C0" w:rsidRDefault="003E746E" w:rsidP="003E746E">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2</w:t>
      </w:r>
      <w:r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E746E" w:rsidRPr="00AB75F7"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11596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proofErr w:type="spellStart"/>
      <w:r w:rsidR="003E746E">
        <w:rPr>
          <w:rFonts w:ascii="Times New Roman" w:hAnsi="Times New Roman" w:cs="Times New Roman"/>
          <w:sz w:val="24"/>
          <w:szCs w:val="24"/>
        </w:rPr>
        <w:t>АиЗ</w:t>
      </w:r>
      <w:proofErr w:type="spellEnd"/>
      <w:r w:rsidR="003E746E">
        <w:rPr>
          <w:rFonts w:ascii="Times New Roman" w:hAnsi="Times New Roman" w:cs="Times New Roman"/>
          <w:sz w:val="24"/>
          <w:szCs w:val="24"/>
        </w:rPr>
        <w:t xml:space="preserve"> и МФЦ </w:t>
      </w:r>
      <w:r w:rsidR="003E746E" w:rsidRPr="00115964">
        <w:rPr>
          <w:rFonts w:ascii="Times New Roman" w:hAnsi="Times New Roman" w:cs="Times New Roman"/>
          <w:sz w:val="24"/>
          <w:szCs w:val="24"/>
        </w:rPr>
        <w:t>обеспечиваются</w:t>
      </w:r>
      <w:r w:rsidR="003E746E" w:rsidRPr="00AB75F7">
        <w:rPr>
          <w:rFonts w:ascii="Times New Roman" w:hAnsi="Times New Roman" w:cs="Times New Roman"/>
          <w:sz w:val="24"/>
          <w:szCs w:val="24"/>
        </w:rPr>
        <w:t xml:space="preserve"> условия для удобного пребывания заявителей.</w:t>
      </w:r>
    </w:p>
    <w:p w:rsidR="003E746E" w:rsidRPr="00AB75F7"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B75F7">
        <w:rPr>
          <w:rFonts w:ascii="Times New Roman" w:hAnsi="Times New Roman" w:cs="Times New Roman"/>
          <w:sz w:val="24"/>
          <w:szCs w:val="24"/>
        </w:rPr>
        <w:t>На территории Администрации</w:t>
      </w:r>
      <w:r w:rsidR="003E746E">
        <w:rPr>
          <w:rFonts w:ascii="Times New Roman" w:hAnsi="Times New Roman" w:cs="Times New Roman"/>
          <w:sz w:val="24"/>
          <w:szCs w:val="24"/>
        </w:rPr>
        <w:t xml:space="preserve"> и МФЦ</w:t>
      </w:r>
      <w:r w:rsidR="003E746E"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3E746E" w:rsidRPr="00AB75F7"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B75F7">
        <w:rPr>
          <w:rFonts w:ascii="Times New Roman" w:hAnsi="Times New Roman" w:cs="Times New Roman"/>
          <w:sz w:val="24"/>
          <w:szCs w:val="24"/>
        </w:rPr>
        <w:t>На дверях служебных кабинетов Отдела</w:t>
      </w:r>
      <w:r w:rsidR="003E746E">
        <w:rPr>
          <w:rFonts w:ascii="Times New Roman" w:hAnsi="Times New Roman" w:cs="Times New Roman"/>
          <w:sz w:val="24"/>
          <w:szCs w:val="24"/>
        </w:rPr>
        <w:t xml:space="preserve"> и МФЦ </w:t>
      </w:r>
      <w:r w:rsidR="003E746E"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3E746E" w:rsidRPr="00AB75F7"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B75F7">
        <w:rPr>
          <w:rFonts w:ascii="Times New Roman" w:hAnsi="Times New Roman" w:cs="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3E746E" w:rsidRDefault="009B0DE0"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E746E" w:rsidRPr="00AB75F7">
        <w:rPr>
          <w:rFonts w:ascii="Times New Roman" w:hAnsi="Times New Roman" w:cs="Times New Roman"/>
          <w:sz w:val="24"/>
          <w:szCs w:val="24"/>
        </w:rPr>
        <w:t>Рабочие места сотрудников Отдела</w:t>
      </w:r>
      <w:r w:rsidR="003E746E">
        <w:rPr>
          <w:rFonts w:ascii="Times New Roman" w:hAnsi="Times New Roman" w:cs="Times New Roman"/>
          <w:sz w:val="24"/>
          <w:szCs w:val="24"/>
        </w:rPr>
        <w:t xml:space="preserve"> </w:t>
      </w:r>
      <w:proofErr w:type="spellStart"/>
      <w:r w:rsidR="003E746E">
        <w:rPr>
          <w:rFonts w:ascii="Times New Roman" w:hAnsi="Times New Roman" w:cs="Times New Roman"/>
          <w:sz w:val="24"/>
          <w:szCs w:val="24"/>
        </w:rPr>
        <w:t>АиЗ</w:t>
      </w:r>
      <w:proofErr w:type="spellEnd"/>
      <w:r w:rsidR="003E746E">
        <w:rPr>
          <w:rFonts w:ascii="Times New Roman" w:hAnsi="Times New Roman" w:cs="Times New Roman"/>
          <w:sz w:val="24"/>
          <w:szCs w:val="24"/>
        </w:rPr>
        <w:t xml:space="preserve"> и МФЦ</w:t>
      </w:r>
      <w:r w:rsidR="003E746E"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A3666D" w:rsidRPr="00AB75F7" w:rsidRDefault="00A3666D" w:rsidP="003E746E">
      <w:pPr>
        <w:pStyle w:val="a4"/>
        <w:jc w:val="both"/>
        <w:rPr>
          <w:rFonts w:ascii="Times New Roman" w:hAnsi="Times New Roman" w:cs="Times New Roman"/>
          <w:sz w:val="24"/>
          <w:szCs w:val="24"/>
        </w:rPr>
      </w:pPr>
    </w:p>
    <w:p w:rsidR="003E746E" w:rsidRDefault="003E746E" w:rsidP="003E746E">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3</w:t>
      </w:r>
      <w:r w:rsidRPr="006417C0">
        <w:rPr>
          <w:rFonts w:ascii="Times New Roman" w:hAnsi="Times New Roman" w:cs="Times New Roman"/>
          <w:b/>
          <w:sz w:val="24"/>
          <w:szCs w:val="24"/>
        </w:rPr>
        <w:t>. Показатели доступности и качества муниципальных услуг.</w:t>
      </w:r>
    </w:p>
    <w:p w:rsidR="003E746E" w:rsidRPr="00AB75F7" w:rsidRDefault="003E746E" w:rsidP="003E746E">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3E746E" w:rsidRPr="00AB75F7" w:rsidRDefault="003E746E" w:rsidP="003E746E">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3E746E" w:rsidRPr="00AB75F7" w:rsidRDefault="003E746E" w:rsidP="003E746E">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3E746E" w:rsidRPr="00AB75F7" w:rsidRDefault="003E746E" w:rsidP="003E746E">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3E746E" w:rsidRPr="00AB75F7" w:rsidRDefault="003E746E" w:rsidP="003E746E">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3E746E" w:rsidRDefault="003E746E" w:rsidP="003E746E">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557112" w:rsidRPr="00AB75F7" w:rsidRDefault="00557112" w:rsidP="003E746E">
      <w:pPr>
        <w:pStyle w:val="a4"/>
        <w:jc w:val="both"/>
        <w:rPr>
          <w:rFonts w:ascii="Times New Roman" w:hAnsi="Times New Roman" w:cs="Times New Roman"/>
          <w:sz w:val="24"/>
          <w:szCs w:val="24"/>
        </w:rPr>
      </w:pPr>
    </w:p>
    <w:p w:rsidR="003E746E" w:rsidRPr="006417C0" w:rsidRDefault="003E746E" w:rsidP="003E746E">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4</w:t>
      </w:r>
      <w:r w:rsidRPr="006417C0">
        <w:rPr>
          <w:rFonts w:ascii="Times New Roman" w:hAnsi="Times New Roman" w:cs="Times New Roman"/>
          <w:b/>
          <w:sz w:val="24"/>
          <w:szCs w:val="24"/>
        </w:rPr>
        <w:t>. Иные требования, в том числе учитывающие особенности предоставления муниципальных услуг</w:t>
      </w:r>
      <w:r>
        <w:rPr>
          <w:rFonts w:ascii="Times New Roman" w:hAnsi="Times New Roman" w:cs="Times New Roman"/>
          <w:b/>
          <w:sz w:val="24"/>
          <w:szCs w:val="24"/>
        </w:rPr>
        <w:t xml:space="preserve"> через МФЦ, а также</w:t>
      </w:r>
      <w:r w:rsidRPr="006417C0">
        <w:rPr>
          <w:rFonts w:ascii="Times New Roman" w:hAnsi="Times New Roman" w:cs="Times New Roman"/>
          <w:b/>
          <w:sz w:val="24"/>
          <w:szCs w:val="24"/>
        </w:rPr>
        <w:t xml:space="preserve"> в электронной форме.</w:t>
      </w:r>
    </w:p>
    <w:p w:rsidR="003E746E" w:rsidRDefault="003E746E"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3E746E" w:rsidRDefault="003E746E"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3E746E" w:rsidRPr="00AB75F7" w:rsidRDefault="003E746E"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Особенностью предоставления муниципальной услуги</w:t>
      </w:r>
      <w:r>
        <w:rPr>
          <w:rFonts w:ascii="Times New Roman" w:hAnsi="Times New Roman" w:cs="Times New Roman"/>
          <w:sz w:val="24"/>
          <w:szCs w:val="24"/>
        </w:rPr>
        <w:t xml:space="preserve"> в электронной форме</w:t>
      </w:r>
      <w:r w:rsidRPr="00AB75F7">
        <w:rPr>
          <w:rFonts w:ascii="Times New Roman" w:hAnsi="Times New Roman" w:cs="Times New Roman"/>
          <w:sz w:val="24"/>
          <w:szCs w:val="24"/>
        </w:rPr>
        <w:t xml:space="preserve"> является следующее: заявитель может представить </w:t>
      </w:r>
      <w:hyperlink w:anchor="Par295" w:history="1">
        <w:r w:rsidRPr="00AB75F7">
          <w:rPr>
            <w:rFonts w:ascii="Times New Roman" w:hAnsi="Times New Roman" w:cs="Times New Roman"/>
            <w:color w:val="0000FF"/>
            <w:sz w:val="24"/>
            <w:szCs w:val="24"/>
          </w:rPr>
          <w:t>заявление</w:t>
        </w:r>
      </w:hyperlink>
      <w:r w:rsidRPr="00AB75F7">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3E746E" w:rsidRPr="00AB75F7" w:rsidRDefault="003E746E" w:rsidP="003E746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 xml:space="preserve">При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должностное лицо Администрации</w:t>
      </w:r>
      <w:r>
        <w:rPr>
          <w:rFonts w:ascii="Times New Roman" w:hAnsi="Times New Roman" w:cs="Times New Roman"/>
          <w:sz w:val="24"/>
          <w:szCs w:val="24"/>
        </w:rPr>
        <w:t xml:space="preserve"> или МФЦ</w:t>
      </w:r>
      <w:r w:rsidRPr="00AB75F7">
        <w:rPr>
          <w:rFonts w:ascii="Times New Roman" w:hAnsi="Times New Roman" w:cs="Times New Roman"/>
          <w:sz w:val="24"/>
          <w:szCs w:val="24"/>
        </w:rPr>
        <w:t xml:space="preserve">,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557112" w:rsidRDefault="00557112" w:rsidP="004834CF">
      <w:pPr>
        <w:pStyle w:val="a4"/>
        <w:jc w:val="center"/>
        <w:rPr>
          <w:rFonts w:ascii="Times New Roman" w:hAnsi="Times New Roman" w:cs="Times New Roman"/>
          <w:b/>
          <w:sz w:val="24"/>
          <w:szCs w:val="24"/>
        </w:rPr>
      </w:pPr>
    </w:p>
    <w:p w:rsidR="00557112" w:rsidRDefault="00557112" w:rsidP="004834CF">
      <w:pPr>
        <w:pStyle w:val="a4"/>
        <w:jc w:val="center"/>
        <w:rPr>
          <w:rFonts w:ascii="Times New Roman" w:hAnsi="Times New Roman" w:cs="Times New Roman"/>
          <w:b/>
          <w:sz w:val="24"/>
          <w:szCs w:val="24"/>
        </w:rPr>
      </w:pPr>
    </w:p>
    <w:p w:rsidR="006B3FB3" w:rsidRPr="00CB12D0"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lastRenderedPageBreak/>
        <w:t>III. Состав, последовательность и сроки выполнения</w:t>
      </w:r>
      <w:r w:rsidR="00D25355">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D25355">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Pr="00CB12D0"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88431D" w:rsidRPr="00AB75F7" w:rsidRDefault="0088431D" w:rsidP="0088431D">
      <w:pPr>
        <w:pStyle w:val="a4"/>
        <w:rPr>
          <w:rFonts w:ascii="Times New Roman" w:hAnsi="Times New Roman" w:cs="Times New Roman"/>
          <w:sz w:val="24"/>
          <w:szCs w:val="24"/>
        </w:rPr>
      </w:pPr>
    </w:p>
    <w:p w:rsidR="0088431D" w:rsidRPr="006A5CA6" w:rsidRDefault="0088431D" w:rsidP="0088431D">
      <w:pPr>
        <w:pStyle w:val="a4"/>
        <w:jc w:val="both"/>
        <w:rPr>
          <w:rFonts w:ascii="Times New Roman" w:hAnsi="Times New Roman" w:cs="Times New Roman"/>
          <w:b/>
          <w:sz w:val="24"/>
          <w:szCs w:val="24"/>
        </w:rPr>
      </w:pPr>
      <w:r w:rsidRPr="006A5CA6">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 xml:space="preserve">подача заявления в </w:t>
      </w:r>
      <w:r>
        <w:rPr>
          <w:rFonts w:ascii="Times New Roman" w:hAnsi="Times New Roman" w:cs="Times New Roman"/>
          <w:sz w:val="24"/>
          <w:szCs w:val="24"/>
        </w:rPr>
        <w:t>Администрацию Котельниковского городского поселения или МФЦ</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574E8B">
        <w:rPr>
          <w:rFonts w:ascii="Times New Roman" w:eastAsia="Calibri" w:hAnsi="Times New Roman" w:cs="Times New Roman"/>
          <w:sz w:val="24"/>
          <w:szCs w:val="24"/>
        </w:rPr>
        <w:t xml:space="preserve">регистрация поступившего заявления и передача его </w:t>
      </w:r>
      <w:r>
        <w:rPr>
          <w:rFonts w:ascii="Times New Roman" w:eastAsia="Calibri" w:hAnsi="Times New Roman" w:cs="Times New Roman"/>
          <w:sz w:val="24"/>
          <w:szCs w:val="24"/>
        </w:rPr>
        <w:t>в Отдел архитектуры и землеустройства</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экспертиза документов, представленных заявителем, подготовка документов на возврат заявления заявителю при наличии оснований, предусмотренных п. 2.</w:t>
      </w:r>
      <w:r>
        <w:rPr>
          <w:rFonts w:ascii="Times New Roman" w:hAnsi="Times New Roman" w:cs="Times New Roman"/>
          <w:sz w:val="24"/>
          <w:szCs w:val="24"/>
        </w:rPr>
        <w:t>7</w:t>
      </w:r>
      <w:r w:rsidRPr="00574E8B">
        <w:rPr>
          <w:rFonts w:ascii="Times New Roman" w:hAnsi="Times New Roman" w:cs="Times New Roman"/>
          <w:sz w:val="24"/>
          <w:szCs w:val="24"/>
        </w:rPr>
        <w:t>. Регламента;</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формирование необходимых запросов и осмотр испрашиваемого земельного участка и расположенных на нем объектов;</w:t>
      </w:r>
    </w:p>
    <w:p w:rsidR="0088431D" w:rsidRPr="00574E8B" w:rsidRDefault="0088431D" w:rsidP="0088431D">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74E8B">
        <w:rPr>
          <w:rFonts w:ascii="Times New Roman" w:hAnsi="Times New Roman" w:cs="Times New Roman"/>
          <w:color w:val="000000"/>
          <w:sz w:val="24"/>
          <w:szCs w:val="24"/>
        </w:rPr>
        <w:t xml:space="preserve">подписание уведомления о возврате заявления заявителю </w:t>
      </w:r>
      <w:r>
        <w:rPr>
          <w:rFonts w:ascii="Times New Roman" w:hAnsi="Times New Roman" w:cs="Times New Roman"/>
          <w:color w:val="000000"/>
          <w:sz w:val="24"/>
          <w:szCs w:val="24"/>
        </w:rPr>
        <w:t>Главой Котельниковского поселения или лицом, его замещающим</w:t>
      </w:r>
      <w:r w:rsidRPr="00574E8B">
        <w:rPr>
          <w:rFonts w:ascii="Times New Roman" w:hAnsi="Times New Roman" w:cs="Times New Roman"/>
          <w:color w:val="000000"/>
          <w:sz w:val="24"/>
          <w:szCs w:val="24"/>
        </w:rPr>
        <w:t xml:space="preserve"> и передача документов для регистрации в </w:t>
      </w:r>
      <w:r>
        <w:rPr>
          <w:rFonts w:ascii="Times New Roman" w:hAnsi="Times New Roman" w:cs="Times New Roman"/>
          <w:color w:val="000000"/>
          <w:sz w:val="24"/>
          <w:szCs w:val="24"/>
        </w:rPr>
        <w:t>общий отдел Администрации Котельниковского городского поселения</w:t>
      </w:r>
      <w:r w:rsidRPr="00574E8B">
        <w:rPr>
          <w:rFonts w:ascii="Times New Roman" w:hAnsi="Times New Roman" w:cs="Times New Roman"/>
          <w:color w:val="000000"/>
          <w:sz w:val="24"/>
          <w:szCs w:val="24"/>
        </w:rPr>
        <w:t>;</w:t>
      </w:r>
    </w:p>
    <w:p w:rsidR="0088431D" w:rsidRPr="00574E8B" w:rsidRDefault="0088431D" w:rsidP="0088431D">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74E8B">
        <w:rPr>
          <w:rFonts w:ascii="Times New Roman" w:hAnsi="Times New Roman" w:cs="Times New Roman"/>
          <w:color w:val="000000"/>
          <w:sz w:val="24"/>
          <w:szCs w:val="24"/>
        </w:rPr>
        <w:t xml:space="preserve">подготовка проекта </w:t>
      </w:r>
      <w:r>
        <w:rPr>
          <w:rFonts w:ascii="Times New Roman" w:hAnsi="Times New Roman" w:cs="Times New Roman"/>
          <w:color w:val="000000"/>
          <w:sz w:val="24"/>
          <w:szCs w:val="24"/>
        </w:rPr>
        <w:t>постановления</w:t>
      </w:r>
      <w:r w:rsidRPr="00574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администрации Котельниковского городского поселения </w:t>
      </w:r>
      <w:r w:rsidRPr="00574E8B">
        <w:rPr>
          <w:rFonts w:ascii="Times New Roman" w:hAnsi="Times New Roman" w:cs="Times New Roman"/>
          <w:color w:val="000000"/>
          <w:sz w:val="24"/>
          <w:szCs w:val="24"/>
        </w:rPr>
        <w:t xml:space="preserve">о предоставлении земельного участка </w:t>
      </w:r>
      <w:r w:rsidRPr="00836FD6">
        <w:rPr>
          <w:rFonts w:ascii="Times New Roman" w:hAnsi="Times New Roman" w:cs="Times New Roman"/>
          <w:sz w:val="24"/>
          <w:szCs w:val="24"/>
        </w:rPr>
        <w:t xml:space="preserve">в </w:t>
      </w:r>
      <w:r>
        <w:rPr>
          <w:rFonts w:ascii="Times New Roman" w:hAnsi="Times New Roman" w:cs="Times New Roman"/>
          <w:sz w:val="24"/>
          <w:szCs w:val="24"/>
        </w:rPr>
        <w:t>собственность бесплатно</w:t>
      </w:r>
      <w:r w:rsidRPr="00574E8B">
        <w:rPr>
          <w:rFonts w:ascii="Times New Roman" w:hAnsi="Times New Roman" w:cs="Times New Roman"/>
          <w:color w:val="000000"/>
          <w:sz w:val="24"/>
          <w:szCs w:val="24"/>
        </w:rPr>
        <w:t xml:space="preserve"> или об отказе в предоставлении земельного участка в </w:t>
      </w:r>
      <w:r w:rsidRPr="00836FD6">
        <w:rPr>
          <w:rFonts w:ascii="Times New Roman" w:hAnsi="Times New Roman" w:cs="Times New Roman"/>
          <w:sz w:val="24"/>
          <w:szCs w:val="24"/>
        </w:rPr>
        <w:t xml:space="preserve"> </w:t>
      </w:r>
      <w:r>
        <w:rPr>
          <w:rFonts w:ascii="Times New Roman" w:hAnsi="Times New Roman" w:cs="Times New Roman"/>
          <w:sz w:val="24"/>
          <w:szCs w:val="24"/>
        </w:rPr>
        <w:t>собственность бесплатно</w:t>
      </w:r>
      <w:r w:rsidRPr="00574E8B">
        <w:rPr>
          <w:rFonts w:ascii="Times New Roman" w:hAnsi="Times New Roman" w:cs="Times New Roman"/>
          <w:color w:val="000000"/>
          <w:sz w:val="24"/>
          <w:szCs w:val="24"/>
        </w:rPr>
        <w:t xml:space="preserve">; </w:t>
      </w:r>
    </w:p>
    <w:p w:rsidR="0088431D" w:rsidRPr="00574E8B" w:rsidRDefault="0088431D" w:rsidP="0088431D">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74E8B">
        <w:rPr>
          <w:rFonts w:ascii="Times New Roman" w:hAnsi="Times New Roman" w:cs="Times New Roman"/>
          <w:color w:val="000000"/>
          <w:sz w:val="24"/>
          <w:szCs w:val="24"/>
        </w:rPr>
        <w:t xml:space="preserve">правовая экспертиза и подписание проекта </w:t>
      </w:r>
      <w:r>
        <w:rPr>
          <w:rFonts w:ascii="Times New Roman" w:hAnsi="Times New Roman" w:cs="Times New Roman"/>
          <w:color w:val="000000"/>
          <w:sz w:val="24"/>
          <w:szCs w:val="24"/>
        </w:rPr>
        <w:t>постановлен</w:t>
      </w:r>
      <w:r w:rsidRPr="00574E8B">
        <w:rPr>
          <w:rFonts w:ascii="Times New Roman" w:hAnsi="Times New Roman" w:cs="Times New Roman"/>
          <w:color w:val="000000"/>
          <w:sz w:val="24"/>
          <w:szCs w:val="24"/>
        </w:rPr>
        <w:t xml:space="preserve">ия </w:t>
      </w:r>
      <w:r>
        <w:rPr>
          <w:rFonts w:ascii="Times New Roman" w:hAnsi="Times New Roman" w:cs="Times New Roman"/>
          <w:color w:val="000000"/>
          <w:sz w:val="24"/>
          <w:szCs w:val="24"/>
        </w:rPr>
        <w:t xml:space="preserve">Администрации Котельниковского городского поселения </w:t>
      </w:r>
      <w:r w:rsidRPr="00574E8B">
        <w:rPr>
          <w:rFonts w:ascii="Times New Roman" w:hAnsi="Times New Roman" w:cs="Times New Roman"/>
          <w:color w:val="000000"/>
          <w:sz w:val="24"/>
          <w:szCs w:val="24"/>
        </w:rPr>
        <w:t xml:space="preserve">о предоставлении земельного участка в </w:t>
      </w:r>
      <w:r w:rsidRPr="00836FD6">
        <w:rPr>
          <w:rFonts w:ascii="Times New Roman" w:hAnsi="Times New Roman" w:cs="Times New Roman"/>
          <w:sz w:val="24"/>
          <w:szCs w:val="24"/>
        </w:rPr>
        <w:t xml:space="preserve"> </w:t>
      </w:r>
      <w:r>
        <w:rPr>
          <w:rFonts w:ascii="Times New Roman" w:hAnsi="Times New Roman" w:cs="Times New Roman"/>
          <w:sz w:val="24"/>
          <w:szCs w:val="24"/>
        </w:rPr>
        <w:t>собственность бесплатно</w:t>
      </w:r>
      <w:r w:rsidRPr="00574E8B">
        <w:rPr>
          <w:rFonts w:ascii="Times New Roman" w:hAnsi="Times New Roman" w:cs="Times New Roman"/>
          <w:color w:val="000000"/>
          <w:sz w:val="24"/>
          <w:szCs w:val="24"/>
        </w:rPr>
        <w:t xml:space="preserve"> или об отказе в предоставлении земельного участка </w:t>
      </w:r>
      <w:r w:rsidRPr="00836FD6">
        <w:rPr>
          <w:rFonts w:ascii="Times New Roman" w:hAnsi="Times New Roman" w:cs="Times New Roman"/>
          <w:sz w:val="24"/>
          <w:szCs w:val="24"/>
        </w:rPr>
        <w:t xml:space="preserve">в </w:t>
      </w:r>
      <w:r>
        <w:rPr>
          <w:rFonts w:ascii="Times New Roman" w:hAnsi="Times New Roman" w:cs="Times New Roman"/>
          <w:sz w:val="24"/>
          <w:szCs w:val="24"/>
        </w:rPr>
        <w:t>собственность бесплатно</w:t>
      </w:r>
      <w:r w:rsidRPr="00574E8B">
        <w:rPr>
          <w:rFonts w:ascii="Times New Roman" w:hAnsi="Times New Roman" w:cs="Times New Roman"/>
          <w:color w:val="000000"/>
          <w:sz w:val="24"/>
          <w:szCs w:val="24"/>
        </w:rPr>
        <w:t>;</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регистрация результата рассмотрения представленных заявителем документов;</w:t>
      </w:r>
    </w:p>
    <w:p w:rsidR="0088431D" w:rsidRDefault="0088431D" w:rsidP="0088431D">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574E8B">
        <w:rPr>
          <w:rFonts w:ascii="Times New Roman" w:eastAsia="Calibri" w:hAnsi="Times New Roman" w:cs="Times New Roman"/>
          <w:sz w:val="24"/>
          <w:szCs w:val="24"/>
        </w:rPr>
        <w:t>выдача или направление заявителю (его представителю) результата рассмотрения заявления</w:t>
      </w:r>
      <w:r w:rsidRPr="00574E8B">
        <w:rPr>
          <w:rFonts w:ascii="Times New Roman" w:hAnsi="Times New Roman" w:cs="Times New Roman"/>
          <w:sz w:val="24"/>
          <w:szCs w:val="24"/>
        </w:rPr>
        <w:t xml:space="preserve">. </w:t>
      </w:r>
    </w:p>
    <w:p w:rsidR="0088431D" w:rsidRPr="00574E8B" w:rsidRDefault="0088431D" w:rsidP="0088431D">
      <w:pPr>
        <w:pStyle w:val="a4"/>
        <w:jc w:val="both"/>
        <w:rPr>
          <w:rFonts w:ascii="Times New Roman" w:hAnsi="Times New Roman" w:cs="Times New Roman"/>
          <w:sz w:val="24"/>
          <w:szCs w:val="24"/>
        </w:rPr>
      </w:pPr>
    </w:p>
    <w:p w:rsidR="0088431D" w:rsidRDefault="0088431D" w:rsidP="0088431D">
      <w:pPr>
        <w:pStyle w:val="a4"/>
        <w:jc w:val="both"/>
        <w:rPr>
          <w:rFonts w:ascii="Times New Roman" w:hAnsi="Times New Roman" w:cs="Times New Roman"/>
          <w:b/>
          <w:sz w:val="24"/>
          <w:szCs w:val="24"/>
        </w:rPr>
      </w:pPr>
      <w:r w:rsidRPr="000C6CCB">
        <w:rPr>
          <w:rFonts w:ascii="Times New Roman" w:hAnsi="Times New Roman" w:cs="Times New Roman"/>
          <w:b/>
          <w:sz w:val="24"/>
          <w:szCs w:val="24"/>
        </w:rPr>
        <w:t>3.2. Последовательность и сроки выполнения административных процедур.</w:t>
      </w:r>
    </w:p>
    <w:p w:rsidR="0088431D" w:rsidRPr="000C6CCB" w:rsidRDefault="0088431D" w:rsidP="0088431D">
      <w:pPr>
        <w:pStyle w:val="a4"/>
        <w:jc w:val="both"/>
        <w:rPr>
          <w:rFonts w:ascii="Times New Roman" w:hAnsi="Times New Roman" w:cs="Times New Roman"/>
          <w:b/>
          <w:sz w:val="24"/>
          <w:szCs w:val="24"/>
        </w:rPr>
      </w:pPr>
    </w:p>
    <w:p w:rsidR="0088431D" w:rsidRPr="000C6CCB" w:rsidRDefault="0088431D" w:rsidP="0088431D">
      <w:pPr>
        <w:pStyle w:val="a4"/>
        <w:jc w:val="both"/>
        <w:rPr>
          <w:rFonts w:ascii="Times New Roman" w:hAnsi="Times New Roman" w:cs="Times New Roman"/>
          <w:b/>
          <w:sz w:val="24"/>
          <w:szCs w:val="24"/>
        </w:rPr>
      </w:pPr>
      <w:r w:rsidRPr="000C6CCB">
        <w:rPr>
          <w:rFonts w:ascii="Times New Roman" w:hAnsi="Times New Roman" w:cs="Times New Roman"/>
          <w:b/>
          <w:sz w:val="24"/>
          <w:szCs w:val="24"/>
        </w:rPr>
        <w:t>3.2.1. Подача заявления в Администрацию Котельниковского городского поселения или МФЦ.</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заявления в </w:t>
      </w:r>
      <w:r>
        <w:rPr>
          <w:rFonts w:ascii="Times New Roman" w:hAnsi="Times New Roman" w:cs="Times New Roman"/>
          <w:sz w:val="24"/>
          <w:szCs w:val="24"/>
        </w:rPr>
        <w:t>Администрацию Котельниковского городского поселения или МФЦ</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специалист </w:t>
      </w:r>
      <w:r>
        <w:rPr>
          <w:rFonts w:ascii="Times New Roman" w:hAnsi="Times New Roman" w:cs="Times New Roman"/>
          <w:sz w:val="24"/>
          <w:szCs w:val="24"/>
        </w:rPr>
        <w:t>Общего отдела Администрации Котельниковского городского поселения или специалист МФЦ</w:t>
      </w:r>
      <w:r w:rsidRPr="00574E8B">
        <w:rPr>
          <w:rFonts w:ascii="Times New Roman" w:hAnsi="Times New Roman" w:cs="Times New Roman"/>
          <w:sz w:val="24"/>
          <w:szCs w:val="24"/>
        </w:rPr>
        <w:t>, осуществляющие прием заявлений.</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передача заявления </w:t>
      </w:r>
      <w:r>
        <w:rPr>
          <w:rFonts w:ascii="Times New Roman" w:hAnsi="Times New Roman" w:cs="Times New Roman"/>
          <w:sz w:val="24"/>
          <w:szCs w:val="24"/>
        </w:rPr>
        <w:t>специалисту Общего отдела</w:t>
      </w:r>
      <w:r w:rsidRPr="00574E8B">
        <w:rPr>
          <w:rFonts w:ascii="Times New Roman" w:hAnsi="Times New Roman" w:cs="Times New Roman"/>
          <w:sz w:val="24"/>
          <w:szCs w:val="24"/>
        </w:rPr>
        <w:t xml:space="preserve"> на регистрацию в автоматизированной системе документооборота.</w:t>
      </w:r>
    </w:p>
    <w:p w:rsidR="0088431D" w:rsidRPr="00574E8B" w:rsidRDefault="0088431D" w:rsidP="0088431D">
      <w:pPr>
        <w:pStyle w:val="a4"/>
        <w:jc w:val="both"/>
        <w:rPr>
          <w:rFonts w:ascii="Times New Roman" w:hAnsi="Times New Roman" w:cs="Times New Roman"/>
          <w:sz w:val="24"/>
          <w:szCs w:val="24"/>
        </w:rPr>
      </w:pPr>
    </w:p>
    <w:p w:rsidR="0088431D" w:rsidRPr="000066C3" w:rsidRDefault="0088431D" w:rsidP="0088431D">
      <w:pPr>
        <w:pStyle w:val="a4"/>
        <w:jc w:val="both"/>
        <w:rPr>
          <w:rFonts w:ascii="Times New Roman" w:hAnsi="Times New Roman" w:cs="Times New Roman"/>
          <w:b/>
          <w:sz w:val="24"/>
          <w:szCs w:val="24"/>
        </w:rPr>
      </w:pPr>
      <w:r w:rsidRPr="000066C3">
        <w:rPr>
          <w:rFonts w:ascii="Times New Roman" w:hAnsi="Times New Roman" w:cs="Times New Roman"/>
          <w:b/>
          <w:sz w:val="24"/>
          <w:szCs w:val="24"/>
        </w:rPr>
        <w:t>Подача заявления при личном обращении.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от заявителя при личном обращении осуществляется </w:t>
      </w:r>
      <w:r>
        <w:rPr>
          <w:rFonts w:ascii="Times New Roman" w:hAnsi="Times New Roman" w:cs="Times New Roman"/>
          <w:sz w:val="24"/>
          <w:szCs w:val="24"/>
        </w:rPr>
        <w:t>специалистом Общего отдела Администрации Котельниковского городского поселения  или МФЦ в соответствии графиком работы, указанным</w:t>
      </w:r>
      <w:r w:rsidRPr="00574E8B">
        <w:rPr>
          <w:rFonts w:ascii="Times New Roman" w:hAnsi="Times New Roman" w:cs="Times New Roman"/>
          <w:sz w:val="24"/>
          <w:szCs w:val="24"/>
        </w:rPr>
        <w:t xml:space="preserve"> в п. 1</w:t>
      </w:r>
      <w:r>
        <w:rPr>
          <w:rFonts w:ascii="Times New Roman" w:hAnsi="Times New Roman" w:cs="Times New Roman"/>
          <w:sz w:val="24"/>
          <w:szCs w:val="24"/>
        </w:rPr>
        <w:t>.5</w:t>
      </w:r>
      <w:r w:rsidRPr="00574E8B">
        <w:rPr>
          <w:rFonts w:ascii="Times New Roman" w:hAnsi="Times New Roman" w:cs="Times New Roman"/>
          <w:sz w:val="24"/>
          <w:szCs w:val="24"/>
        </w:rPr>
        <w:t>. настоящего регламента.</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Предварительно заявитель может получить консультацию специалиста </w:t>
      </w:r>
      <w:r>
        <w:rPr>
          <w:rFonts w:ascii="Times New Roman" w:hAnsi="Times New Roman" w:cs="Times New Roman"/>
          <w:sz w:val="24"/>
          <w:szCs w:val="24"/>
        </w:rPr>
        <w:t>Отдела архитектуры и землеустройства</w:t>
      </w:r>
      <w:r w:rsidRPr="00574E8B">
        <w:rPr>
          <w:rFonts w:ascii="Times New Roman" w:hAnsi="Times New Roman" w:cs="Times New Roman"/>
          <w:sz w:val="24"/>
          <w:szCs w:val="24"/>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Максимальное время ожидания приема специалистом – 15 минут.</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приема заявителя специалистом – 10 минут.</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или МФЦ </w:t>
      </w:r>
      <w:r w:rsidRPr="00574E8B">
        <w:rPr>
          <w:rFonts w:ascii="Times New Roman" w:hAnsi="Times New Roman" w:cs="Times New Roman"/>
          <w:sz w:val="24"/>
          <w:szCs w:val="24"/>
        </w:rPr>
        <w:t xml:space="preserve">о его приеме. </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w:t>
      </w:r>
      <w:r w:rsidRPr="00574E8B">
        <w:rPr>
          <w:rFonts w:ascii="Times New Roman" w:hAnsi="Times New Roman" w:cs="Times New Roman"/>
          <w:color w:val="9BBB59"/>
          <w:sz w:val="24"/>
          <w:szCs w:val="24"/>
        </w:rPr>
        <w:t xml:space="preserve">. </w:t>
      </w:r>
      <w:r w:rsidRPr="00574E8B">
        <w:rPr>
          <w:rFonts w:ascii="Times New Roman" w:hAnsi="Times New Roman" w:cs="Times New Roman"/>
          <w:sz w:val="24"/>
          <w:szCs w:val="24"/>
        </w:rP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88431D" w:rsidRPr="00574E8B" w:rsidRDefault="0088431D" w:rsidP="0088431D">
      <w:pPr>
        <w:pStyle w:val="a4"/>
        <w:jc w:val="both"/>
        <w:rPr>
          <w:rFonts w:ascii="Times New Roman" w:hAnsi="Times New Roman" w:cs="Times New Roman"/>
          <w:sz w:val="24"/>
          <w:szCs w:val="24"/>
        </w:rPr>
      </w:pP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поступившего по почте на бумажном носителе, либо в форме электронного документа осуществляется специалистом </w:t>
      </w:r>
      <w:r>
        <w:rPr>
          <w:rFonts w:ascii="Times New Roman" w:hAnsi="Times New Roman" w:cs="Times New Roman"/>
          <w:sz w:val="24"/>
          <w:szCs w:val="24"/>
        </w:rPr>
        <w:t>Общего отдела администрации Котельниковского городского поселения или МФЦ</w:t>
      </w:r>
      <w:r w:rsidRPr="00574E8B">
        <w:rPr>
          <w:rFonts w:ascii="Times New Roman" w:hAnsi="Times New Roman" w:cs="Times New Roman"/>
          <w:sz w:val="24"/>
          <w:szCs w:val="24"/>
        </w:rPr>
        <w:t>.</w:t>
      </w:r>
    </w:p>
    <w:p w:rsidR="0088431D"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Специалист </w:t>
      </w:r>
      <w:r>
        <w:rPr>
          <w:rFonts w:ascii="Times New Roman" w:hAnsi="Times New Roman" w:cs="Times New Roman"/>
          <w:sz w:val="24"/>
          <w:szCs w:val="24"/>
        </w:rPr>
        <w:t>Общего отдела Администрации</w:t>
      </w:r>
      <w:r w:rsidRPr="00574E8B">
        <w:rPr>
          <w:rFonts w:ascii="Times New Roman" w:hAnsi="Times New Roman" w:cs="Times New Roman"/>
          <w:sz w:val="24"/>
          <w:szCs w:val="24"/>
        </w:rPr>
        <w:t xml:space="preserve"> осуществляет прием заявления поступившего по почте в порядке общего делопроизводства.</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МФЦ, передает заявление с прилагаемыми документами, полученные от заявителя по почте, в Администрацию для регистрации не позднее 12-00 дня, следующего за днем приема заявления от заявителя.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Заявление в электронном виде должно быть представлено заявителем в </w:t>
      </w:r>
      <w:r>
        <w:rPr>
          <w:rFonts w:ascii="Times New Roman" w:hAnsi="Times New Roman" w:cs="Times New Roman"/>
          <w:sz w:val="24"/>
          <w:szCs w:val="24"/>
        </w:rPr>
        <w:t>Администрацию Котельниковского городского поселения или МФЦ</w:t>
      </w:r>
      <w:r w:rsidRPr="00574E8B">
        <w:rPr>
          <w:rFonts w:ascii="Times New Roman" w:hAnsi="Times New Roman" w:cs="Times New Roman"/>
          <w:sz w:val="24"/>
          <w:szCs w:val="24"/>
        </w:rPr>
        <w:t xml:space="preserve"> одновременно с электронным образом документов, указанных в </w:t>
      </w:r>
      <w:hyperlink w:anchor="Par292" w:history="1">
        <w:r>
          <w:rPr>
            <w:rFonts w:ascii="Times New Roman" w:hAnsi="Times New Roman" w:cs="Times New Roman"/>
            <w:sz w:val="24"/>
            <w:szCs w:val="24"/>
          </w:rPr>
          <w:t>пункте 2.6</w:t>
        </w:r>
        <w:r w:rsidRPr="00574E8B">
          <w:rPr>
            <w:rFonts w:ascii="Times New Roman" w:hAnsi="Times New Roman" w:cs="Times New Roman"/>
            <w:sz w:val="24"/>
            <w:szCs w:val="24"/>
          </w:rPr>
          <w:t>.</w:t>
        </w:r>
      </w:hyperlink>
      <w:r w:rsidRPr="00574E8B">
        <w:rPr>
          <w:rFonts w:ascii="Times New Roman" w:hAnsi="Times New Roman" w:cs="Times New Roman"/>
          <w:sz w:val="24"/>
          <w:szCs w:val="24"/>
        </w:rPr>
        <w:t xml:space="preserve"> Регламента и в Приложении № 2 к Регламенту, в формате </w:t>
      </w:r>
      <w:r w:rsidRPr="00574E8B">
        <w:rPr>
          <w:rFonts w:ascii="Times New Roman" w:hAnsi="Times New Roman" w:cs="Times New Roman"/>
          <w:sz w:val="24"/>
          <w:szCs w:val="24"/>
          <w:lang w:val="en-US"/>
        </w:rPr>
        <w:t>PDF</w:t>
      </w:r>
      <w:r w:rsidRPr="00574E8B">
        <w:rPr>
          <w:rFonts w:ascii="Times New Roman" w:hAnsi="Times New Roman" w:cs="Times New Roman"/>
          <w:sz w:val="24"/>
          <w:szCs w:val="24"/>
        </w:rPr>
        <w:t xml:space="preserve">, </w:t>
      </w:r>
      <w:r w:rsidRPr="00574E8B">
        <w:rPr>
          <w:rFonts w:ascii="Times New Roman" w:hAnsi="Times New Roman" w:cs="Times New Roman"/>
          <w:sz w:val="24"/>
          <w:szCs w:val="24"/>
          <w:lang w:val="en-US"/>
        </w:rPr>
        <w:t>TIF</w:t>
      </w:r>
      <w:r w:rsidRPr="00574E8B">
        <w:rPr>
          <w:rFonts w:ascii="Times New Roman" w:hAnsi="Times New Roman" w:cs="Times New Roman"/>
          <w:sz w:val="24"/>
          <w:szCs w:val="24"/>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8431D" w:rsidRPr="00574E8B" w:rsidRDefault="0088431D" w:rsidP="0088431D">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574E8B">
        <w:rPr>
          <w:rFonts w:ascii="Times New Roman" w:hAnsi="Times New Roman" w:cs="Times New Roman"/>
          <w:sz w:val="24"/>
          <w:szCs w:val="24"/>
        </w:rPr>
        <w:t>, направляется уведомление.</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представления в </w:t>
      </w:r>
      <w:r>
        <w:rPr>
          <w:rFonts w:ascii="Times New Roman" w:hAnsi="Times New Roman" w:cs="Times New Roman"/>
          <w:sz w:val="24"/>
          <w:szCs w:val="24"/>
        </w:rPr>
        <w:t xml:space="preserve">Администрацию или МФЦ </w:t>
      </w:r>
      <w:r w:rsidRPr="00574E8B">
        <w:rPr>
          <w:rFonts w:ascii="Times New Roman" w:hAnsi="Times New Roman" w:cs="Times New Roman"/>
          <w:sz w:val="24"/>
          <w:szCs w:val="24"/>
        </w:rPr>
        <w:t xml:space="preserve">заявления и прилагаемых к нему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в электронном виде и получения от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или МФЦ </w:t>
      </w:r>
      <w:r w:rsidRPr="00574E8B">
        <w:rPr>
          <w:rFonts w:ascii="Times New Roman" w:hAnsi="Times New Roman" w:cs="Times New Roman"/>
          <w:sz w:val="24"/>
          <w:szCs w:val="24"/>
        </w:rPr>
        <w:t>и заявителями.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574E8B">
        <w:rPr>
          <w:rFonts w:ascii="Times New Roman" w:hAnsi="Times New Roman" w:cs="Times New Roman"/>
          <w:sz w:val="24"/>
          <w:szCs w:val="24"/>
        </w:rPr>
        <w:t>скан-копиях</w:t>
      </w:r>
      <w:proofErr w:type="spellEnd"/>
      <w:proofErr w:type="gramEnd"/>
      <w:r w:rsidRPr="00574E8B">
        <w:rPr>
          <w:rFonts w:ascii="Times New Roman" w:hAnsi="Times New Roman" w:cs="Times New Roman"/>
          <w:sz w:val="24"/>
          <w:szCs w:val="24"/>
        </w:rPr>
        <w:t xml:space="preserve"> документов.</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lastRenderedPageBreak/>
        <w:t>Специалисты Общего отдела или МФЦ</w:t>
      </w:r>
      <w:r w:rsidRPr="00574E8B">
        <w:rPr>
          <w:rFonts w:ascii="Times New Roman" w:hAnsi="Times New Roman" w:cs="Times New Roman"/>
          <w:sz w:val="24"/>
          <w:szCs w:val="24"/>
        </w:rPr>
        <w:t xml:space="preserve"> не реже одного раза в течение рабочего дня проверяют поступление заявлений и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на электронную почту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после получения заявления в электронном виде на портале государственных услуг </w:t>
      </w:r>
      <w:proofErr w:type="gramStart"/>
      <w:r w:rsidRPr="00574E8B">
        <w:rPr>
          <w:rFonts w:ascii="Times New Roman" w:hAnsi="Times New Roman" w:cs="Times New Roman"/>
          <w:sz w:val="24"/>
          <w:szCs w:val="24"/>
        </w:rPr>
        <w:t>должен</w:t>
      </w:r>
      <w:proofErr w:type="gramEnd"/>
      <w:r w:rsidRPr="00574E8B">
        <w:rPr>
          <w:rFonts w:ascii="Times New Roman" w:hAnsi="Times New Roman" w:cs="Times New Roman"/>
          <w:sz w:val="24"/>
          <w:szCs w:val="24"/>
        </w:rPr>
        <w:t xml:space="preserve"> в течение следующего рабочего дня направить уведомление о получении заявления на электронную почту заявителя.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Датой получения заявления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в электронном виде считается дата, указанная в уведомлении о результате приема заявления.</w:t>
      </w:r>
    </w:p>
    <w:p w:rsidR="0088431D" w:rsidRPr="000C6CCB" w:rsidRDefault="0088431D" w:rsidP="0088431D">
      <w:pPr>
        <w:pStyle w:val="a4"/>
        <w:jc w:val="both"/>
        <w:rPr>
          <w:rFonts w:ascii="Times New Roman" w:hAnsi="Times New Roman" w:cs="Times New Roman"/>
          <w:b/>
          <w:sz w:val="24"/>
          <w:szCs w:val="24"/>
        </w:rPr>
      </w:pPr>
    </w:p>
    <w:p w:rsidR="0088431D" w:rsidRPr="000C6CCB" w:rsidRDefault="0088431D" w:rsidP="0088431D">
      <w:pPr>
        <w:pStyle w:val="a4"/>
        <w:jc w:val="both"/>
        <w:rPr>
          <w:rFonts w:ascii="Times New Roman" w:hAnsi="Times New Roman" w:cs="Times New Roman"/>
          <w:b/>
          <w:sz w:val="24"/>
          <w:szCs w:val="24"/>
        </w:rPr>
      </w:pPr>
      <w:r w:rsidRPr="000C6CCB">
        <w:rPr>
          <w:rFonts w:ascii="Times New Roman" w:hAnsi="Times New Roman" w:cs="Times New Roman"/>
          <w:b/>
          <w:sz w:val="24"/>
          <w:szCs w:val="24"/>
        </w:rPr>
        <w:t>3.2.2. Регистрация поступившего заявления и передача его ответственному исполнителю Администрации Котельниковского городского поселения.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одним из предусмотренных настоящим регламентом способов:</w:t>
      </w:r>
    </w:p>
    <w:p w:rsidR="0088431D" w:rsidRPr="00331902" w:rsidRDefault="0088431D" w:rsidP="0088431D">
      <w:pPr>
        <w:pStyle w:val="a4"/>
        <w:rPr>
          <w:rFonts w:ascii="Times New Roman" w:hAnsi="Times New Roman" w:cs="Times New Roman"/>
          <w:sz w:val="24"/>
          <w:szCs w:val="24"/>
        </w:rPr>
      </w:pPr>
      <w:r w:rsidRPr="00331902">
        <w:rPr>
          <w:rFonts w:ascii="Times New Roman" w:hAnsi="Times New Roman" w:cs="Times New Roman"/>
          <w:sz w:val="24"/>
          <w:szCs w:val="24"/>
        </w:rPr>
        <w:t xml:space="preserve">-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88431D" w:rsidRPr="00331902" w:rsidRDefault="0088431D" w:rsidP="0088431D">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88431D" w:rsidRPr="00331902" w:rsidRDefault="0088431D" w:rsidP="0088431D">
      <w:pPr>
        <w:pStyle w:val="a4"/>
        <w:rPr>
          <w:rFonts w:ascii="Times New Roman" w:hAnsi="Times New Roman" w:cs="Times New Roman"/>
          <w:sz w:val="24"/>
          <w:szCs w:val="24"/>
        </w:rPr>
      </w:pPr>
      <w:r w:rsidRPr="00331902">
        <w:rPr>
          <w:rFonts w:ascii="Times New Roman" w:hAnsi="Times New Roman" w:cs="Times New Roman"/>
          <w:sz w:val="24"/>
          <w:szCs w:val="24"/>
        </w:rPr>
        <w:t xml:space="preserve">- посредством почтового отправления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88431D" w:rsidRPr="00331902" w:rsidRDefault="0088431D" w:rsidP="0088431D">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направлении заявления заявителем почтой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88431D" w:rsidRPr="00331902" w:rsidRDefault="0088431D" w:rsidP="0088431D">
      <w:pPr>
        <w:pStyle w:val="a4"/>
        <w:rPr>
          <w:rFonts w:ascii="Times New Roman" w:hAnsi="Times New Roman" w:cs="Times New Roman"/>
          <w:sz w:val="24"/>
          <w:szCs w:val="24"/>
        </w:rPr>
      </w:pPr>
      <w:r w:rsidRPr="00331902">
        <w:rPr>
          <w:rFonts w:ascii="Times New Roman" w:hAnsi="Times New Roman" w:cs="Times New Roman"/>
          <w:sz w:val="24"/>
          <w:szCs w:val="24"/>
        </w:rPr>
        <w:t>- с использованием информационно-телекоммуникационной сети «Интернет» в форме электронного документа.</w:t>
      </w:r>
    </w:p>
    <w:p w:rsidR="0088431D" w:rsidRPr="00574E8B" w:rsidRDefault="0088431D" w:rsidP="0088431D">
      <w:pPr>
        <w:pStyle w:val="a4"/>
        <w:jc w:val="both"/>
        <w:rPr>
          <w:rFonts w:ascii="Times New Roman" w:hAnsi="Times New Roman" w:cs="Times New Roman"/>
          <w:sz w:val="24"/>
          <w:szCs w:val="24"/>
        </w:rPr>
      </w:pP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 ответственное за выполнение административной процедуры - специалист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w:t>
      </w:r>
      <w:r>
        <w:rPr>
          <w:rFonts w:ascii="Times New Roman" w:hAnsi="Times New Roman" w:cs="Times New Roman"/>
          <w:sz w:val="24"/>
          <w:szCs w:val="24"/>
        </w:rPr>
        <w:t>Отдел Архитектуры и землеустройства</w:t>
      </w:r>
      <w:r w:rsidRPr="00574E8B">
        <w:rPr>
          <w:rFonts w:ascii="Times New Roman" w:hAnsi="Times New Roman" w:cs="Times New Roman"/>
          <w:sz w:val="24"/>
          <w:szCs w:val="24"/>
        </w:rPr>
        <w:t xml:space="preserve">. </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исполнения данной административной процедуры – 1 (один) день с момента поступления документов </w:t>
      </w:r>
      <w:r>
        <w:rPr>
          <w:rFonts w:ascii="Times New Roman" w:hAnsi="Times New Roman" w:cs="Times New Roman"/>
          <w:sz w:val="24"/>
          <w:szCs w:val="24"/>
        </w:rPr>
        <w:t>в Общий отдел Администрации.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Результатом административной процедуры является регистрация заявления в автоматизированной системе документооборота.</w:t>
      </w:r>
    </w:p>
    <w:p w:rsidR="0088431D" w:rsidRPr="00574E8B" w:rsidRDefault="0088431D" w:rsidP="0088431D">
      <w:pPr>
        <w:pStyle w:val="a4"/>
        <w:jc w:val="both"/>
        <w:rPr>
          <w:rFonts w:ascii="Times New Roman" w:hAnsi="Times New Roman" w:cs="Times New Roman"/>
          <w:sz w:val="24"/>
          <w:szCs w:val="24"/>
        </w:rPr>
      </w:pPr>
    </w:p>
    <w:p w:rsidR="0088431D" w:rsidRPr="000C6CCB" w:rsidRDefault="0088431D" w:rsidP="0088431D">
      <w:pPr>
        <w:pStyle w:val="a4"/>
        <w:jc w:val="both"/>
        <w:rPr>
          <w:rFonts w:ascii="Times New Roman" w:hAnsi="Times New Roman" w:cs="Times New Roman"/>
          <w:b/>
          <w:sz w:val="24"/>
          <w:szCs w:val="24"/>
        </w:rPr>
      </w:pPr>
      <w:r w:rsidRPr="000C6CCB">
        <w:rPr>
          <w:rFonts w:ascii="Times New Roman" w:hAnsi="Times New Roman" w:cs="Times New Roman"/>
          <w:b/>
          <w:sz w:val="24"/>
          <w:szCs w:val="24"/>
        </w:rPr>
        <w:t>3.2.3. Экспертиза документов, представленных заявителем, подготовка документов на возврат заявления заявителю при наличии оснований, предусмотренных п. 2.</w:t>
      </w:r>
      <w:r>
        <w:rPr>
          <w:rFonts w:ascii="Times New Roman" w:hAnsi="Times New Roman" w:cs="Times New Roman"/>
          <w:b/>
          <w:sz w:val="24"/>
          <w:szCs w:val="24"/>
        </w:rPr>
        <w:t>7</w:t>
      </w:r>
      <w:r w:rsidRPr="000C6CCB">
        <w:rPr>
          <w:rFonts w:ascii="Times New Roman" w:hAnsi="Times New Roman" w:cs="Times New Roman"/>
          <w:b/>
          <w:sz w:val="24"/>
          <w:szCs w:val="24"/>
        </w:rPr>
        <w:t>. Регламента.</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получение </w:t>
      </w:r>
      <w:r>
        <w:rPr>
          <w:rFonts w:ascii="Times New Roman" w:hAnsi="Times New Roman" w:cs="Times New Roman"/>
          <w:sz w:val="24"/>
          <w:szCs w:val="24"/>
        </w:rPr>
        <w:t>специалистом Отдела архитектуры и землеустройства</w:t>
      </w:r>
      <w:r w:rsidRPr="00574E8B">
        <w:rPr>
          <w:rFonts w:ascii="Times New Roman" w:hAnsi="Times New Roman" w:cs="Times New Roman"/>
          <w:sz w:val="24"/>
          <w:szCs w:val="24"/>
        </w:rPr>
        <w:t xml:space="preserve">  заявления и документов, представленных заявителем. </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Отдела архитектуры и землеустройства </w:t>
      </w:r>
      <w:r w:rsidRPr="00574E8B">
        <w:rPr>
          <w:rFonts w:ascii="Times New Roman" w:hAnsi="Times New Roman" w:cs="Times New Roman"/>
          <w:sz w:val="24"/>
          <w:szCs w:val="24"/>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предусмотренных п.2.</w:t>
      </w:r>
      <w:r>
        <w:rPr>
          <w:rFonts w:ascii="Times New Roman" w:hAnsi="Times New Roman" w:cs="Times New Roman"/>
          <w:sz w:val="24"/>
          <w:szCs w:val="24"/>
        </w:rPr>
        <w:t>7</w:t>
      </w:r>
      <w:r w:rsidRPr="00574E8B">
        <w:rPr>
          <w:rFonts w:ascii="Times New Roman" w:hAnsi="Times New Roman" w:cs="Times New Roman"/>
          <w:sz w:val="24"/>
          <w:szCs w:val="24"/>
        </w:rPr>
        <w:t>. настоящего регламента.</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При наличии основа</w:t>
      </w:r>
      <w:r>
        <w:rPr>
          <w:rFonts w:ascii="Times New Roman" w:hAnsi="Times New Roman" w:cs="Times New Roman"/>
          <w:sz w:val="24"/>
          <w:szCs w:val="24"/>
        </w:rPr>
        <w:t>ний, предусмотренных пунктом 2.7</w:t>
      </w:r>
      <w:r w:rsidRPr="00574E8B">
        <w:rPr>
          <w:rFonts w:ascii="Times New Roman" w:hAnsi="Times New Roman" w:cs="Times New Roman"/>
          <w:sz w:val="24"/>
          <w:szCs w:val="24"/>
        </w:rPr>
        <w:t xml:space="preserve">. </w:t>
      </w:r>
      <w:proofErr w:type="gramStart"/>
      <w:r w:rsidRPr="00574E8B">
        <w:rPr>
          <w:rFonts w:ascii="Times New Roman" w:hAnsi="Times New Roman" w:cs="Times New Roman"/>
          <w:sz w:val="24"/>
          <w:szCs w:val="24"/>
        </w:rPr>
        <w:t xml:space="preserve">Регламента </w:t>
      </w:r>
      <w:r>
        <w:rPr>
          <w:rFonts w:ascii="Times New Roman" w:hAnsi="Times New Roman" w:cs="Times New Roman"/>
          <w:sz w:val="24"/>
          <w:szCs w:val="24"/>
        </w:rPr>
        <w:t>специалист Отдела архитектуры и землеустройства</w:t>
      </w:r>
      <w:r w:rsidRPr="00574E8B">
        <w:rPr>
          <w:rFonts w:ascii="Times New Roman" w:hAnsi="Times New Roman" w:cs="Times New Roman"/>
          <w:sz w:val="24"/>
          <w:szCs w:val="24"/>
        </w:rPr>
        <w:t xml:space="preserve"> осуществляет подготовку и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п. 3.2.5.</w:t>
      </w:r>
      <w:proofErr w:type="gramEnd"/>
      <w:r w:rsidRPr="00574E8B">
        <w:rPr>
          <w:rFonts w:ascii="Times New Roman" w:hAnsi="Times New Roman" w:cs="Times New Roman"/>
          <w:sz w:val="24"/>
          <w:szCs w:val="24"/>
        </w:rPr>
        <w:t xml:space="preserve"> Регламента.</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3.2.4. настоящего регламента.</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Максимальный срок выполнения данной административной процедуры – 3 (три) дня. </w:t>
      </w:r>
    </w:p>
    <w:p w:rsidR="0088431D" w:rsidRPr="00574E8B" w:rsidRDefault="0088431D" w:rsidP="0088431D">
      <w:pPr>
        <w:pStyle w:val="a4"/>
        <w:jc w:val="both"/>
        <w:rPr>
          <w:rFonts w:ascii="Times New Roman" w:hAnsi="Times New Roman" w:cs="Times New Roman"/>
          <w:sz w:val="24"/>
          <w:szCs w:val="24"/>
        </w:rPr>
      </w:pPr>
    </w:p>
    <w:p w:rsidR="0088431D" w:rsidRPr="008A02F1" w:rsidRDefault="0088431D" w:rsidP="0088431D">
      <w:pPr>
        <w:pStyle w:val="a4"/>
        <w:jc w:val="both"/>
        <w:rPr>
          <w:rFonts w:ascii="Times New Roman" w:hAnsi="Times New Roman" w:cs="Times New Roman"/>
          <w:b/>
          <w:sz w:val="24"/>
          <w:szCs w:val="24"/>
        </w:rPr>
      </w:pPr>
      <w:r w:rsidRPr="008A02F1">
        <w:rPr>
          <w:rFonts w:ascii="Times New Roman" w:hAnsi="Times New Roman" w:cs="Times New Roman"/>
          <w:b/>
          <w:sz w:val="24"/>
          <w:szCs w:val="24"/>
        </w:rPr>
        <w:t>3.2.4. Формирование необходимых запросов и осмотр испрашиваемого земельного участка и расположенных на нем объектов.</w:t>
      </w:r>
    </w:p>
    <w:p w:rsidR="0088431D" w:rsidRPr="008A02F1" w:rsidRDefault="0088431D" w:rsidP="0088431D">
      <w:pPr>
        <w:pStyle w:val="a4"/>
        <w:jc w:val="both"/>
        <w:rPr>
          <w:rFonts w:ascii="Times New Roman" w:hAnsi="Times New Roman" w:cs="Times New Roman"/>
          <w:sz w:val="24"/>
          <w:szCs w:val="24"/>
        </w:rPr>
      </w:pPr>
      <w:r w:rsidRPr="008A02F1">
        <w:rPr>
          <w:rFonts w:ascii="Times New Roman" w:hAnsi="Times New Roman" w:cs="Times New Roman"/>
          <w:sz w:val="24"/>
          <w:szCs w:val="24"/>
        </w:rPr>
        <w:t>Основанием для начала административной процедуры является получение заявления о предоставлении земельного участка в постоянное (бессрочное) пользование Отделом архитектуры и землеустройства, который осуществляет следующие административные действия:</w:t>
      </w:r>
    </w:p>
    <w:p w:rsidR="0088431D" w:rsidRPr="008A02F1" w:rsidRDefault="0088431D" w:rsidP="0088431D">
      <w:pPr>
        <w:pStyle w:val="a4"/>
        <w:jc w:val="both"/>
        <w:rPr>
          <w:rFonts w:ascii="Times New Roman" w:hAnsi="Times New Roman" w:cs="Times New Roman"/>
          <w:sz w:val="24"/>
          <w:szCs w:val="24"/>
        </w:rPr>
      </w:pPr>
      <w:r w:rsidRPr="008A02F1">
        <w:rPr>
          <w:rFonts w:ascii="Times New Roman" w:hAnsi="Times New Roman" w:cs="Times New Roman"/>
          <w:sz w:val="24"/>
          <w:szCs w:val="24"/>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Котельниковского района, федеральные органы исполнительной власти;</w:t>
      </w:r>
    </w:p>
    <w:p w:rsidR="0088431D" w:rsidRPr="008A02F1" w:rsidRDefault="0088431D" w:rsidP="0088431D">
      <w:pPr>
        <w:pStyle w:val="a4"/>
        <w:jc w:val="both"/>
        <w:rPr>
          <w:rFonts w:ascii="Times New Roman" w:hAnsi="Times New Roman" w:cs="Times New Roman"/>
          <w:sz w:val="24"/>
          <w:szCs w:val="24"/>
        </w:rPr>
      </w:pPr>
      <w:r w:rsidRPr="008A02F1">
        <w:rPr>
          <w:rFonts w:ascii="Times New Roman" w:hAnsi="Times New Roman" w:cs="Times New Roman"/>
          <w:sz w:val="24"/>
          <w:szCs w:val="24"/>
        </w:rPr>
        <w:t>- обеспечивает получение ответов на все сформированные запросы;</w:t>
      </w:r>
    </w:p>
    <w:p w:rsidR="0088431D" w:rsidRPr="008A02F1" w:rsidRDefault="0088431D" w:rsidP="0088431D">
      <w:pPr>
        <w:pStyle w:val="a4"/>
        <w:jc w:val="both"/>
        <w:rPr>
          <w:rFonts w:ascii="Times New Roman" w:hAnsi="Times New Roman" w:cs="Times New Roman"/>
          <w:sz w:val="24"/>
          <w:szCs w:val="24"/>
        </w:rPr>
      </w:pPr>
      <w:r w:rsidRPr="008A02F1">
        <w:rPr>
          <w:rFonts w:ascii="Times New Roman" w:hAnsi="Times New Roman" w:cs="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88431D" w:rsidRPr="008A02F1" w:rsidRDefault="0088431D" w:rsidP="0088431D">
      <w:pPr>
        <w:pStyle w:val="a4"/>
        <w:jc w:val="both"/>
        <w:rPr>
          <w:rFonts w:ascii="Times New Roman" w:hAnsi="Times New Roman" w:cs="Times New Roman"/>
          <w:sz w:val="24"/>
          <w:szCs w:val="24"/>
        </w:rPr>
      </w:pPr>
      <w:r w:rsidRPr="008A02F1">
        <w:rPr>
          <w:rFonts w:ascii="Times New Roman" w:hAnsi="Times New Roman" w:cs="Times New Roman"/>
          <w:sz w:val="24"/>
          <w:szCs w:val="24"/>
        </w:rPr>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8A02F1">
        <w:rPr>
          <w:rFonts w:ascii="Times New Roman" w:hAnsi="Times New Roman" w:cs="Times New Roman"/>
          <w:sz w:val="24"/>
          <w:szCs w:val="24"/>
        </w:rPr>
        <w:t>пп</w:t>
      </w:r>
      <w:proofErr w:type="spellEnd"/>
      <w:r w:rsidRPr="008A02F1">
        <w:rPr>
          <w:rFonts w:ascii="Times New Roman" w:hAnsi="Times New Roman" w:cs="Times New Roman"/>
          <w:sz w:val="24"/>
          <w:szCs w:val="24"/>
        </w:rPr>
        <w:t>. 3.2.6. настоящего регламента.</w:t>
      </w:r>
    </w:p>
    <w:p w:rsidR="0088431D" w:rsidRPr="00574E8B" w:rsidRDefault="0088431D" w:rsidP="0088431D">
      <w:pPr>
        <w:pStyle w:val="a4"/>
        <w:jc w:val="both"/>
        <w:rPr>
          <w:rFonts w:ascii="Times New Roman" w:hAnsi="Times New Roman" w:cs="Times New Roman"/>
          <w:sz w:val="24"/>
          <w:szCs w:val="24"/>
        </w:rPr>
      </w:pPr>
      <w:r w:rsidRPr="008A02F1">
        <w:rPr>
          <w:rFonts w:ascii="Times New Roman" w:hAnsi="Times New Roman" w:cs="Times New Roman"/>
          <w:sz w:val="24"/>
          <w:szCs w:val="24"/>
        </w:rPr>
        <w:t>Максимальный срок выполнения соответствующих административных действий – 10 (десять) дней.</w:t>
      </w:r>
      <w:r w:rsidRPr="00574E8B">
        <w:rPr>
          <w:rFonts w:ascii="Times New Roman" w:hAnsi="Times New Roman" w:cs="Times New Roman"/>
          <w:sz w:val="24"/>
          <w:szCs w:val="24"/>
        </w:rPr>
        <w:t xml:space="preserve"> </w:t>
      </w:r>
    </w:p>
    <w:p w:rsidR="0088431D" w:rsidRPr="00574E8B" w:rsidRDefault="0088431D" w:rsidP="0088431D">
      <w:pPr>
        <w:pStyle w:val="a4"/>
        <w:jc w:val="both"/>
        <w:rPr>
          <w:rFonts w:ascii="Times New Roman" w:hAnsi="Times New Roman" w:cs="Times New Roman"/>
          <w:sz w:val="24"/>
          <w:szCs w:val="24"/>
        </w:rPr>
      </w:pPr>
    </w:p>
    <w:p w:rsidR="0088431D" w:rsidRPr="000C6CCB" w:rsidRDefault="0088431D" w:rsidP="0088431D">
      <w:pPr>
        <w:pStyle w:val="a4"/>
        <w:jc w:val="both"/>
        <w:rPr>
          <w:rFonts w:ascii="Times New Roman" w:hAnsi="Times New Roman" w:cs="Times New Roman"/>
          <w:b/>
          <w:color w:val="000000"/>
          <w:sz w:val="24"/>
          <w:szCs w:val="24"/>
        </w:rPr>
      </w:pPr>
      <w:r w:rsidRPr="000C6CCB">
        <w:rPr>
          <w:rFonts w:ascii="Times New Roman" w:hAnsi="Times New Roman" w:cs="Times New Roman"/>
          <w:b/>
          <w:sz w:val="24"/>
          <w:szCs w:val="24"/>
        </w:rPr>
        <w:t xml:space="preserve">3.2.5. </w:t>
      </w:r>
      <w:r w:rsidRPr="000C6CCB">
        <w:rPr>
          <w:rFonts w:ascii="Times New Roman" w:hAnsi="Times New Roman" w:cs="Times New Roman"/>
          <w:b/>
          <w:color w:val="000000"/>
          <w:sz w:val="24"/>
          <w:szCs w:val="24"/>
        </w:rPr>
        <w:t>Подписание уведомления о возврате заявления заявителю специалистом Общего отдела и передача документов для регистрации в Общий отдел Администрации Котельниковского городского поселения.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Pr>
          <w:rFonts w:ascii="Times New Roman" w:hAnsi="Times New Roman" w:cs="Times New Roman"/>
          <w:sz w:val="24"/>
          <w:szCs w:val="24"/>
        </w:rPr>
        <w:t>7</w:t>
      </w:r>
      <w:r w:rsidRPr="00574E8B">
        <w:rPr>
          <w:rFonts w:ascii="Times New Roman" w:hAnsi="Times New Roman" w:cs="Times New Roman"/>
          <w:sz w:val="24"/>
          <w:szCs w:val="24"/>
        </w:rPr>
        <w:t xml:space="preserve">. Регламента. </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для регистрации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превышать в 3 (три) дня.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Получение документов </w:t>
      </w:r>
      <w:r>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xml:space="preserve">, ответственным за выдачу результатов предоставления муниципальной услуги является основанием для начала исполнения им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3.2.8. настоящего регламента.</w:t>
      </w:r>
    </w:p>
    <w:p w:rsidR="0088431D" w:rsidRPr="00574E8B" w:rsidRDefault="0088431D" w:rsidP="0088431D">
      <w:pPr>
        <w:pStyle w:val="a4"/>
        <w:jc w:val="both"/>
        <w:rPr>
          <w:rFonts w:ascii="Times New Roman" w:hAnsi="Times New Roman" w:cs="Times New Roman"/>
          <w:sz w:val="24"/>
          <w:szCs w:val="24"/>
        </w:rPr>
      </w:pPr>
    </w:p>
    <w:p w:rsidR="0088431D" w:rsidRPr="00C3701B" w:rsidRDefault="0088431D" w:rsidP="0088431D">
      <w:pPr>
        <w:pStyle w:val="a4"/>
        <w:jc w:val="both"/>
        <w:rPr>
          <w:rFonts w:ascii="Times New Roman" w:hAnsi="Times New Roman" w:cs="Times New Roman"/>
          <w:b/>
          <w:sz w:val="24"/>
          <w:szCs w:val="24"/>
        </w:rPr>
      </w:pPr>
      <w:r w:rsidRPr="00C3701B">
        <w:rPr>
          <w:rFonts w:ascii="Times New Roman" w:hAnsi="Times New Roman" w:cs="Times New Roman"/>
          <w:b/>
          <w:sz w:val="24"/>
          <w:szCs w:val="24"/>
        </w:rPr>
        <w:t xml:space="preserve">3.2.6. Подготовка проекта постановления Администрации Котельниковского городского поселения о предоставлении земельного участка в собственность бесплатно или распоряжения Администрации Котельниковского городского поселения об отказе </w:t>
      </w:r>
      <w:r w:rsidR="007F7AAF">
        <w:rPr>
          <w:rFonts w:ascii="Times New Roman" w:hAnsi="Times New Roman" w:cs="Times New Roman"/>
          <w:b/>
          <w:sz w:val="24"/>
          <w:szCs w:val="24"/>
        </w:rPr>
        <w:t>в</w:t>
      </w:r>
      <w:r w:rsidR="007F7AAF">
        <w:rPr>
          <w:rFonts w:ascii="Times New Roman" w:hAnsi="Times New Roman" w:cs="Times New Roman"/>
          <w:sz w:val="24"/>
          <w:szCs w:val="24"/>
        </w:rPr>
        <w:t xml:space="preserve"> </w:t>
      </w:r>
      <w:r w:rsidR="007F7AAF" w:rsidRPr="007F7AAF">
        <w:rPr>
          <w:rFonts w:ascii="Times New Roman" w:hAnsi="Times New Roman" w:cs="Times New Roman"/>
          <w:b/>
          <w:sz w:val="24"/>
          <w:szCs w:val="24"/>
        </w:rPr>
        <w:t>утверждении схемы расположения земельного участка на кадастровом плане территории Котельниковского городского поселения Котельниковского муниципального района Волгоградской области</w:t>
      </w:r>
      <w:r w:rsidRPr="00C3701B">
        <w:rPr>
          <w:rFonts w:ascii="Times New Roman" w:hAnsi="Times New Roman" w:cs="Times New Roman"/>
          <w:b/>
          <w:sz w:val="24"/>
          <w:szCs w:val="24"/>
        </w:rPr>
        <w:t>.</w:t>
      </w:r>
    </w:p>
    <w:p w:rsidR="0088431D" w:rsidRPr="00C3701B" w:rsidRDefault="0088431D" w:rsidP="0088431D">
      <w:pPr>
        <w:pStyle w:val="a4"/>
        <w:jc w:val="both"/>
        <w:rPr>
          <w:rFonts w:ascii="Times New Roman" w:hAnsi="Times New Roman" w:cs="Times New Roman"/>
          <w:b/>
          <w:sz w:val="24"/>
          <w:szCs w:val="24"/>
        </w:rPr>
      </w:pPr>
    </w:p>
    <w:p w:rsidR="0088431D" w:rsidRPr="00B848B1"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архитектуры и землеустройства </w:t>
      </w:r>
      <w:r w:rsidRPr="00574E8B">
        <w:rPr>
          <w:rFonts w:ascii="Times New Roman" w:hAnsi="Times New Roman" w:cs="Times New Roman"/>
          <w:sz w:val="24"/>
          <w:szCs w:val="24"/>
        </w:rPr>
        <w:t xml:space="preserve">в порядке общего делопроизводства: заявления лица, обратившегося за получением муниципальной услуги, информации, полученной от  </w:t>
      </w:r>
      <w:r w:rsidRPr="00574E8B">
        <w:rPr>
          <w:rFonts w:ascii="Times New Roman" w:hAnsi="Times New Roman" w:cs="Times New Roman"/>
          <w:sz w:val="24"/>
          <w:szCs w:val="24"/>
        </w:rPr>
        <w:lastRenderedPageBreak/>
        <w:t xml:space="preserve">уполномоченных органов и организаций в порядке ответа на запросы, а также документов, </w:t>
      </w:r>
      <w:r w:rsidRPr="00B848B1">
        <w:rPr>
          <w:rFonts w:ascii="Times New Roman" w:hAnsi="Times New Roman" w:cs="Times New Roman"/>
          <w:sz w:val="24"/>
          <w:szCs w:val="24"/>
        </w:rPr>
        <w:t xml:space="preserve">фиксирующих результаты осмотра земельного участка. </w:t>
      </w:r>
    </w:p>
    <w:p w:rsidR="0088431D" w:rsidRPr="00B848B1" w:rsidRDefault="0088431D" w:rsidP="0088431D">
      <w:pPr>
        <w:pStyle w:val="a4"/>
        <w:jc w:val="both"/>
        <w:rPr>
          <w:rFonts w:ascii="Times New Roman" w:hAnsi="Times New Roman" w:cs="Times New Roman"/>
          <w:sz w:val="24"/>
          <w:szCs w:val="24"/>
        </w:rPr>
      </w:pPr>
      <w:proofErr w:type="gramStart"/>
      <w:r w:rsidRPr="00B848B1">
        <w:rPr>
          <w:rFonts w:ascii="Times New Roman" w:hAnsi="Times New Roman" w:cs="Times New Roman"/>
          <w:sz w:val="24"/>
          <w:szCs w:val="24"/>
        </w:rPr>
        <w:t>Специалист Отдела архитектуры и землеустройства,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w:t>
      </w:r>
      <w:r w:rsidR="00841687">
        <w:rPr>
          <w:rFonts w:ascii="Times New Roman" w:hAnsi="Times New Roman" w:cs="Times New Roman"/>
          <w:sz w:val="24"/>
          <w:szCs w:val="24"/>
        </w:rPr>
        <w:t xml:space="preserve"> постановления </w:t>
      </w:r>
      <w:r w:rsidR="00484943">
        <w:rPr>
          <w:rFonts w:ascii="Times New Roman" w:hAnsi="Times New Roman" w:cs="Times New Roman"/>
          <w:sz w:val="24"/>
          <w:szCs w:val="24"/>
        </w:rPr>
        <w:t xml:space="preserve"> об  </w:t>
      </w:r>
      <w:r w:rsidR="00484943" w:rsidRPr="00CB12D0">
        <w:rPr>
          <w:rFonts w:ascii="Times New Roman" w:hAnsi="Times New Roman" w:cs="Times New Roman"/>
          <w:sz w:val="24"/>
          <w:szCs w:val="24"/>
        </w:rPr>
        <w:t>утверждени</w:t>
      </w:r>
      <w:r w:rsidR="00484943">
        <w:rPr>
          <w:rFonts w:ascii="Times New Roman" w:hAnsi="Times New Roman" w:cs="Times New Roman"/>
          <w:sz w:val="24"/>
          <w:szCs w:val="24"/>
        </w:rPr>
        <w:t>и</w:t>
      </w:r>
      <w:r w:rsidR="00484943" w:rsidRPr="00CB12D0">
        <w:rPr>
          <w:rFonts w:ascii="Times New Roman" w:hAnsi="Times New Roman" w:cs="Times New Roman"/>
          <w:sz w:val="24"/>
          <w:szCs w:val="24"/>
        </w:rPr>
        <w:t xml:space="preserve"> схемы расположения земельного участка на кадастровом плане территории Котельниковского городского поселения Котельниковского муниципального района Волгоградской области</w:t>
      </w:r>
      <w:r w:rsidRPr="00B848B1">
        <w:rPr>
          <w:rFonts w:ascii="Times New Roman" w:hAnsi="Times New Roman" w:cs="Times New Roman"/>
          <w:sz w:val="24"/>
          <w:szCs w:val="24"/>
        </w:rPr>
        <w:t>, после чего передает все подготовленные и полученные в ходе оказания муниципальной услуги документы в отдел правового обеспечения Администрации Котельниковского городского поселения</w:t>
      </w:r>
      <w:proofErr w:type="gramEnd"/>
      <w:r w:rsidRPr="00B848B1">
        <w:rPr>
          <w:rFonts w:ascii="Times New Roman" w:hAnsi="Times New Roman" w:cs="Times New Roman"/>
          <w:sz w:val="24"/>
          <w:szCs w:val="24"/>
        </w:rPr>
        <w:t xml:space="preserve"> для выполнения административной процедуры, предусмотренной п. 3.2.7. настоящего регламента.</w:t>
      </w:r>
    </w:p>
    <w:p w:rsidR="0088431D" w:rsidRPr="00574E8B" w:rsidRDefault="0088431D" w:rsidP="0088431D">
      <w:pPr>
        <w:pStyle w:val="a4"/>
        <w:jc w:val="both"/>
        <w:rPr>
          <w:rFonts w:ascii="Times New Roman" w:hAnsi="Times New Roman" w:cs="Times New Roman"/>
          <w:sz w:val="24"/>
          <w:szCs w:val="24"/>
        </w:rPr>
      </w:pPr>
      <w:r w:rsidRPr="00B848B1">
        <w:rPr>
          <w:rFonts w:ascii="Times New Roman" w:hAnsi="Times New Roman" w:cs="Times New Roman"/>
          <w:sz w:val="24"/>
          <w:szCs w:val="24"/>
        </w:rPr>
        <w:t>Максимальны срок выполнения этого административного</w:t>
      </w:r>
      <w:r w:rsidRPr="00574E8B">
        <w:rPr>
          <w:rFonts w:ascii="Times New Roman" w:hAnsi="Times New Roman" w:cs="Times New Roman"/>
          <w:sz w:val="24"/>
          <w:szCs w:val="24"/>
        </w:rPr>
        <w:t xml:space="preserve"> действия – 7 (Семь) дней.</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проект </w:t>
      </w:r>
      <w:r>
        <w:rPr>
          <w:rFonts w:ascii="Times New Roman" w:hAnsi="Times New Roman" w:cs="Times New Roman"/>
          <w:sz w:val="24"/>
          <w:szCs w:val="24"/>
        </w:rPr>
        <w:t>постановл</w:t>
      </w:r>
      <w:r w:rsidRPr="00574E8B">
        <w:rPr>
          <w:rFonts w:ascii="Times New Roman" w:hAnsi="Times New Roman" w:cs="Times New Roman"/>
          <w:sz w:val="24"/>
          <w:szCs w:val="24"/>
        </w:rPr>
        <w:t xml:space="preserve">ения </w:t>
      </w:r>
      <w:r w:rsidR="00E0197B">
        <w:rPr>
          <w:rFonts w:ascii="Times New Roman" w:hAnsi="Times New Roman" w:cs="Times New Roman"/>
          <w:sz w:val="24"/>
          <w:szCs w:val="24"/>
        </w:rPr>
        <w:t xml:space="preserve">об  </w:t>
      </w:r>
      <w:r w:rsidR="00E0197B" w:rsidRPr="00CB12D0">
        <w:rPr>
          <w:rFonts w:ascii="Times New Roman" w:hAnsi="Times New Roman" w:cs="Times New Roman"/>
          <w:sz w:val="24"/>
          <w:szCs w:val="24"/>
        </w:rPr>
        <w:t>утверждени</w:t>
      </w:r>
      <w:r w:rsidR="00E0197B">
        <w:rPr>
          <w:rFonts w:ascii="Times New Roman" w:hAnsi="Times New Roman" w:cs="Times New Roman"/>
          <w:sz w:val="24"/>
          <w:szCs w:val="24"/>
        </w:rPr>
        <w:t>и</w:t>
      </w:r>
      <w:r w:rsidR="00E0197B" w:rsidRPr="00CB12D0">
        <w:rPr>
          <w:rFonts w:ascii="Times New Roman" w:hAnsi="Times New Roman" w:cs="Times New Roman"/>
          <w:sz w:val="24"/>
          <w:szCs w:val="24"/>
        </w:rPr>
        <w:t xml:space="preserve"> схемы расположения земельного участка на кадастровом плане территории Котельниковского городского поселения Котельниковского муниципального района Волгоградской области</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p>
    <w:p w:rsidR="0088431D" w:rsidRPr="00E0197B" w:rsidRDefault="0088431D" w:rsidP="0088431D">
      <w:pPr>
        <w:pStyle w:val="a4"/>
        <w:jc w:val="both"/>
        <w:rPr>
          <w:rFonts w:ascii="Times New Roman" w:hAnsi="Times New Roman" w:cs="Times New Roman"/>
          <w:b/>
          <w:sz w:val="24"/>
          <w:szCs w:val="24"/>
        </w:rPr>
      </w:pPr>
      <w:r w:rsidRPr="00C3701B">
        <w:rPr>
          <w:rFonts w:ascii="Times New Roman" w:hAnsi="Times New Roman" w:cs="Times New Roman"/>
          <w:b/>
          <w:sz w:val="24"/>
          <w:szCs w:val="24"/>
        </w:rPr>
        <w:t>3.2.7. Правовая экспертиза и подписание проекта постановления Администрации Котельни</w:t>
      </w:r>
      <w:r w:rsidR="00E0197B">
        <w:rPr>
          <w:rFonts w:ascii="Times New Roman" w:hAnsi="Times New Roman" w:cs="Times New Roman"/>
          <w:b/>
          <w:sz w:val="24"/>
          <w:szCs w:val="24"/>
        </w:rPr>
        <w:t>ковского городского поселения</w:t>
      </w:r>
      <w:r w:rsidR="00E0197B">
        <w:rPr>
          <w:rFonts w:ascii="Times New Roman" w:hAnsi="Times New Roman" w:cs="Times New Roman"/>
          <w:sz w:val="24"/>
          <w:szCs w:val="24"/>
        </w:rPr>
        <w:t xml:space="preserve"> </w:t>
      </w:r>
      <w:r w:rsidR="00E0197B" w:rsidRPr="00E0197B">
        <w:rPr>
          <w:rFonts w:ascii="Times New Roman" w:hAnsi="Times New Roman" w:cs="Times New Roman"/>
          <w:b/>
          <w:sz w:val="24"/>
          <w:szCs w:val="24"/>
        </w:rPr>
        <w:t>об  утверждении схемы расположения земельного участка на кадастровом плане территории Котельниковского городского поселения Котельниковского муниципального района Волгоградской области</w:t>
      </w:r>
      <w:r w:rsidRPr="00E0197B">
        <w:rPr>
          <w:rFonts w:ascii="Times New Roman" w:hAnsi="Times New Roman" w:cs="Times New Roman"/>
          <w:b/>
          <w:sz w:val="24"/>
          <w:szCs w:val="24"/>
        </w:rPr>
        <w:t>.</w:t>
      </w:r>
    </w:p>
    <w:p w:rsidR="0088431D" w:rsidRPr="00574E8B" w:rsidRDefault="0088431D" w:rsidP="0088431D">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t xml:space="preserve">Основанием для начала административной процедуры является поступление от </w:t>
      </w:r>
      <w:r>
        <w:rPr>
          <w:rFonts w:ascii="Times New Roman" w:hAnsi="Times New Roman" w:cs="Times New Roman"/>
          <w:sz w:val="24"/>
          <w:szCs w:val="24"/>
        </w:rPr>
        <w:t>специалиста Отдела архитектуры и землеустройства</w:t>
      </w:r>
      <w:r w:rsidRPr="00574E8B">
        <w:rPr>
          <w:rFonts w:ascii="Times New Roman" w:hAnsi="Times New Roman" w:cs="Times New Roman"/>
          <w:sz w:val="24"/>
          <w:szCs w:val="24"/>
        </w:rPr>
        <w:t>, ответственного за формирование результата муниципальной услуги в  отдел</w:t>
      </w:r>
      <w:r>
        <w:rPr>
          <w:rFonts w:ascii="Times New Roman" w:hAnsi="Times New Roman" w:cs="Times New Roman"/>
          <w:sz w:val="24"/>
          <w:szCs w:val="24"/>
        </w:rPr>
        <w:t xml:space="preserve"> правового обеспечения</w:t>
      </w:r>
      <w:r w:rsidRPr="00574E8B">
        <w:rPr>
          <w:rFonts w:ascii="Times New Roman" w:hAnsi="Times New Roman" w:cs="Times New Roman"/>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проекта </w:t>
      </w:r>
      <w:r w:rsidR="00E0197B">
        <w:rPr>
          <w:rFonts w:ascii="Times New Roman" w:hAnsi="Times New Roman" w:cs="Times New Roman"/>
          <w:sz w:val="24"/>
          <w:szCs w:val="24"/>
        </w:rPr>
        <w:t xml:space="preserve">постановления  об  </w:t>
      </w:r>
      <w:r w:rsidR="00E0197B" w:rsidRPr="00CB12D0">
        <w:rPr>
          <w:rFonts w:ascii="Times New Roman" w:hAnsi="Times New Roman" w:cs="Times New Roman"/>
          <w:sz w:val="24"/>
          <w:szCs w:val="24"/>
        </w:rPr>
        <w:t>утверждени</w:t>
      </w:r>
      <w:r w:rsidR="00E0197B">
        <w:rPr>
          <w:rFonts w:ascii="Times New Roman" w:hAnsi="Times New Roman" w:cs="Times New Roman"/>
          <w:sz w:val="24"/>
          <w:szCs w:val="24"/>
        </w:rPr>
        <w:t>и</w:t>
      </w:r>
      <w:r w:rsidR="00E0197B" w:rsidRPr="00CB12D0">
        <w:rPr>
          <w:rFonts w:ascii="Times New Roman" w:hAnsi="Times New Roman" w:cs="Times New Roman"/>
          <w:sz w:val="24"/>
          <w:szCs w:val="24"/>
        </w:rPr>
        <w:t xml:space="preserve"> схемы расположения земельного участка на кадастровом плане территории</w:t>
      </w:r>
      <w:proofErr w:type="gramEnd"/>
      <w:r w:rsidR="00E0197B" w:rsidRPr="00CB12D0">
        <w:rPr>
          <w:rFonts w:ascii="Times New Roman" w:hAnsi="Times New Roman" w:cs="Times New Roman"/>
          <w:sz w:val="24"/>
          <w:szCs w:val="24"/>
        </w:rPr>
        <w:t xml:space="preserve"> Котельниковского городского поселения Котельниковского муниципального района Волгоградской области</w:t>
      </w:r>
      <w:r w:rsidR="00E0197B" w:rsidRPr="00574E8B">
        <w:rPr>
          <w:rFonts w:ascii="Times New Roman" w:hAnsi="Times New Roman" w:cs="Times New Roman"/>
          <w:sz w:val="24"/>
          <w:szCs w:val="24"/>
        </w:rPr>
        <w:t xml:space="preserve"> </w:t>
      </w:r>
      <w:r w:rsidRPr="00574E8B">
        <w:rPr>
          <w:rFonts w:ascii="Times New Roman" w:hAnsi="Times New Roman" w:cs="Times New Roman"/>
          <w:sz w:val="24"/>
          <w:szCs w:val="24"/>
        </w:rPr>
        <w:t>(далее – документов, фиксирующих результат муниципальной услуги).</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Специалист</w:t>
      </w:r>
      <w:r w:rsidRPr="00574E8B">
        <w:rPr>
          <w:rFonts w:ascii="Times New Roman" w:hAnsi="Times New Roman" w:cs="Times New Roman"/>
          <w:sz w:val="24"/>
          <w:szCs w:val="24"/>
        </w:rPr>
        <w:t xml:space="preserve"> отдела</w:t>
      </w:r>
      <w:r>
        <w:rPr>
          <w:rFonts w:ascii="Times New Roman" w:hAnsi="Times New Roman" w:cs="Times New Roman"/>
          <w:sz w:val="24"/>
          <w:szCs w:val="24"/>
        </w:rPr>
        <w:t xml:space="preserve"> правового обеспечения</w:t>
      </w:r>
      <w:r w:rsidRPr="00574E8B">
        <w:rPr>
          <w:rFonts w:ascii="Times New Roman" w:hAnsi="Times New Roman" w:cs="Times New Roman"/>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 </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 7 (семь) дней.</w:t>
      </w:r>
    </w:p>
    <w:p w:rsidR="0088431D" w:rsidRPr="00574E8B" w:rsidRDefault="0088431D" w:rsidP="0088431D">
      <w:pPr>
        <w:pStyle w:val="a4"/>
        <w:jc w:val="both"/>
        <w:rPr>
          <w:rFonts w:ascii="Times New Roman" w:hAnsi="Times New Roman" w:cs="Times New Roman"/>
          <w:sz w:val="24"/>
          <w:szCs w:val="24"/>
        </w:rPr>
      </w:pPr>
    </w:p>
    <w:p w:rsidR="0088431D" w:rsidRPr="00D623F4" w:rsidRDefault="0088431D" w:rsidP="0088431D">
      <w:pPr>
        <w:pStyle w:val="a4"/>
        <w:jc w:val="both"/>
        <w:rPr>
          <w:rFonts w:ascii="Times New Roman" w:hAnsi="Times New Roman" w:cs="Times New Roman"/>
          <w:b/>
          <w:sz w:val="24"/>
          <w:szCs w:val="24"/>
        </w:rPr>
      </w:pPr>
      <w:r w:rsidRPr="00D623F4">
        <w:rPr>
          <w:rFonts w:ascii="Times New Roman" w:hAnsi="Times New Roman" w:cs="Times New Roman"/>
          <w:b/>
          <w:sz w:val="24"/>
          <w:szCs w:val="24"/>
        </w:rPr>
        <w:t>3.2.8. Регистрация результата рассмотрения представленных заявителем документов.</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283004">
        <w:rPr>
          <w:rFonts w:ascii="Times New Roman" w:hAnsi="Times New Roman" w:cs="Times New Roman"/>
          <w:sz w:val="24"/>
          <w:szCs w:val="24"/>
        </w:rPr>
        <w:t xml:space="preserve">постановления  об  </w:t>
      </w:r>
      <w:r w:rsidR="00283004" w:rsidRPr="00CB12D0">
        <w:rPr>
          <w:rFonts w:ascii="Times New Roman" w:hAnsi="Times New Roman" w:cs="Times New Roman"/>
          <w:sz w:val="24"/>
          <w:szCs w:val="24"/>
        </w:rPr>
        <w:t>утверждени</w:t>
      </w:r>
      <w:r w:rsidR="00283004">
        <w:rPr>
          <w:rFonts w:ascii="Times New Roman" w:hAnsi="Times New Roman" w:cs="Times New Roman"/>
          <w:sz w:val="24"/>
          <w:szCs w:val="24"/>
        </w:rPr>
        <w:t>и</w:t>
      </w:r>
      <w:r w:rsidR="00283004" w:rsidRPr="00CB12D0">
        <w:rPr>
          <w:rFonts w:ascii="Times New Roman" w:hAnsi="Times New Roman" w:cs="Times New Roman"/>
          <w:sz w:val="24"/>
          <w:szCs w:val="24"/>
        </w:rPr>
        <w:t xml:space="preserve"> схемы расположения земельного участка на кадастровом плане территории Котельниковского городского поселения Котельниковского муниципального района Волгоградской области</w:t>
      </w:r>
      <w:r w:rsidRPr="00574E8B">
        <w:rPr>
          <w:rFonts w:ascii="Times New Roman" w:hAnsi="Times New Roman" w:cs="Times New Roman"/>
          <w:sz w:val="24"/>
          <w:szCs w:val="24"/>
        </w:rPr>
        <w:t>;</w:t>
      </w:r>
    </w:p>
    <w:p w:rsidR="0088431D" w:rsidRPr="00574E8B" w:rsidRDefault="0088431D" w:rsidP="00283004">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 </w:t>
      </w:r>
      <w:r w:rsidR="00283004">
        <w:rPr>
          <w:rFonts w:ascii="Times New Roman" w:hAnsi="Times New Roman" w:cs="Times New Roman"/>
          <w:sz w:val="24"/>
          <w:szCs w:val="24"/>
        </w:rPr>
        <w:t>уведомление</w:t>
      </w:r>
      <w:r w:rsidRPr="00574E8B">
        <w:rPr>
          <w:rFonts w:ascii="Times New Roman" w:hAnsi="Times New Roman" w:cs="Times New Roman"/>
          <w:sz w:val="24"/>
          <w:szCs w:val="24"/>
        </w:rPr>
        <w:t xml:space="preserve"> лиц</w:t>
      </w:r>
      <w:r w:rsidR="00283004">
        <w:rPr>
          <w:rFonts w:ascii="Times New Roman" w:hAnsi="Times New Roman" w:cs="Times New Roman"/>
          <w:sz w:val="24"/>
          <w:szCs w:val="24"/>
        </w:rPr>
        <w:t>у</w:t>
      </w:r>
      <w:r w:rsidRPr="00574E8B">
        <w:rPr>
          <w:rFonts w:ascii="Times New Roman" w:hAnsi="Times New Roman" w:cs="Times New Roman"/>
          <w:sz w:val="24"/>
          <w:szCs w:val="24"/>
        </w:rPr>
        <w:t>, обратившегося за получением муниципальной услуги</w:t>
      </w:r>
      <w:r w:rsidR="00283004">
        <w:rPr>
          <w:rFonts w:ascii="Times New Roman" w:hAnsi="Times New Roman" w:cs="Times New Roman"/>
          <w:sz w:val="24"/>
          <w:szCs w:val="24"/>
        </w:rPr>
        <w:t>,</w:t>
      </w:r>
      <w:r w:rsidRPr="00574E8B">
        <w:rPr>
          <w:rFonts w:ascii="Times New Roman" w:hAnsi="Times New Roman" w:cs="Times New Roman"/>
          <w:sz w:val="24"/>
          <w:szCs w:val="24"/>
        </w:rPr>
        <w:t xml:space="preserve"> </w:t>
      </w:r>
      <w:r w:rsidR="00283004">
        <w:rPr>
          <w:rFonts w:ascii="Times New Roman" w:hAnsi="Times New Roman" w:cs="Times New Roman"/>
          <w:sz w:val="24"/>
          <w:szCs w:val="24"/>
        </w:rPr>
        <w:t>об отказе в</w:t>
      </w:r>
      <w:r w:rsidR="00283004" w:rsidRPr="00283004">
        <w:rPr>
          <w:rFonts w:ascii="Times New Roman" w:hAnsi="Times New Roman" w:cs="Times New Roman"/>
          <w:sz w:val="24"/>
          <w:szCs w:val="24"/>
        </w:rPr>
        <w:t xml:space="preserve"> </w:t>
      </w:r>
      <w:r w:rsidR="00283004">
        <w:rPr>
          <w:rFonts w:ascii="Times New Roman" w:hAnsi="Times New Roman" w:cs="Times New Roman"/>
          <w:sz w:val="24"/>
          <w:szCs w:val="24"/>
        </w:rPr>
        <w:t xml:space="preserve">  </w:t>
      </w:r>
      <w:r w:rsidR="00283004" w:rsidRPr="00CB12D0">
        <w:rPr>
          <w:rFonts w:ascii="Times New Roman" w:hAnsi="Times New Roman" w:cs="Times New Roman"/>
          <w:sz w:val="24"/>
          <w:szCs w:val="24"/>
        </w:rPr>
        <w:t>утверждени</w:t>
      </w:r>
      <w:r w:rsidR="00283004">
        <w:rPr>
          <w:rFonts w:ascii="Times New Roman" w:hAnsi="Times New Roman" w:cs="Times New Roman"/>
          <w:sz w:val="24"/>
          <w:szCs w:val="24"/>
        </w:rPr>
        <w:t>и</w:t>
      </w:r>
      <w:r w:rsidR="00283004" w:rsidRPr="00CB12D0">
        <w:rPr>
          <w:rFonts w:ascii="Times New Roman" w:hAnsi="Times New Roman" w:cs="Times New Roman"/>
          <w:sz w:val="24"/>
          <w:szCs w:val="24"/>
        </w:rPr>
        <w:t xml:space="preserve"> схемы расположения земельного участка на кадастровом плане территории Котельниковского городского поселения Котельниковского муниципального района Волгоградской области</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Pr>
          <w:rFonts w:ascii="Times New Roman" w:hAnsi="Times New Roman" w:cs="Times New Roman"/>
          <w:sz w:val="24"/>
          <w:szCs w:val="24"/>
        </w:rPr>
        <w:t>специалист Общего отдела</w:t>
      </w:r>
      <w:r w:rsidRPr="00574E8B">
        <w:rPr>
          <w:rFonts w:ascii="Times New Roman" w:hAnsi="Times New Roman" w:cs="Times New Roman"/>
          <w:sz w:val="24"/>
          <w:szCs w:val="24"/>
        </w:rPr>
        <w:t>,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Pr>
          <w:rFonts w:ascii="Times New Roman" w:hAnsi="Times New Roman" w:cs="Times New Roman"/>
          <w:sz w:val="24"/>
          <w:szCs w:val="24"/>
        </w:rPr>
        <w:t>,</w:t>
      </w:r>
      <w:r w:rsidRPr="00574E8B">
        <w:rPr>
          <w:rFonts w:ascii="Times New Roman" w:hAnsi="Times New Roman" w:cs="Times New Roman"/>
          <w:sz w:val="24"/>
          <w:szCs w:val="24"/>
        </w:rPr>
        <w:t xml:space="preserve"> представленных заявителем документов, фиксируя при этом состав и реквизиты документов, оформленных </w:t>
      </w:r>
      <w:r>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оказания муниципальной услуги.</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 xml:space="preserve">Максимальный срок исполнения данной административной процедуры – 1 (один) день с момента поступления документов в </w:t>
      </w:r>
      <w:r>
        <w:rPr>
          <w:rFonts w:ascii="Times New Roman" w:hAnsi="Times New Roman" w:cs="Times New Roman"/>
          <w:sz w:val="24"/>
          <w:szCs w:val="24"/>
        </w:rPr>
        <w:t>Общий отдел</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p>
    <w:p w:rsidR="0088431D" w:rsidRPr="00574E8B" w:rsidRDefault="0088431D" w:rsidP="0088431D">
      <w:pPr>
        <w:pStyle w:val="a4"/>
        <w:jc w:val="both"/>
        <w:rPr>
          <w:rFonts w:ascii="Times New Roman" w:hAnsi="Times New Roman" w:cs="Times New Roman"/>
          <w:sz w:val="24"/>
          <w:szCs w:val="24"/>
        </w:rPr>
      </w:pPr>
      <w:r w:rsidRPr="00D623F4">
        <w:rPr>
          <w:rFonts w:ascii="Times New Roman" w:hAnsi="Times New Roman" w:cs="Times New Roman"/>
          <w:b/>
          <w:sz w:val="24"/>
          <w:szCs w:val="24"/>
        </w:rPr>
        <w:t>3.2.9. Выдача либо направление заявителю (его представителю) результата рассмотрения заявления</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способ предоставления - почтовое отправление, </w:t>
      </w:r>
      <w:r>
        <w:rPr>
          <w:rFonts w:ascii="Times New Roman" w:hAnsi="Times New Roman" w:cs="Times New Roman"/>
          <w:sz w:val="24"/>
          <w:szCs w:val="24"/>
        </w:rPr>
        <w:t xml:space="preserve">Специалист Общего отдела, </w:t>
      </w:r>
      <w:r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Если необходимые документы в наличии,</w:t>
      </w:r>
      <w:r>
        <w:rPr>
          <w:rFonts w:ascii="Times New Roman" w:hAnsi="Times New Roman" w:cs="Times New Roman"/>
          <w:sz w:val="24"/>
          <w:szCs w:val="24"/>
        </w:rPr>
        <w:t xml:space="preserve"> специалист,</w:t>
      </w:r>
      <w:r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88431D" w:rsidRDefault="0088431D" w:rsidP="0088431D">
      <w:pPr>
        <w:pStyle w:val="a4"/>
        <w:jc w:val="both"/>
        <w:rPr>
          <w:rFonts w:ascii="Times New Roman" w:hAnsi="Times New Roman" w:cs="Times New Roman"/>
          <w:sz w:val="24"/>
          <w:szCs w:val="24"/>
        </w:rPr>
      </w:pPr>
      <w:r w:rsidRPr="00F94B2B">
        <w:rPr>
          <w:rFonts w:ascii="Times New Roman" w:hAnsi="Times New Roman" w:cs="Times New Roman"/>
          <w:sz w:val="24"/>
          <w:szCs w:val="24"/>
        </w:rPr>
        <w:t xml:space="preserve">В случае подачи заявителем заявления о предоставлении муниципальной услуги через МФЦ </w:t>
      </w:r>
      <w:r>
        <w:rPr>
          <w:rFonts w:ascii="Times New Roman" w:hAnsi="Times New Roman" w:cs="Times New Roman"/>
          <w:sz w:val="24"/>
          <w:szCs w:val="24"/>
        </w:rPr>
        <w:t>специалист Администрации</w:t>
      </w:r>
      <w:r w:rsidRPr="00F94B2B">
        <w:rPr>
          <w:rFonts w:ascii="Times New Roman" w:hAnsi="Times New Roman" w:cs="Times New Roman"/>
          <w:sz w:val="24"/>
          <w:szCs w:val="24"/>
        </w:rPr>
        <w:t xml:space="preserve">, ответственный за выдачу результатов предоставления </w:t>
      </w:r>
      <w:r w:rsidRPr="00F94B2B">
        <w:rPr>
          <w:rFonts w:ascii="Times New Roman" w:hAnsi="Times New Roman" w:cs="Times New Roman"/>
          <w:sz w:val="24"/>
          <w:szCs w:val="24"/>
        </w:rPr>
        <w:lastRenderedPageBreak/>
        <w:t>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r>
        <w:rPr>
          <w:rFonts w:ascii="Times New Roman" w:hAnsi="Times New Roman" w:cs="Times New Roman"/>
          <w:sz w:val="24"/>
          <w:szCs w:val="24"/>
        </w:rPr>
        <w:t>.</w:t>
      </w:r>
    </w:p>
    <w:p w:rsidR="0088431D" w:rsidRPr="00F94B2B" w:rsidRDefault="0088431D" w:rsidP="0088431D">
      <w:pPr>
        <w:pStyle w:val="a4"/>
        <w:jc w:val="both"/>
        <w:rPr>
          <w:rFonts w:ascii="Times New Roman" w:hAnsi="Times New Roman" w:cs="Times New Roman"/>
          <w:sz w:val="24"/>
          <w:szCs w:val="24"/>
        </w:rPr>
      </w:pPr>
      <w:r w:rsidRPr="00F94B2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88431D" w:rsidRPr="00574E8B" w:rsidRDefault="0088431D" w:rsidP="0088431D">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настоящей административной процедуры – 1 день.</w:t>
      </w:r>
    </w:p>
    <w:p w:rsidR="0088431D" w:rsidRPr="00574E8B" w:rsidRDefault="0088431D" w:rsidP="0088431D">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Pr="00574E8B">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A54293" w:rsidRPr="00AB75F7" w:rsidRDefault="00A54293" w:rsidP="00252529">
      <w:pPr>
        <w:pStyle w:val="a4"/>
        <w:jc w:val="both"/>
        <w:rPr>
          <w:rFonts w:ascii="Times New Roman" w:hAnsi="Times New Roman" w:cs="Times New Roman"/>
          <w:sz w:val="24"/>
          <w:szCs w:val="24"/>
        </w:rPr>
      </w:pPr>
    </w:p>
    <w:p w:rsidR="006B3FB3" w:rsidRPr="00D25355" w:rsidRDefault="006B3FB3" w:rsidP="004834CF">
      <w:pPr>
        <w:pStyle w:val="a4"/>
        <w:jc w:val="center"/>
        <w:rPr>
          <w:rFonts w:ascii="Times New Roman" w:hAnsi="Times New Roman" w:cs="Times New Roman"/>
          <w:b/>
          <w:sz w:val="24"/>
          <w:szCs w:val="24"/>
        </w:rPr>
      </w:pPr>
      <w:bookmarkStart w:id="6" w:name="Par230"/>
      <w:bookmarkEnd w:id="6"/>
      <w:r w:rsidRPr="00D25355">
        <w:rPr>
          <w:rFonts w:ascii="Times New Roman" w:hAnsi="Times New Roman" w:cs="Times New Roman"/>
          <w:b/>
          <w:sz w:val="24"/>
          <w:szCs w:val="24"/>
        </w:rPr>
        <w:t>IV. Формы контроля над исполнением</w:t>
      </w:r>
    </w:p>
    <w:p w:rsidR="006B3FB3" w:rsidRPr="00D25355" w:rsidRDefault="006B3FB3" w:rsidP="004834CF">
      <w:pPr>
        <w:pStyle w:val="a4"/>
        <w:jc w:val="center"/>
        <w:rPr>
          <w:rFonts w:ascii="Times New Roman" w:hAnsi="Times New Roman" w:cs="Times New Roman"/>
          <w:b/>
          <w:sz w:val="24"/>
          <w:szCs w:val="24"/>
        </w:rPr>
      </w:pPr>
      <w:r w:rsidRPr="00D25355">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30517E" w:rsidRPr="00AB75F7" w:rsidRDefault="0030517E" w:rsidP="0030517E">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жалоб по фактам нарушения должностными лицами Отдела, Администрации прав, свобод или законных интересов граждан.</w:t>
      </w:r>
    </w:p>
    <w:p w:rsidR="0030517E" w:rsidRPr="00AB75F7" w:rsidRDefault="0030517E" w:rsidP="0030517E">
      <w:pPr>
        <w:pStyle w:val="a4"/>
        <w:rPr>
          <w:rFonts w:ascii="Times New Roman" w:hAnsi="Times New Roman" w:cs="Times New Roman"/>
          <w:sz w:val="24"/>
          <w:szCs w:val="24"/>
        </w:rPr>
      </w:pPr>
    </w:p>
    <w:p w:rsidR="0030517E" w:rsidRPr="00D25355" w:rsidRDefault="0030517E" w:rsidP="0030517E">
      <w:pPr>
        <w:pStyle w:val="a4"/>
        <w:jc w:val="center"/>
        <w:rPr>
          <w:rFonts w:ascii="Times New Roman" w:hAnsi="Times New Roman" w:cs="Times New Roman"/>
          <w:b/>
          <w:sz w:val="24"/>
          <w:szCs w:val="24"/>
        </w:rPr>
      </w:pPr>
      <w:bookmarkStart w:id="7" w:name="Par250"/>
      <w:bookmarkEnd w:id="7"/>
      <w:r w:rsidRPr="00D25355">
        <w:rPr>
          <w:rFonts w:ascii="Times New Roman" w:hAnsi="Times New Roman" w:cs="Times New Roman"/>
          <w:b/>
          <w:sz w:val="24"/>
          <w:szCs w:val="24"/>
        </w:rPr>
        <w:t>V. Досудебный (внесудебный) порядок обжалования решений</w:t>
      </w:r>
    </w:p>
    <w:p w:rsidR="0030517E" w:rsidRPr="00D25355" w:rsidRDefault="0030517E" w:rsidP="0030517E">
      <w:pPr>
        <w:pStyle w:val="a4"/>
        <w:jc w:val="center"/>
        <w:rPr>
          <w:rFonts w:ascii="Times New Roman" w:hAnsi="Times New Roman" w:cs="Times New Roman"/>
          <w:b/>
          <w:sz w:val="24"/>
          <w:szCs w:val="24"/>
        </w:rPr>
      </w:pPr>
      <w:r w:rsidRPr="00D25355">
        <w:rPr>
          <w:rFonts w:ascii="Times New Roman" w:hAnsi="Times New Roman" w:cs="Times New Roman"/>
          <w:b/>
          <w:sz w:val="24"/>
          <w:szCs w:val="24"/>
        </w:rPr>
        <w:t>и действий (бездействия) органа, предоставляющего</w:t>
      </w:r>
    </w:p>
    <w:p w:rsidR="0030517E" w:rsidRPr="00D25355" w:rsidRDefault="0030517E" w:rsidP="0030517E">
      <w:pPr>
        <w:pStyle w:val="a4"/>
        <w:jc w:val="center"/>
        <w:rPr>
          <w:rFonts w:ascii="Times New Roman" w:hAnsi="Times New Roman" w:cs="Times New Roman"/>
          <w:b/>
          <w:sz w:val="24"/>
          <w:szCs w:val="24"/>
        </w:rPr>
      </w:pPr>
      <w:r w:rsidRPr="00D25355">
        <w:rPr>
          <w:rFonts w:ascii="Times New Roman" w:hAnsi="Times New Roman" w:cs="Times New Roman"/>
          <w:b/>
          <w:sz w:val="24"/>
          <w:szCs w:val="24"/>
        </w:rPr>
        <w:t>муниципальную услугу, а также должностных лиц,</w:t>
      </w:r>
    </w:p>
    <w:p w:rsidR="0030517E" w:rsidRPr="00D25355" w:rsidRDefault="0030517E" w:rsidP="0030517E">
      <w:pPr>
        <w:pStyle w:val="a4"/>
        <w:jc w:val="center"/>
        <w:rPr>
          <w:rFonts w:ascii="Times New Roman" w:hAnsi="Times New Roman" w:cs="Times New Roman"/>
          <w:b/>
          <w:sz w:val="24"/>
          <w:szCs w:val="24"/>
        </w:rPr>
      </w:pPr>
      <w:r w:rsidRPr="00D25355">
        <w:rPr>
          <w:rFonts w:ascii="Times New Roman" w:hAnsi="Times New Roman" w:cs="Times New Roman"/>
          <w:b/>
          <w:sz w:val="24"/>
          <w:szCs w:val="24"/>
        </w:rPr>
        <w:t>муниципальных служащих</w:t>
      </w:r>
    </w:p>
    <w:p w:rsidR="0030517E" w:rsidRPr="00AB75F7" w:rsidRDefault="0030517E" w:rsidP="0030517E">
      <w:pPr>
        <w:pStyle w:val="a4"/>
        <w:rPr>
          <w:rFonts w:ascii="Times New Roman" w:hAnsi="Times New Roman" w:cs="Times New Roman"/>
          <w:sz w:val="24"/>
          <w:szCs w:val="24"/>
        </w:rPr>
      </w:pP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0517E" w:rsidRPr="00AB75F7" w:rsidRDefault="0030517E" w:rsidP="0030517E">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0517E" w:rsidRPr="00AB75F7" w:rsidRDefault="0030517E" w:rsidP="0030517E">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30517E" w:rsidRPr="00AB75F7" w:rsidRDefault="0030517E" w:rsidP="0030517E">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517E" w:rsidRPr="00AB75F7" w:rsidRDefault="0030517E" w:rsidP="0030517E">
      <w:pPr>
        <w:pStyle w:val="a4"/>
        <w:jc w:val="both"/>
        <w:rPr>
          <w:rFonts w:ascii="Times New Roman" w:hAnsi="Times New Roman" w:cs="Times New Roman"/>
          <w:sz w:val="24"/>
          <w:szCs w:val="24"/>
        </w:rPr>
      </w:pPr>
      <w:bookmarkStart w:id="8" w:name="Par271"/>
      <w:bookmarkEnd w:id="8"/>
      <w:r w:rsidRPr="00AB75F7">
        <w:rPr>
          <w:rFonts w:ascii="Times New Roman" w:hAnsi="Times New Roman" w:cs="Times New Roman"/>
          <w:sz w:val="24"/>
          <w:szCs w:val="24"/>
        </w:rPr>
        <w:t>5.4. По результатам рассмотрения жалобы Администрация принимает одно из следующих решений:</w:t>
      </w:r>
    </w:p>
    <w:p w:rsidR="0030517E" w:rsidRPr="00AB75F7" w:rsidRDefault="0030517E" w:rsidP="0030517E">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17E" w:rsidRPr="00AB75F7" w:rsidRDefault="0030517E" w:rsidP="0030517E">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6B3FB3" w:rsidRDefault="006B3FB3" w:rsidP="007113CD">
      <w:pPr>
        <w:pStyle w:val="a4"/>
        <w:rPr>
          <w:rFonts w:ascii="Times New Roman" w:hAnsi="Times New Roman" w:cs="Times New Roman"/>
          <w:sz w:val="24"/>
          <w:szCs w:val="24"/>
        </w:rPr>
      </w:pPr>
    </w:p>
    <w:p w:rsidR="00E64DAA" w:rsidRDefault="00E64DAA" w:rsidP="007113CD">
      <w:pPr>
        <w:pStyle w:val="a4"/>
        <w:rPr>
          <w:rFonts w:ascii="Times New Roman" w:hAnsi="Times New Roman" w:cs="Times New Roman"/>
          <w:sz w:val="24"/>
          <w:szCs w:val="24"/>
        </w:rPr>
      </w:pPr>
    </w:p>
    <w:p w:rsidR="00E64DAA" w:rsidRDefault="00E64DAA" w:rsidP="007113CD">
      <w:pPr>
        <w:pStyle w:val="a4"/>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bookmarkStart w:id="9" w:name="Par281"/>
      <w:bookmarkEnd w:id="9"/>
    </w:p>
    <w:p w:rsidR="00D25355" w:rsidRDefault="00D25355" w:rsidP="00D13C74">
      <w:pPr>
        <w:pStyle w:val="a4"/>
        <w:jc w:val="right"/>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p>
    <w:p w:rsidR="00D25355" w:rsidRDefault="00D25355" w:rsidP="00D13C74">
      <w:pPr>
        <w:pStyle w:val="a4"/>
        <w:jc w:val="right"/>
        <w:rPr>
          <w:rFonts w:ascii="Times New Roman" w:hAnsi="Times New Roman" w:cs="Times New Roman"/>
          <w:sz w:val="24"/>
          <w:szCs w:val="24"/>
        </w:rPr>
      </w:pPr>
    </w:p>
    <w:p w:rsidR="006B3FB3" w:rsidRPr="00AB75F7" w:rsidRDefault="006B3FB3" w:rsidP="00D13C74">
      <w:pPr>
        <w:pStyle w:val="a4"/>
        <w:jc w:val="right"/>
        <w:rPr>
          <w:rFonts w:ascii="Times New Roman" w:hAnsi="Times New Roman" w:cs="Times New Roman"/>
          <w:sz w:val="24"/>
          <w:szCs w:val="24"/>
        </w:rPr>
      </w:pPr>
      <w:r w:rsidRPr="00AB75F7">
        <w:rPr>
          <w:rFonts w:ascii="Times New Roman" w:hAnsi="Times New Roman" w:cs="Times New Roman"/>
          <w:sz w:val="24"/>
          <w:szCs w:val="24"/>
        </w:rPr>
        <w:lastRenderedPageBreak/>
        <w:t>Приложение N 1</w:t>
      </w:r>
    </w:p>
    <w:p w:rsidR="006B3FB3" w:rsidRPr="00AB75F7" w:rsidRDefault="006B3FB3" w:rsidP="00D13C74">
      <w:pPr>
        <w:pStyle w:val="a4"/>
        <w:jc w:val="right"/>
        <w:rPr>
          <w:rFonts w:ascii="Times New Roman" w:hAnsi="Times New Roman" w:cs="Times New Roman"/>
          <w:sz w:val="24"/>
          <w:szCs w:val="24"/>
        </w:rPr>
      </w:pPr>
      <w:r w:rsidRPr="00AB75F7">
        <w:rPr>
          <w:rFonts w:ascii="Times New Roman" w:hAnsi="Times New Roman" w:cs="Times New Roman"/>
          <w:sz w:val="24"/>
          <w:szCs w:val="24"/>
        </w:rPr>
        <w:t>к административному регламенту</w:t>
      </w:r>
    </w:p>
    <w:p w:rsidR="006B3FB3" w:rsidRPr="00AB75F7" w:rsidRDefault="006B3FB3" w:rsidP="00D13C74">
      <w:pPr>
        <w:pStyle w:val="a4"/>
        <w:jc w:val="right"/>
        <w:rPr>
          <w:rFonts w:ascii="Times New Roman" w:hAnsi="Times New Roman" w:cs="Times New Roman"/>
          <w:sz w:val="24"/>
          <w:szCs w:val="24"/>
        </w:rPr>
      </w:pPr>
      <w:r w:rsidRPr="00AB75F7">
        <w:rPr>
          <w:rFonts w:ascii="Times New Roman" w:hAnsi="Times New Roman" w:cs="Times New Roman"/>
          <w:sz w:val="24"/>
          <w:szCs w:val="24"/>
        </w:rPr>
        <w:t xml:space="preserve">предоставления </w:t>
      </w:r>
      <w:proofErr w:type="gramStart"/>
      <w:r w:rsidRPr="00AB75F7">
        <w:rPr>
          <w:rFonts w:ascii="Times New Roman" w:hAnsi="Times New Roman" w:cs="Times New Roman"/>
          <w:sz w:val="24"/>
          <w:szCs w:val="24"/>
        </w:rPr>
        <w:t>муниципальной</w:t>
      </w:r>
      <w:proofErr w:type="gramEnd"/>
    </w:p>
    <w:p w:rsidR="006B3FB3" w:rsidRPr="00AB75F7" w:rsidRDefault="006B3FB3" w:rsidP="00D13C74">
      <w:pPr>
        <w:pStyle w:val="a4"/>
        <w:jc w:val="right"/>
        <w:rPr>
          <w:rFonts w:ascii="Times New Roman" w:hAnsi="Times New Roman" w:cs="Times New Roman"/>
          <w:sz w:val="24"/>
          <w:szCs w:val="24"/>
        </w:rPr>
      </w:pPr>
      <w:r w:rsidRPr="00AB75F7">
        <w:rPr>
          <w:rFonts w:ascii="Times New Roman" w:hAnsi="Times New Roman" w:cs="Times New Roman"/>
          <w:sz w:val="24"/>
          <w:szCs w:val="24"/>
        </w:rPr>
        <w:t>услуги "Утверждение схемы</w:t>
      </w:r>
    </w:p>
    <w:p w:rsidR="006B3FB3" w:rsidRPr="00AB75F7" w:rsidRDefault="006B3FB3" w:rsidP="00D13C74">
      <w:pPr>
        <w:pStyle w:val="a4"/>
        <w:jc w:val="right"/>
        <w:rPr>
          <w:rFonts w:ascii="Times New Roman" w:hAnsi="Times New Roman" w:cs="Times New Roman"/>
          <w:sz w:val="24"/>
          <w:szCs w:val="24"/>
        </w:rPr>
      </w:pPr>
      <w:r w:rsidRPr="00AB75F7">
        <w:rPr>
          <w:rFonts w:ascii="Times New Roman" w:hAnsi="Times New Roman" w:cs="Times New Roman"/>
          <w:sz w:val="24"/>
          <w:szCs w:val="24"/>
        </w:rPr>
        <w:t>расположения земельного участка</w:t>
      </w:r>
    </w:p>
    <w:p w:rsidR="006B3FB3" w:rsidRPr="00AB75F7" w:rsidRDefault="006B3FB3" w:rsidP="00D13C74">
      <w:pPr>
        <w:pStyle w:val="a4"/>
        <w:jc w:val="right"/>
        <w:rPr>
          <w:rFonts w:ascii="Times New Roman" w:hAnsi="Times New Roman" w:cs="Times New Roman"/>
          <w:sz w:val="24"/>
          <w:szCs w:val="24"/>
        </w:rPr>
      </w:pPr>
      <w:r w:rsidRPr="00AB75F7">
        <w:rPr>
          <w:rFonts w:ascii="Times New Roman" w:hAnsi="Times New Roman" w:cs="Times New Roman"/>
          <w:sz w:val="24"/>
          <w:szCs w:val="24"/>
        </w:rPr>
        <w:t>на кадастровом</w:t>
      </w:r>
      <w:r w:rsidR="00D13C74">
        <w:rPr>
          <w:rFonts w:ascii="Times New Roman" w:hAnsi="Times New Roman" w:cs="Times New Roman"/>
          <w:sz w:val="24"/>
          <w:szCs w:val="24"/>
        </w:rPr>
        <w:t xml:space="preserve"> </w:t>
      </w:r>
      <w:r w:rsidRPr="00AB75F7">
        <w:rPr>
          <w:rFonts w:ascii="Times New Roman" w:hAnsi="Times New Roman" w:cs="Times New Roman"/>
          <w:sz w:val="24"/>
          <w:szCs w:val="24"/>
        </w:rPr>
        <w:t>плане территории"</w:t>
      </w:r>
    </w:p>
    <w:p w:rsidR="006B3FB3" w:rsidRPr="00AB75F7" w:rsidRDefault="006B3FB3" w:rsidP="007113CD">
      <w:pPr>
        <w:pStyle w:val="a4"/>
        <w:rPr>
          <w:rFonts w:ascii="Times New Roman" w:hAnsi="Times New Roman" w:cs="Times New Roman"/>
          <w:sz w:val="24"/>
          <w:szCs w:val="24"/>
        </w:rPr>
      </w:pPr>
    </w:p>
    <w:p w:rsidR="00DD538F"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Главе</w:t>
      </w:r>
    </w:p>
    <w:p w:rsidR="00D13C74" w:rsidRDefault="00DD538F"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6B3FB3"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Котельниковского городского </w:t>
      </w:r>
      <w:r w:rsidR="00D13C74">
        <w:rPr>
          <w:rFonts w:ascii="Times New Roman" w:hAnsi="Times New Roman" w:cs="Times New Roman"/>
          <w:sz w:val="24"/>
          <w:szCs w:val="24"/>
        </w:rPr>
        <w:t xml:space="preserve">   </w:t>
      </w:r>
    </w:p>
    <w:p w:rsidR="00920E8B" w:rsidRDefault="00D13C74" w:rsidP="007113CD">
      <w:pPr>
        <w:pStyle w:val="a4"/>
        <w:rPr>
          <w:rFonts w:ascii="Times New Roman" w:hAnsi="Times New Roman" w:cs="Times New Roman"/>
          <w:sz w:val="24"/>
          <w:szCs w:val="24"/>
        </w:rPr>
      </w:pPr>
      <w:r>
        <w:rPr>
          <w:rFonts w:ascii="Times New Roman" w:hAnsi="Times New Roman" w:cs="Times New Roman"/>
          <w:sz w:val="24"/>
          <w:szCs w:val="24"/>
        </w:rPr>
        <w:t xml:space="preserve">                                                                                                   </w:t>
      </w:r>
      <w:r w:rsidR="000C1E4D" w:rsidRPr="00AB75F7">
        <w:rPr>
          <w:rFonts w:ascii="Times New Roman" w:hAnsi="Times New Roman" w:cs="Times New Roman"/>
          <w:sz w:val="24"/>
          <w:szCs w:val="24"/>
        </w:rPr>
        <w:t>п</w:t>
      </w:r>
      <w:r w:rsidR="00DD538F" w:rsidRPr="00AB75F7">
        <w:rPr>
          <w:rFonts w:ascii="Times New Roman" w:hAnsi="Times New Roman" w:cs="Times New Roman"/>
          <w:sz w:val="24"/>
          <w:szCs w:val="24"/>
        </w:rPr>
        <w:t>оселения</w:t>
      </w:r>
      <w:r w:rsidR="000C1E4D">
        <w:rPr>
          <w:rFonts w:ascii="Times New Roman" w:hAnsi="Times New Roman" w:cs="Times New Roman"/>
          <w:sz w:val="24"/>
          <w:szCs w:val="24"/>
        </w:rPr>
        <w:t xml:space="preserve"> Кот</w:t>
      </w:r>
      <w:r w:rsidR="006B3FB3" w:rsidRPr="00AB75F7">
        <w:rPr>
          <w:rFonts w:ascii="Times New Roman" w:hAnsi="Times New Roman" w:cs="Times New Roman"/>
          <w:sz w:val="24"/>
          <w:szCs w:val="24"/>
        </w:rPr>
        <w:t xml:space="preserve">ельниковского </w:t>
      </w:r>
      <w:r w:rsidR="00920E8B">
        <w:rPr>
          <w:rFonts w:ascii="Times New Roman" w:hAnsi="Times New Roman" w:cs="Times New Roman"/>
          <w:sz w:val="24"/>
          <w:szCs w:val="24"/>
        </w:rPr>
        <w:t xml:space="preserve"> </w:t>
      </w:r>
    </w:p>
    <w:p w:rsidR="000C1E4D" w:rsidRDefault="000C1E4D" w:rsidP="007113CD">
      <w:pPr>
        <w:pStyle w:val="a4"/>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м</w:t>
      </w:r>
      <w:r w:rsidR="006B3FB3" w:rsidRPr="00AB75F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006B3FB3"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р</w:t>
      </w:r>
      <w:r w:rsidR="006B3FB3" w:rsidRPr="00AB75F7">
        <w:rPr>
          <w:rFonts w:ascii="Times New Roman" w:hAnsi="Times New Roman" w:cs="Times New Roman"/>
          <w:sz w:val="24"/>
          <w:szCs w:val="24"/>
        </w:rPr>
        <w:t xml:space="preserve">айона </w:t>
      </w:r>
      <w:r>
        <w:rPr>
          <w:rFonts w:ascii="Times New Roman" w:hAnsi="Times New Roman" w:cs="Times New Roman"/>
          <w:sz w:val="24"/>
          <w:szCs w:val="24"/>
        </w:rPr>
        <w:t xml:space="preserve">    </w:t>
      </w:r>
    </w:p>
    <w:p w:rsidR="006B3FB3" w:rsidRPr="00AB75F7" w:rsidRDefault="000C1E4D" w:rsidP="007113CD">
      <w:pPr>
        <w:pStyle w:val="a4"/>
        <w:rPr>
          <w:rFonts w:ascii="Times New Roman" w:hAnsi="Times New Roman" w:cs="Times New Roman"/>
          <w:sz w:val="24"/>
          <w:szCs w:val="24"/>
        </w:rPr>
      </w:pPr>
      <w:r>
        <w:rPr>
          <w:rFonts w:ascii="Times New Roman" w:hAnsi="Times New Roman" w:cs="Times New Roman"/>
          <w:sz w:val="24"/>
          <w:szCs w:val="24"/>
        </w:rPr>
        <w:t xml:space="preserve">                                                                                                   </w:t>
      </w:r>
      <w:r w:rsidR="006B3FB3" w:rsidRPr="00AB75F7">
        <w:rPr>
          <w:rFonts w:ascii="Times New Roman" w:hAnsi="Times New Roman" w:cs="Times New Roman"/>
          <w:sz w:val="24"/>
          <w:szCs w:val="24"/>
        </w:rPr>
        <w:t>Волгоградской области</w:t>
      </w:r>
    </w:p>
    <w:p w:rsidR="006B3FB3"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w:t>
      </w:r>
      <w:r w:rsidR="00C479C3">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6B3FB3" w:rsidRPr="00AB75F7" w:rsidRDefault="006B3FB3" w:rsidP="007113CD">
      <w:pPr>
        <w:pStyle w:val="a4"/>
        <w:rPr>
          <w:rFonts w:ascii="Times New Roman" w:hAnsi="Times New Roman" w:cs="Times New Roman"/>
          <w:sz w:val="24"/>
          <w:szCs w:val="24"/>
        </w:rPr>
      </w:pPr>
    </w:p>
    <w:p w:rsidR="006B3FB3" w:rsidRDefault="006B3FB3" w:rsidP="00EC65C1">
      <w:pPr>
        <w:pStyle w:val="a4"/>
        <w:jc w:val="right"/>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00EC65C1">
        <w:rPr>
          <w:rFonts w:ascii="Times New Roman" w:hAnsi="Times New Roman" w:cs="Times New Roman"/>
          <w:sz w:val="24"/>
          <w:szCs w:val="24"/>
        </w:rPr>
        <w:t xml:space="preserve">             </w:t>
      </w:r>
      <w:r w:rsidRPr="00AB75F7">
        <w:rPr>
          <w:rFonts w:ascii="Times New Roman" w:hAnsi="Times New Roman" w:cs="Times New Roman"/>
          <w:sz w:val="24"/>
          <w:szCs w:val="24"/>
        </w:rPr>
        <w:t>от __________________________________</w:t>
      </w:r>
    </w:p>
    <w:p w:rsidR="009B6C2C" w:rsidRPr="00AB75F7" w:rsidRDefault="009B6C2C" w:rsidP="00EC65C1">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DD538F" w:rsidRDefault="00DD538F" w:rsidP="00EC65C1">
      <w:pPr>
        <w:pStyle w:val="a4"/>
        <w:tabs>
          <w:tab w:val="left" w:pos="5385"/>
        </w:tabs>
        <w:jc w:val="right"/>
        <w:rPr>
          <w:rFonts w:ascii="Times New Roman" w:hAnsi="Times New Roman" w:cs="Times New Roman"/>
          <w:sz w:val="24"/>
          <w:szCs w:val="24"/>
        </w:rPr>
      </w:pPr>
      <w:r w:rsidRPr="00AB75F7">
        <w:rPr>
          <w:rFonts w:ascii="Times New Roman" w:hAnsi="Times New Roman" w:cs="Times New Roman"/>
          <w:sz w:val="24"/>
          <w:szCs w:val="24"/>
        </w:rPr>
        <w:t xml:space="preserve">                                                                                                адрес________________________________</w:t>
      </w:r>
    </w:p>
    <w:p w:rsidR="009B6C2C" w:rsidRPr="00AB75F7" w:rsidRDefault="009B6C2C" w:rsidP="00EC65C1">
      <w:pPr>
        <w:pStyle w:val="a4"/>
        <w:tabs>
          <w:tab w:val="left" w:pos="5385"/>
        </w:tabs>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DD538F" w:rsidRPr="00AB75F7" w:rsidRDefault="00DD538F" w:rsidP="00EC65C1">
      <w:pPr>
        <w:pStyle w:val="a4"/>
        <w:tabs>
          <w:tab w:val="left" w:pos="5385"/>
        </w:tabs>
        <w:jc w:val="right"/>
        <w:rPr>
          <w:rFonts w:ascii="Times New Roman" w:hAnsi="Times New Roman" w:cs="Times New Roman"/>
          <w:sz w:val="24"/>
          <w:szCs w:val="24"/>
        </w:rPr>
      </w:pPr>
      <w:r w:rsidRPr="00AB75F7">
        <w:rPr>
          <w:rFonts w:ascii="Times New Roman" w:hAnsi="Times New Roman" w:cs="Times New Roman"/>
          <w:sz w:val="24"/>
          <w:szCs w:val="24"/>
        </w:rPr>
        <w:t xml:space="preserve">                                                                                       </w:t>
      </w:r>
      <w:r w:rsidR="008E4864" w:rsidRPr="00AB75F7">
        <w:rPr>
          <w:rFonts w:ascii="Times New Roman" w:hAnsi="Times New Roman" w:cs="Times New Roman"/>
          <w:sz w:val="24"/>
          <w:szCs w:val="24"/>
        </w:rPr>
        <w:t xml:space="preserve">         тел._________________________________</w:t>
      </w:r>
    </w:p>
    <w:p w:rsidR="006B3FB3" w:rsidRPr="00AB75F7" w:rsidRDefault="006B3FB3" w:rsidP="007113CD">
      <w:pPr>
        <w:pStyle w:val="a4"/>
        <w:rPr>
          <w:rFonts w:ascii="Times New Roman" w:hAnsi="Times New Roman" w:cs="Times New Roman"/>
          <w:sz w:val="24"/>
          <w:szCs w:val="24"/>
        </w:rPr>
      </w:pPr>
    </w:p>
    <w:p w:rsidR="006B3FB3" w:rsidRPr="00AB75F7" w:rsidRDefault="006B3FB3" w:rsidP="008E4864">
      <w:pPr>
        <w:pStyle w:val="a4"/>
        <w:jc w:val="center"/>
        <w:rPr>
          <w:rFonts w:ascii="Times New Roman" w:hAnsi="Times New Roman" w:cs="Times New Roman"/>
          <w:sz w:val="24"/>
          <w:szCs w:val="24"/>
        </w:rPr>
      </w:pPr>
      <w:bookmarkStart w:id="10" w:name="Par295"/>
      <w:bookmarkEnd w:id="10"/>
      <w:r w:rsidRPr="00AB75F7">
        <w:rPr>
          <w:rFonts w:ascii="Times New Roman" w:hAnsi="Times New Roman" w:cs="Times New Roman"/>
          <w:sz w:val="24"/>
          <w:szCs w:val="24"/>
        </w:rPr>
        <w:t>ЗАЯВЛЕНИЕ</w:t>
      </w:r>
    </w:p>
    <w:p w:rsidR="006B3FB3" w:rsidRPr="00AB75F7" w:rsidRDefault="006B3FB3" w:rsidP="008E4864">
      <w:pPr>
        <w:pStyle w:val="a4"/>
        <w:jc w:val="center"/>
        <w:rPr>
          <w:rFonts w:ascii="Times New Roman" w:hAnsi="Times New Roman" w:cs="Times New Roman"/>
          <w:sz w:val="24"/>
          <w:szCs w:val="24"/>
        </w:rPr>
      </w:pPr>
      <w:r w:rsidRPr="00AB75F7">
        <w:rPr>
          <w:rFonts w:ascii="Times New Roman" w:hAnsi="Times New Roman" w:cs="Times New Roman"/>
          <w:sz w:val="24"/>
          <w:szCs w:val="24"/>
        </w:rPr>
        <w:t xml:space="preserve">об утверждении схемы расположения земельного участка </w:t>
      </w:r>
      <w:proofErr w:type="gramStart"/>
      <w:r w:rsidRPr="00AB75F7">
        <w:rPr>
          <w:rFonts w:ascii="Times New Roman" w:hAnsi="Times New Roman" w:cs="Times New Roman"/>
          <w:sz w:val="24"/>
          <w:szCs w:val="24"/>
        </w:rPr>
        <w:t>на</w:t>
      </w:r>
      <w:proofErr w:type="gramEnd"/>
      <w:r w:rsidRPr="00AB75F7">
        <w:rPr>
          <w:rFonts w:ascii="Times New Roman" w:hAnsi="Times New Roman" w:cs="Times New Roman"/>
          <w:sz w:val="24"/>
          <w:szCs w:val="24"/>
        </w:rPr>
        <w:t xml:space="preserve"> кадастровом</w:t>
      </w:r>
    </w:p>
    <w:p w:rsidR="006B3FB3" w:rsidRPr="00AB75F7" w:rsidRDefault="006B3FB3" w:rsidP="008E4864">
      <w:pPr>
        <w:pStyle w:val="a4"/>
        <w:jc w:val="center"/>
        <w:rPr>
          <w:rFonts w:ascii="Times New Roman" w:hAnsi="Times New Roman" w:cs="Times New Roman"/>
          <w:sz w:val="24"/>
          <w:szCs w:val="24"/>
        </w:rPr>
      </w:pPr>
      <w:r w:rsidRPr="00AB75F7">
        <w:rPr>
          <w:rFonts w:ascii="Times New Roman" w:hAnsi="Times New Roman" w:cs="Times New Roman"/>
          <w:sz w:val="24"/>
          <w:szCs w:val="24"/>
        </w:rPr>
        <w:t xml:space="preserve">(топографическом) </w:t>
      </w:r>
      <w:proofErr w:type="gramStart"/>
      <w:r w:rsidRPr="00AB75F7">
        <w:rPr>
          <w:rFonts w:ascii="Times New Roman" w:hAnsi="Times New Roman" w:cs="Times New Roman"/>
          <w:sz w:val="24"/>
          <w:szCs w:val="24"/>
        </w:rPr>
        <w:t>плане</w:t>
      </w:r>
      <w:proofErr w:type="gramEnd"/>
      <w:r w:rsidRPr="00AB75F7">
        <w:rPr>
          <w:rFonts w:ascii="Times New Roman" w:hAnsi="Times New Roman" w:cs="Times New Roman"/>
          <w:sz w:val="24"/>
          <w:szCs w:val="24"/>
        </w:rPr>
        <w:t xml:space="preserve"> территории</w:t>
      </w:r>
    </w:p>
    <w:p w:rsidR="006B3FB3" w:rsidRPr="00AB75F7" w:rsidRDefault="006B3FB3" w:rsidP="007113CD">
      <w:pPr>
        <w:pStyle w:val="a4"/>
        <w:rPr>
          <w:rFonts w:ascii="Times New Roman" w:hAnsi="Times New Roman" w:cs="Times New Roman"/>
          <w:sz w:val="24"/>
          <w:szCs w:val="24"/>
        </w:rPr>
      </w:pP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Прошу утвердить схему  расположения  земельного  участка на </w:t>
      </w:r>
      <w:proofErr w:type="gramStart"/>
      <w:r w:rsidRPr="00AB75F7">
        <w:rPr>
          <w:rFonts w:ascii="Times New Roman" w:hAnsi="Times New Roman" w:cs="Times New Roman"/>
          <w:sz w:val="24"/>
          <w:szCs w:val="24"/>
        </w:rPr>
        <w:t>кадастровом</w:t>
      </w:r>
      <w:proofErr w:type="gramEnd"/>
      <w:r w:rsidR="000C1E4D">
        <w:rPr>
          <w:rFonts w:ascii="Times New Roman" w:hAnsi="Times New Roman" w:cs="Times New Roman"/>
          <w:sz w:val="24"/>
          <w:szCs w:val="24"/>
        </w:rPr>
        <w:t xml:space="preserve"> </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proofErr w:type="gramStart"/>
      <w:r w:rsidRPr="00AB75F7">
        <w:rPr>
          <w:rFonts w:ascii="Times New Roman" w:hAnsi="Times New Roman" w:cs="Times New Roman"/>
          <w:sz w:val="24"/>
          <w:szCs w:val="24"/>
        </w:rPr>
        <w:t>плане</w:t>
      </w:r>
      <w:proofErr w:type="gramEnd"/>
      <w:r w:rsidRPr="00AB75F7">
        <w:rPr>
          <w:rFonts w:ascii="Times New Roman" w:hAnsi="Times New Roman" w:cs="Times New Roman"/>
          <w:sz w:val="24"/>
          <w:szCs w:val="24"/>
        </w:rPr>
        <w:t xml:space="preserve"> территории:</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земельный участок площадью _________________ кв. м,</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кадастровый квартал земельного участка 34:13:_____________________________,</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расположенный _____________________________________________________________</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r w:rsidR="008E4864"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(адрес, местоположение земельного участка)</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для _______________________________________________________________________</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(цель использования земельного участка)</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Реквизиты заявителя:</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Адрес: ____________________________________________________________________</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___________________________________________________________________________</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r w:rsidR="008E4864"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Фамилия, имя, отчество руководителя (для юр. лиц)</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___________________________________________________________________________</w:t>
      </w:r>
    </w:p>
    <w:p w:rsidR="006B3FB3" w:rsidRPr="00AB75F7" w:rsidRDefault="006B3FB3" w:rsidP="008E4864">
      <w:pPr>
        <w:pStyle w:val="a4"/>
        <w:jc w:val="both"/>
        <w:rPr>
          <w:rFonts w:ascii="Times New Roman" w:hAnsi="Times New Roman" w:cs="Times New Roman"/>
          <w:sz w:val="24"/>
          <w:szCs w:val="24"/>
        </w:rPr>
      </w:pP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номер телефона, факса _____________________________________________________</w:t>
      </w:r>
    </w:p>
    <w:p w:rsidR="006B3FB3" w:rsidRPr="00AB75F7" w:rsidRDefault="006B3FB3" w:rsidP="008E4864">
      <w:pPr>
        <w:pStyle w:val="a4"/>
        <w:jc w:val="both"/>
        <w:rPr>
          <w:rFonts w:ascii="Times New Roman" w:hAnsi="Times New Roman" w:cs="Times New Roman"/>
          <w:sz w:val="24"/>
          <w:szCs w:val="24"/>
        </w:rPr>
      </w:pP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Приложения:</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1. схема расположения  земельного  участка  на  кадастровом  плане  или</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кадастровой карте соответствующей территории;</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2.</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3.</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Заявитель          _______________________    _________________________</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(подпись, печать)          (инициалы, фамилия)</w:t>
      </w:r>
    </w:p>
    <w:p w:rsidR="006B3FB3" w:rsidRPr="00AB75F7" w:rsidRDefault="006B3FB3" w:rsidP="008E4864">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"__" ____________ 20__ г.</w:t>
      </w:r>
    </w:p>
    <w:p w:rsidR="006B3FB3" w:rsidRDefault="006B3FB3" w:rsidP="008E4864">
      <w:pPr>
        <w:pStyle w:val="a4"/>
        <w:jc w:val="both"/>
        <w:rPr>
          <w:rFonts w:ascii="Times New Roman" w:hAnsi="Times New Roman" w:cs="Times New Roman"/>
          <w:sz w:val="24"/>
          <w:szCs w:val="24"/>
        </w:rPr>
      </w:pPr>
    </w:p>
    <w:p w:rsidR="00764226" w:rsidRPr="00806DA0" w:rsidRDefault="00764226" w:rsidP="00764226">
      <w:pPr>
        <w:widowControl w:val="0"/>
        <w:autoSpaceDE w:val="0"/>
        <w:autoSpaceDN w:val="0"/>
        <w:adjustRightInd w:val="0"/>
        <w:spacing w:after="0" w:line="240" w:lineRule="auto"/>
        <w:ind w:right="99"/>
        <w:jc w:val="both"/>
        <w:rPr>
          <w:rFonts w:ascii="Times New Roman" w:eastAsia="Times New Roman" w:hAnsi="Times New Roman"/>
          <w:sz w:val="28"/>
          <w:szCs w:val="28"/>
          <w:lang w:eastAsia="ru-RU"/>
        </w:rPr>
      </w:pPr>
    </w:p>
    <w:p w:rsidR="00764226" w:rsidRPr="001D58BF" w:rsidRDefault="00764226" w:rsidP="0076422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D58BF">
        <w:rPr>
          <w:rFonts w:ascii="Times New Roman" w:eastAsia="Times New Roman" w:hAnsi="Times New Roman"/>
          <w:sz w:val="24"/>
          <w:szCs w:val="24"/>
          <w:lang w:eastAsia="ru-RU"/>
        </w:rPr>
        <w:lastRenderedPageBreak/>
        <w:t>Я согласе</w:t>
      </w:r>
      <w:proofErr w:type="gramStart"/>
      <w:r w:rsidRPr="001D58BF">
        <w:rPr>
          <w:rFonts w:ascii="Times New Roman" w:eastAsia="Times New Roman" w:hAnsi="Times New Roman"/>
          <w:sz w:val="24"/>
          <w:szCs w:val="24"/>
          <w:lang w:eastAsia="ru-RU"/>
        </w:rPr>
        <w:t>н(</w:t>
      </w:r>
      <w:proofErr w:type="gramEnd"/>
      <w:r w:rsidRPr="001D58BF">
        <w:rPr>
          <w:rFonts w:ascii="Times New Roman" w:eastAsia="Times New Roman" w:hAnsi="Times New Roman"/>
          <w:sz w:val="24"/>
          <w:szCs w:val="24"/>
          <w:lang w:eastAsia="ru-RU"/>
        </w:rPr>
        <w:t xml:space="preserve">а) на обработку персональных данных в администрации Котельниковского городского поселения Котельниковского муниципального района Волгоградской области. </w:t>
      </w:r>
    </w:p>
    <w:p w:rsidR="00764226" w:rsidRPr="00806DA0" w:rsidRDefault="00764226" w:rsidP="00764226">
      <w:pPr>
        <w:autoSpaceDE w:val="0"/>
        <w:autoSpaceDN w:val="0"/>
        <w:adjustRightInd w:val="0"/>
        <w:spacing w:after="0" w:line="240" w:lineRule="auto"/>
        <w:rPr>
          <w:rFonts w:ascii="Times New Roman" w:eastAsia="Times New Roman" w:hAnsi="Times New Roman"/>
          <w:sz w:val="26"/>
          <w:szCs w:val="26"/>
          <w:lang w:eastAsia="ru-RU"/>
        </w:rPr>
      </w:pPr>
    </w:p>
    <w:p w:rsidR="00764226" w:rsidRPr="001D58BF" w:rsidRDefault="00764226" w:rsidP="00764226">
      <w:pPr>
        <w:autoSpaceDE w:val="0"/>
        <w:autoSpaceDN w:val="0"/>
        <w:adjustRightInd w:val="0"/>
        <w:spacing w:after="0" w:line="240" w:lineRule="auto"/>
        <w:rPr>
          <w:rFonts w:ascii="Times New Roman" w:eastAsia="Times New Roman" w:hAnsi="Times New Roman"/>
          <w:sz w:val="24"/>
          <w:szCs w:val="24"/>
          <w:lang w:eastAsia="ru-RU"/>
        </w:rPr>
      </w:pPr>
      <w:r w:rsidRPr="001D58BF">
        <w:rPr>
          <w:rFonts w:ascii="Times New Roman" w:eastAsia="Times New Roman" w:hAnsi="Times New Roman"/>
          <w:sz w:val="24"/>
          <w:szCs w:val="24"/>
          <w:lang w:eastAsia="ru-RU"/>
        </w:rPr>
        <w:t>Заявитель:</w:t>
      </w:r>
    </w:p>
    <w:p w:rsidR="00764226" w:rsidRPr="00806DA0" w:rsidRDefault="00764226" w:rsidP="00764226">
      <w:pPr>
        <w:autoSpaceDE w:val="0"/>
        <w:autoSpaceDN w:val="0"/>
        <w:adjustRightInd w:val="0"/>
        <w:spacing w:after="0" w:line="240" w:lineRule="auto"/>
        <w:rPr>
          <w:rFonts w:ascii="Times New Roman" w:eastAsia="Times New Roman" w:hAnsi="Times New Roman"/>
          <w:sz w:val="24"/>
          <w:szCs w:val="24"/>
          <w:lang w:eastAsia="ru-RU"/>
        </w:rPr>
      </w:pPr>
      <w:r w:rsidRPr="00806DA0">
        <w:rPr>
          <w:rFonts w:ascii="Times New Roman" w:eastAsia="Times New Roman" w:hAnsi="Times New Roman"/>
          <w:sz w:val="24"/>
          <w:szCs w:val="24"/>
          <w:lang w:eastAsia="ru-RU"/>
        </w:rPr>
        <w:t>________________________           __________                    ________________________</w:t>
      </w:r>
    </w:p>
    <w:p w:rsidR="00764226" w:rsidRPr="00806DA0" w:rsidRDefault="00764226" w:rsidP="00764226">
      <w:pPr>
        <w:autoSpaceDE w:val="0"/>
        <w:autoSpaceDN w:val="0"/>
        <w:adjustRightInd w:val="0"/>
        <w:spacing w:after="0" w:line="240" w:lineRule="auto"/>
        <w:rPr>
          <w:rFonts w:ascii="Times New Roman" w:eastAsia="Times New Roman" w:hAnsi="Times New Roman"/>
          <w:i/>
          <w:lang w:eastAsia="ru-RU"/>
        </w:rPr>
      </w:pPr>
      <w:proofErr w:type="gramStart"/>
      <w:r w:rsidRPr="00806DA0">
        <w:rPr>
          <w:rFonts w:ascii="Times New Roman" w:eastAsia="Times New Roman" w:hAnsi="Times New Roman"/>
          <w:i/>
          <w:lang w:eastAsia="ru-RU"/>
        </w:rPr>
        <w:t>(должность представителя                 (под</w:t>
      </w:r>
      <w:r w:rsidRPr="00F63A13">
        <w:rPr>
          <w:rFonts w:ascii="Times New Roman" w:eastAsia="Times New Roman" w:hAnsi="Times New Roman"/>
          <w:i/>
          <w:lang w:eastAsia="ru-RU"/>
        </w:rPr>
        <w:t>пись)</w:t>
      </w:r>
      <w:r>
        <w:rPr>
          <w:rFonts w:ascii="Times New Roman" w:eastAsia="Times New Roman" w:hAnsi="Times New Roman"/>
          <w:i/>
          <w:lang w:eastAsia="ru-RU"/>
        </w:rPr>
        <w:t xml:space="preserve">                     </w:t>
      </w:r>
      <w:r w:rsidRPr="00F63A13">
        <w:rPr>
          <w:rFonts w:ascii="Times New Roman" w:eastAsia="Times New Roman" w:hAnsi="Times New Roman"/>
          <w:i/>
          <w:lang w:eastAsia="ru-RU"/>
        </w:rPr>
        <w:t xml:space="preserve"> </w:t>
      </w:r>
      <w:r w:rsidRPr="00806DA0">
        <w:rPr>
          <w:rFonts w:ascii="Times New Roman" w:eastAsia="Times New Roman" w:hAnsi="Times New Roman"/>
          <w:i/>
          <w:lang w:eastAsia="ru-RU"/>
        </w:rPr>
        <w:t>(ФИО заявителя / его представителя)</w:t>
      </w:r>
      <w:proofErr w:type="gramEnd"/>
    </w:p>
    <w:p w:rsidR="00764226" w:rsidRDefault="00764226" w:rsidP="00764226">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i/>
          <w:lang w:eastAsia="ru-RU"/>
        </w:rPr>
        <w:t xml:space="preserve">юридического лица)                                                                                        </w:t>
      </w:r>
    </w:p>
    <w:p w:rsidR="00764226" w:rsidRPr="00806DA0" w:rsidRDefault="00764226" w:rsidP="00764226">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sz w:val="24"/>
          <w:szCs w:val="24"/>
          <w:lang w:eastAsia="ru-RU"/>
        </w:rPr>
        <w:t>"__" ________________ 20____ г.</w:t>
      </w:r>
    </w:p>
    <w:p w:rsidR="00764226" w:rsidRPr="00806DA0" w:rsidRDefault="00764226" w:rsidP="00764226">
      <w:pPr>
        <w:autoSpaceDE w:val="0"/>
        <w:autoSpaceDN w:val="0"/>
        <w:adjustRightInd w:val="0"/>
        <w:spacing w:after="0" w:line="240" w:lineRule="auto"/>
        <w:rPr>
          <w:rFonts w:ascii="Times New Roman" w:eastAsia="Times New Roman" w:hAnsi="Times New Roman"/>
          <w:sz w:val="24"/>
          <w:szCs w:val="24"/>
          <w:lang w:eastAsia="ru-RU"/>
        </w:rPr>
      </w:pPr>
    </w:p>
    <w:p w:rsidR="00764226" w:rsidRPr="00806DA0" w:rsidRDefault="00764226" w:rsidP="00764226">
      <w:pPr>
        <w:autoSpaceDE w:val="0"/>
        <w:autoSpaceDN w:val="0"/>
        <w:adjustRightInd w:val="0"/>
        <w:spacing w:after="0" w:line="240" w:lineRule="auto"/>
        <w:rPr>
          <w:rFonts w:ascii="Times New Roman" w:eastAsia="Times New Roman" w:hAnsi="Times New Roman"/>
          <w:sz w:val="24"/>
          <w:szCs w:val="24"/>
          <w:lang w:eastAsia="ru-RU"/>
        </w:rPr>
      </w:pPr>
      <w:r w:rsidRPr="00806DA0">
        <w:rPr>
          <w:rFonts w:ascii="Times New Roman" w:eastAsia="Times New Roman" w:hAnsi="Times New Roman"/>
          <w:sz w:val="24"/>
          <w:szCs w:val="24"/>
          <w:lang w:eastAsia="ru-RU"/>
        </w:rPr>
        <w:t xml:space="preserve">___________________________________________             </w:t>
      </w:r>
      <w:r>
        <w:rPr>
          <w:rFonts w:ascii="Times New Roman" w:eastAsia="Times New Roman" w:hAnsi="Times New Roman"/>
          <w:sz w:val="24"/>
          <w:szCs w:val="24"/>
          <w:lang w:eastAsia="ru-RU"/>
        </w:rPr>
        <w:t xml:space="preserve">       ________________________</w:t>
      </w:r>
    </w:p>
    <w:p w:rsidR="00764226" w:rsidRPr="00806DA0" w:rsidRDefault="00764226" w:rsidP="00764226">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i/>
          <w:lang w:eastAsia="ru-RU"/>
        </w:rPr>
        <w:t xml:space="preserve">(ФИО специалиста принявшего документы)                                         </w:t>
      </w:r>
      <w:r>
        <w:rPr>
          <w:rFonts w:ascii="Times New Roman" w:eastAsia="Times New Roman" w:hAnsi="Times New Roman"/>
          <w:i/>
          <w:lang w:eastAsia="ru-RU"/>
        </w:rPr>
        <w:t xml:space="preserve">                </w:t>
      </w:r>
      <w:r w:rsidRPr="00806DA0">
        <w:rPr>
          <w:rFonts w:ascii="Times New Roman" w:eastAsia="Times New Roman" w:hAnsi="Times New Roman"/>
          <w:i/>
          <w:lang w:eastAsia="ru-RU"/>
        </w:rPr>
        <w:t xml:space="preserve"> (подпись)                         </w:t>
      </w:r>
    </w:p>
    <w:p w:rsidR="00764226" w:rsidRPr="00806DA0" w:rsidRDefault="00764226" w:rsidP="00764226">
      <w:pPr>
        <w:autoSpaceDE w:val="0"/>
        <w:autoSpaceDN w:val="0"/>
        <w:adjustRightInd w:val="0"/>
        <w:spacing w:after="0" w:line="240" w:lineRule="auto"/>
        <w:rPr>
          <w:rFonts w:ascii="Times New Roman" w:eastAsia="Times New Roman" w:hAnsi="Times New Roman"/>
          <w:sz w:val="24"/>
          <w:szCs w:val="24"/>
          <w:lang w:eastAsia="ru-RU"/>
        </w:rPr>
      </w:pPr>
    </w:p>
    <w:p w:rsidR="00764226" w:rsidRPr="001D58BF" w:rsidRDefault="00764226" w:rsidP="00764226">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1D58BF">
        <w:rPr>
          <w:rFonts w:ascii="Times New Roman" w:eastAsia="Times New Roman" w:hAnsi="Times New Roman"/>
          <w:sz w:val="24"/>
          <w:szCs w:val="24"/>
          <w:lang w:eastAsia="ru-RU"/>
        </w:rPr>
        <w:t>Расписка получена</w:t>
      </w:r>
    </w:p>
    <w:p w:rsidR="00764226" w:rsidRPr="001D58BF" w:rsidRDefault="00764226" w:rsidP="00764226">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1D58BF">
        <w:rPr>
          <w:rFonts w:ascii="Times New Roman" w:eastAsia="Times New Roman" w:hAnsi="Times New Roman"/>
          <w:sz w:val="24"/>
          <w:szCs w:val="24"/>
          <w:lang w:eastAsia="ru-RU"/>
        </w:rPr>
        <w:t>«___»________ 20__ г.</w:t>
      </w:r>
    </w:p>
    <w:p w:rsidR="00764226" w:rsidRPr="00806DA0" w:rsidRDefault="00764226" w:rsidP="00764226">
      <w:pPr>
        <w:autoSpaceDE w:val="0"/>
        <w:autoSpaceDN w:val="0"/>
        <w:adjustRightInd w:val="0"/>
        <w:spacing w:after="0" w:line="240" w:lineRule="auto"/>
        <w:rPr>
          <w:rFonts w:ascii="Times New Roman" w:eastAsia="Times New Roman" w:hAnsi="Times New Roman"/>
          <w:sz w:val="24"/>
          <w:szCs w:val="24"/>
          <w:lang w:eastAsia="ru-RU"/>
        </w:rPr>
      </w:pPr>
      <w:r w:rsidRPr="00806DA0">
        <w:rPr>
          <w:rFonts w:ascii="Times New Roman" w:eastAsia="Times New Roman" w:hAnsi="Times New Roman"/>
          <w:sz w:val="24"/>
          <w:szCs w:val="24"/>
          <w:lang w:eastAsia="ru-RU"/>
        </w:rPr>
        <w:t xml:space="preserve"> __________________________________________</w:t>
      </w:r>
      <w:r w:rsidRPr="00806DA0">
        <w:rPr>
          <w:rFonts w:ascii="Times New Roman" w:eastAsia="Times New Roman" w:hAnsi="Times New Roman"/>
          <w:sz w:val="24"/>
          <w:szCs w:val="24"/>
          <w:lang w:eastAsia="ru-RU"/>
        </w:rPr>
        <w:tab/>
      </w:r>
      <w:r w:rsidRPr="00806DA0">
        <w:rPr>
          <w:rFonts w:ascii="Times New Roman" w:eastAsia="Times New Roman" w:hAnsi="Times New Roman"/>
          <w:sz w:val="24"/>
          <w:szCs w:val="24"/>
          <w:lang w:eastAsia="ru-RU"/>
        </w:rPr>
        <w:tab/>
        <w:t>________________________</w:t>
      </w:r>
    </w:p>
    <w:p w:rsidR="00764226" w:rsidRPr="00D232D9" w:rsidRDefault="00764226" w:rsidP="00764226">
      <w:pPr>
        <w:autoSpaceDE w:val="0"/>
        <w:autoSpaceDN w:val="0"/>
        <w:adjustRightInd w:val="0"/>
        <w:spacing w:after="0" w:line="240" w:lineRule="auto"/>
        <w:rPr>
          <w:rFonts w:ascii="Times New Roman" w:eastAsia="Times New Roman" w:hAnsi="Times New Roman"/>
          <w:i/>
          <w:lang w:eastAsia="ru-RU"/>
        </w:rPr>
      </w:pPr>
      <w:r w:rsidRPr="00806DA0">
        <w:rPr>
          <w:rFonts w:ascii="Times New Roman" w:eastAsia="Times New Roman" w:hAnsi="Times New Roman"/>
          <w:i/>
          <w:lang w:eastAsia="ru-RU"/>
        </w:rPr>
        <w:t>(фамилия, имя, отчество заявителя или его представителя)</w:t>
      </w:r>
      <w:r>
        <w:rPr>
          <w:rFonts w:ascii="Times New Roman" w:eastAsia="Times New Roman" w:hAnsi="Times New Roman"/>
          <w:i/>
          <w:lang w:eastAsia="ru-RU"/>
        </w:rPr>
        <w:tab/>
        <w:t xml:space="preserve">                   </w:t>
      </w:r>
      <w:r w:rsidRPr="00806DA0">
        <w:rPr>
          <w:rFonts w:ascii="Times New Roman" w:eastAsia="Times New Roman" w:hAnsi="Times New Roman"/>
          <w:i/>
          <w:lang w:eastAsia="ru-RU"/>
        </w:rPr>
        <w:t>(подпись)</w:t>
      </w:r>
    </w:p>
    <w:p w:rsidR="00764226" w:rsidRDefault="00764226" w:rsidP="00764226"/>
    <w:p w:rsidR="00764226" w:rsidRPr="00AB75F7" w:rsidRDefault="00764226" w:rsidP="008E4864">
      <w:pPr>
        <w:pStyle w:val="a4"/>
        <w:jc w:val="both"/>
        <w:rPr>
          <w:rFonts w:ascii="Times New Roman" w:hAnsi="Times New Roman" w:cs="Times New Roman"/>
          <w:sz w:val="24"/>
          <w:szCs w:val="24"/>
        </w:rPr>
      </w:pPr>
    </w:p>
    <w:p w:rsidR="006B3FB3" w:rsidRPr="00AB75F7" w:rsidRDefault="006B3FB3" w:rsidP="007113CD">
      <w:pPr>
        <w:pStyle w:val="a4"/>
        <w:rPr>
          <w:rFonts w:ascii="Times New Roman" w:hAnsi="Times New Roman" w:cs="Times New Roman"/>
          <w:sz w:val="24"/>
          <w:szCs w:val="24"/>
        </w:rPr>
      </w:pPr>
    </w:p>
    <w:p w:rsidR="006B3FB3" w:rsidRPr="00AB75F7" w:rsidRDefault="006B3FB3" w:rsidP="007113CD">
      <w:pPr>
        <w:pStyle w:val="a4"/>
        <w:rPr>
          <w:rFonts w:ascii="Times New Roman" w:hAnsi="Times New Roman" w:cs="Times New Roman"/>
          <w:sz w:val="24"/>
          <w:szCs w:val="24"/>
        </w:rPr>
      </w:pPr>
    </w:p>
    <w:p w:rsidR="001732E6" w:rsidRPr="00AB75F7" w:rsidRDefault="001732E6" w:rsidP="007113CD">
      <w:pPr>
        <w:pStyle w:val="a4"/>
        <w:rPr>
          <w:rFonts w:ascii="Times New Roman" w:hAnsi="Times New Roman" w:cs="Times New Roman"/>
          <w:sz w:val="24"/>
          <w:szCs w:val="24"/>
        </w:rPr>
      </w:pPr>
    </w:p>
    <w:sectPr w:rsidR="001732E6" w:rsidRPr="00AB75F7" w:rsidSect="00484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FB3"/>
    <w:rsid w:val="000061BE"/>
    <w:rsid w:val="00045329"/>
    <w:rsid w:val="00075B41"/>
    <w:rsid w:val="000C1E4D"/>
    <w:rsid w:val="000D7314"/>
    <w:rsid w:val="000E232E"/>
    <w:rsid w:val="000E3734"/>
    <w:rsid w:val="000E6445"/>
    <w:rsid w:val="00123080"/>
    <w:rsid w:val="001732E6"/>
    <w:rsid w:val="001B0D5D"/>
    <w:rsid w:val="001C73C9"/>
    <w:rsid w:val="001D58BF"/>
    <w:rsid w:val="001E19D6"/>
    <w:rsid w:val="002401EF"/>
    <w:rsid w:val="00243CF1"/>
    <w:rsid w:val="00252529"/>
    <w:rsid w:val="00264498"/>
    <w:rsid w:val="00283004"/>
    <w:rsid w:val="002A4898"/>
    <w:rsid w:val="002E5525"/>
    <w:rsid w:val="002F0C25"/>
    <w:rsid w:val="002F2F11"/>
    <w:rsid w:val="002F5FDA"/>
    <w:rsid w:val="002F68D9"/>
    <w:rsid w:val="00302634"/>
    <w:rsid w:val="00303181"/>
    <w:rsid w:val="0030517E"/>
    <w:rsid w:val="003A588D"/>
    <w:rsid w:val="003B2FA3"/>
    <w:rsid w:val="003E746E"/>
    <w:rsid w:val="003E7679"/>
    <w:rsid w:val="004006D0"/>
    <w:rsid w:val="00420F66"/>
    <w:rsid w:val="004834CF"/>
    <w:rsid w:val="00484943"/>
    <w:rsid w:val="004B15B4"/>
    <w:rsid w:val="004B509E"/>
    <w:rsid w:val="004C0A99"/>
    <w:rsid w:val="004C304E"/>
    <w:rsid w:val="00530747"/>
    <w:rsid w:val="00543A87"/>
    <w:rsid w:val="00544AAB"/>
    <w:rsid w:val="00557112"/>
    <w:rsid w:val="00577CD3"/>
    <w:rsid w:val="005921B0"/>
    <w:rsid w:val="00592A7D"/>
    <w:rsid w:val="005C364B"/>
    <w:rsid w:val="005D4FBB"/>
    <w:rsid w:val="0068442C"/>
    <w:rsid w:val="0068456C"/>
    <w:rsid w:val="0069531A"/>
    <w:rsid w:val="006A17C6"/>
    <w:rsid w:val="006B3FB3"/>
    <w:rsid w:val="006D42A5"/>
    <w:rsid w:val="006D5F88"/>
    <w:rsid w:val="006F5034"/>
    <w:rsid w:val="007113CD"/>
    <w:rsid w:val="00714BF4"/>
    <w:rsid w:val="0073109B"/>
    <w:rsid w:val="00743900"/>
    <w:rsid w:val="00756DCD"/>
    <w:rsid w:val="00764226"/>
    <w:rsid w:val="007652F1"/>
    <w:rsid w:val="007904C0"/>
    <w:rsid w:val="007927C3"/>
    <w:rsid w:val="007D296C"/>
    <w:rsid w:val="007F42B1"/>
    <w:rsid w:val="007F7AAF"/>
    <w:rsid w:val="00804923"/>
    <w:rsid w:val="00821581"/>
    <w:rsid w:val="00823C6B"/>
    <w:rsid w:val="00841687"/>
    <w:rsid w:val="00882AA4"/>
    <w:rsid w:val="0088431D"/>
    <w:rsid w:val="008A02F1"/>
    <w:rsid w:val="008C14FA"/>
    <w:rsid w:val="008D7E2A"/>
    <w:rsid w:val="008E4864"/>
    <w:rsid w:val="008E729D"/>
    <w:rsid w:val="008F760E"/>
    <w:rsid w:val="00902FD0"/>
    <w:rsid w:val="00920E8B"/>
    <w:rsid w:val="0094574A"/>
    <w:rsid w:val="00960800"/>
    <w:rsid w:val="00965ABA"/>
    <w:rsid w:val="0096794A"/>
    <w:rsid w:val="00972F82"/>
    <w:rsid w:val="00986975"/>
    <w:rsid w:val="00986A30"/>
    <w:rsid w:val="009B0DE0"/>
    <w:rsid w:val="009B639B"/>
    <w:rsid w:val="009B6C2C"/>
    <w:rsid w:val="009C56C6"/>
    <w:rsid w:val="00A04C43"/>
    <w:rsid w:val="00A3102C"/>
    <w:rsid w:val="00A3666D"/>
    <w:rsid w:val="00A52AFB"/>
    <w:rsid w:val="00A54293"/>
    <w:rsid w:val="00AA016E"/>
    <w:rsid w:val="00AA5416"/>
    <w:rsid w:val="00AB75F7"/>
    <w:rsid w:val="00AD2390"/>
    <w:rsid w:val="00AD49E4"/>
    <w:rsid w:val="00AD5670"/>
    <w:rsid w:val="00AD5C65"/>
    <w:rsid w:val="00AF0FB7"/>
    <w:rsid w:val="00B104F5"/>
    <w:rsid w:val="00B22BE6"/>
    <w:rsid w:val="00B637B3"/>
    <w:rsid w:val="00B758B3"/>
    <w:rsid w:val="00B865CC"/>
    <w:rsid w:val="00BA5AA7"/>
    <w:rsid w:val="00BF359B"/>
    <w:rsid w:val="00C479C3"/>
    <w:rsid w:val="00C53832"/>
    <w:rsid w:val="00CB12D0"/>
    <w:rsid w:val="00CD7353"/>
    <w:rsid w:val="00CE3A1E"/>
    <w:rsid w:val="00CF5EA4"/>
    <w:rsid w:val="00D13C74"/>
    <w:rsid w:val="00D25355"/>
    <w:rsid w:val="00D2565A"/>
    <w:rsid w:val="00D67FB9"/>
    <w:rsid w:val="00D80DB7"/>
    <w:rsid w:val="00D80E3E"/>
    <w:rsid w:val="00DD538F"/>
    <w:rsid w:val="00E0197B"/>
    <w:rsid w:val="00E2688A"/>
    <w:rsid w:val="00E410E4"/>
    <w:rsid w:val="00E64DAA"/>
    <w:rsid w:val="00E76DAC"/>
    <w:rsid w:val="00E9174A"/>
    <w:rsid w:val="00E94881"/>
    <w:rsid w:val="00E95628"/>
    <w:rsid w:val="00EA092B"/>
    <w:rsid w:val="00EA4CB1"/>
    <w:rsid w:val="00EC65C1"/>
    <w:rsid w:val="00F12655"/>
    <w:rsid w:val="00FA4B31"/>
    <w:rsid w:val="00FA7002"/>
    <w:rsid w:val="00FC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8F760E"/>
    <w:pPr>
      <w:spacing w:after="0" w:line="240" w:lineRule="auto"/>
    </w:pPr>
  </w:style>
  <w:style w:type="paragraph" w:styleId="a5">
    <w:name w:val="Balloon Text"/>
    <w:basedOn w:val="a"/>
    <w:link w:val="a6"/>
    <w:uiPriority w:val="99"/>
    <w:semiHidden/>
    <w:unhideWhenUsed/>
    <w:rsid w:val="008F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E"/>
    <w:rPr>
      <w:rFonts w:ascii="Tahoma" w:hAnsi="Tahoma" w:cs="Tahoma"/>
      <w:sz w:val="16"/>
      <w:szCs w:val="16"/>
    </w:rPr>
  </w:style>
  <w:style w:type="table" w:styleId="a7">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20F66"/>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243CF1"/>
    <w:rPr>
      <w:rFonts w:ascii="Calibri" w:eastAsia="Calibri" w:hAnsi="Calibri" w:cs="Times New Roman"/>
    </w:rPr>
  </w:style>
  <w:style w:type="character" w:styleId="aa">
    <w:name w:val="Hyperlink"/>
    <w:basedOn w:val="a0"/>
    <w:uiPriority w:val="99"/>
    <w:unhideWhenUsed/>
    <w:rsid w:val="00AD5670"/>
    <w:rPr>
      <w:color w:val="0000FF" w:themeColor="hyperlink"/>
      <w:u w:val="single"/>
    </w:rPr>
  </w:style>
  <w:style w:type="character" w:customStyle="1" w:styleId="blk">
    <w:name w:val="blk"/>
    <w:basedOn w:val="a0"/>
    <w:rsid w:val="00E956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2C4B5A83DEB500C299F6222030E11A586F3c555H" TargetMode="External"/><Relationship Id="rId13" Type="http://schemas.openxmlformats.org/officeDocument/2006/relationships/hyperlink" Target="consultantplus://offline/ref=B2C4BC20AEEF3C64290D357CBD897DE8D47F913654CB636087B1B7EAF1v3k0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77711F9B779B1FC45D77FC10328CAA6ADCA9878040C86C2996A2A8F52B0B4337E58875D19590ECv51AH" TargetMode="External"/><Relationship Id="rId12" Type="http://schemas.openxmlformats.org/officeDocument/2006/relationships/hyperlink" Target="consultantplus://offline/ref=B2C4BC20AEEF3C64290D357CBD897DE8D47F91365BC3636087B1B7EAF1309148938592D70C14BAE7v6k9I" TargetMode="External"/><Relationship Id="rId17" Type="http://schemas.openxmlformats.org/officeDocument/2006/relationships/hyperlink" Target="consultantplus://offline/ref=246D8383808440E69CED3E73CCEC9E227285846FFBFC6D5B4B74F714C950D17B1351625C39T1MCI" TargetMode="External"/><Relationship Id="rId2" Type="http://schemas.openxmlformats.org/officeDocument/2006/relationships/settings" Target="settings.xml"/><Relationship Id="rId16" Type="http://schemas.openxmlformats.org/officeDocument/2006/relationships/hyperlink" Target="consultantplus://offline/ref=B2C4BC20AEEF3C64290D2B71ABE522EDD573CC3E5DCB6B32D2E5B1BDAE60971DD3vCk5I" TargetMode="External"/><Relationship Id="rId1" Type="http://schemas.openxmlformats.org/officeDocument/2006/relationships/styles" Target="styles.xml"/><Relationship Id="rId6" Type="http://schemas.openxmlformats.org/officeDocument/2006/relationships/hyperlink" Target="http://volganet.ru" TargetMode="External"/><Relationship Id="rId11" Type="http://schemas.openxmlformats.org/officeDocument/2006/relationships/hyperlink" Target="consultantplus://offline/ref=B2C4BC20AEEF3C64290D357CBD897DE8D47F913B54CE636087B1B7EAF1v3k0I" TargetMode="External"/><Relationship Id="rId5" Type="http://schemas.openxmlformats.org/officeDocument/2006/relationships/hyperlink" Target="consultantplus://offline/ref=B2C4BC20AEEF3C64290D357CBD897DE8D47F91345FCF636087B1B7EAF1309148938592D70C15BAE7v6kCI" TargetMode="External"/><Relationship Id="rId15" Type="http://schemas.openxmlformats.org/officeDocument/2006/relationships/hyperlink" Target="consultantplus://offline/ref=B2C4BC20AEEF3C64290D357CBD897DE8D47F933159CE636087B1B7EAF1v3k0I" TargetMode="External"/><Relationship Id="rId10" Type="http://schemas.openxmlformats.org/officeDocument/2006/relationships/hyperlink" Target="consultantplus://offline/ref=B2C4BC20AEEF3C64290D357CBD897DE8D7709536579C3462D6E4B9vEkFI"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B2C4BC20AEEF3C64290D357CBD897DE8D47F91345FCF636087B1B7EAF1309148938592D70C15BAEBv6kEI" TargetMode="External"/><Relationship Id="rId14" Type="http://schemas.openxmlformats.org/officeDocument/2006/relationships/hyperlink" Target="consultantplus://offline/ref=B2C4BC20AEEF3C64290D357CBD897DE8D47F913654CB636087B1B7EAF1v3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21</Pages>
  <Words>9312</Words>
  <Characters>53083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112</cp:revision>
  <cp:lastPrinted>2015-07-31T07:24:00Z</cp:lastPrinted>
  <dcterms:created xsi:type="dcterms:W3CDTF">2015-04-06T08:36:00Z</dcterms:created>
  <dcterms:modified xsi:type="dcterms:W3CDTF">2015-09-03T10:02:00Z</dcterms:modified>
</cp:coreProperties>
</file>