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7D9" w:rsidRDefault="00A157D9" w:rsidP="00A157D9"/>
    <w:p w:rsidR="00A157D9" w:rsidRDefault="00A157D9" w:rsidP="00A15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A157D9" w:rsidRDefault="00A157D9" w:rsidP="00A15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проведении публичных слушаний, состоявшихся </w:t>
      </w:r>
      <w:r w:rsidR="00A24A2B">
        <w:rPr>
          <w:rFonts w:ascii="Times New Roman" w:hAnsi="Times New Roman" w:cs="Times New Roman"/>
          <w:sz w:val="24"/>
          <w:szCs w:val="24"/>
        </w:rPr>
        <w:t>25.03</w:t>
      </w:r>
      <w:r w:rsidR="00095B98">
        <w:rPr>
          <w:rFonts w:ascii="Times New Roman" w:hAnsi="Times New Roman" w:cs="Times New Roman"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</w:rPr>
        <w:t>г.                                      с 14-</w:t>
      </w:r>
      <w:proofErr w:type="gramStart"/>
      <w:r w:rsidR="00434F2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  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1209">
        <w:rPr>
          <w:rFonts w:ascii="Times New Roman" w:hAnsi="Times New Roman" w:cs="Times New Roman"/>
          <w:sz w:val="24"/>
          <w:szCs w:val="24"/>
        </w:rPr>
        <w:t>1</w:t>
      </w:r>
      <w:r w:rsidR="00434F2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</w:t>
      </w:r>
      <w:r w:rsidR="00434F2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 Московского времени. </w:t>
      </w:r>
    </w:p>
    <w:p w:rsidR="00F52FDE" w:rsidRDefault="00A157D9" w:rsidP="00F52FD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Публичные слушания назначены на основании: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Котельниковского городского поселения 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434F28">
        <w:rPr>
          <w:rFonts w:ascii="Times New Roman" w:eastAsia="Times New Roman" w:hAnsi="Times New Roman" w:cs="Times New Roman"/>
          <w:sz w:val="24"/>
          <w:szCs w:val="24"/>
        </w:rPr>
        <w:t>199</w:t>
      </w:r>
      <w:r w:rsidR="00F761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434F28">
        <w:rPr>
          <w:rFonts w:ascii="Times New Roman" w:eastAsia="Times New Roman" w:hAnsi="Times New Roman" w:cs="Times New Roman"/>
          <w:sz w:val="24"/>
          <w:szCs w:val="24"/>
        </w:rPr>
        <w:t>10</w:t>
      </w:r>
      <w:r w:rsidR="00A24A2B">
        <w:rPr>
          <w:rFonts w:ascii="Times New Roman" w:eastAsia="Times New Roman" w:hAnsi="Times New Roman" w:cs="Times New Roman"/>
          <w:sz w:val="24"/>
          <w:szCs w:val="24"/>
        </w:rPr>
        <w:t>.03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095B98">
        <w:rPr>
          <w:rFonts w:ascii="Times New Roman" w:eastAsia="Times New Roman" w:hAnsi="Times New Roman" w:cs="Times New Roman"/>
          <w:sz w:val="24"/>
          <w:szCs w:val="24"/>
        </w:rPr>
        <w:t>9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 xml:space="preserve">г. «О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                                                                             </w:t>
      </w:r>
    </w:p>
    <w:p w:rsidR="00A157D9" w:rsidRDefault="00A157D9" w:rsidP="00F52F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была обнародована на информационных стендах и на официальном сайте администрации Котельниковского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приняло участие</w:t>
      </w:r>
      <w:r w:rsidR="003A73C2">
        <w:rPr>
          <w:rFonts w:ascii="Times New Roman" w:eastAsia="Times New Roman" w:hAnsi="Times New Roman" w:cs="Times New Roman"/>
          <w:sz w:val="24"/>
          <w:szCs w:val="24"/>
        </w:rPr>
        <w:t>:</w:t>
      </w:r>
      <w:r w:rsidR="00AA74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7D4ED8">
        <w:rPr>
          <w:rFonts w:ascii="Times New Roman" w:eastAsia="Times New Roman" w:hAnsi="Times New Roman" w:cs="Times New Roman"/>
          <w:sz w:val="24"/>
          <w:szCs w:val="24"/>
        </w:rPr>
        <w:t>10</w:t>
      </w:r>
      <w:bookmarkStart w:id="0" w:name="_GoBack"/>
      <w:bookmarkEnd w:id="0"/>
      <w:r w:rsidR="00095B9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жителей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города Котельниково </w:t>
      </w:r>
    </w:p>
    <w:p w:rsidR="00A157D9" w:rsidRDefault="00A157D9" w:rsidP="00A157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Было рассмотрено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вопрос :</w:t>
      </w:r>
      <w:proofErr w:type="gramEnd"/>
    </w:p>
    <w:p w:rsidR="00A157D9" w:rsidRPr="00095B98" w:rsidRDefault="00F52FDE" w:rsidP="00095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52FDE">
        <w:rPr>
          <w:rFonts w:ascii="Times New Roman" w:eastAsia="Times New Roman" w:hAnsi="Times New Roman" w:cs="Times New Roman"/>
          <w:sz w:val="24"/>
          <w:szCs w:val="24"/>
        </w:rPr>
        <w:t>озможност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F52FDE">
        <w:rPr>
          <w:rFonts w:ascii="Times New Roman" w:eastAsia="Times New Roman" w:hAnsi="Times New Roman" w:cs="Times New Roman"/>
          <w:sz w:val="24"/>
          <w:szCs w:val="24"/>
        </w:rPr>
        <w:t xml:space="preserve"> выдачи разрешения на отклонения от предельных параметро</w:t>
      </w:r>
      <w:r w:rsidR="0041565E">
        <w:rPr>
          <w:rFonts w:ascii="Times New Roman" w:eastAsia="Times New Roman" w:hAnsi="Times New Roman" w:cs="Times New Roman"/>
          <w:sz w:val="24"/>
          <w:szCs w:val="24"/>
        </w:rPr>
        <w:t xml:space="preserve">в разрешенного строительства </w:t>
      </w:r>
      <w:r w:rsidRPr="00F52FDE">
        <w:rPr>
          <w:rFonts w:ascii="Times New Roman" w:eastAsia="Times New Roman" w:hAnsi="Times New Roman" w:cs="Times New Roman"/>
          <w:sz w:val="24"/>
          <w:szCs w:val="24"/>
        </w:rPr>
        <w:t xml:space="preserve">на земельном участке </w:t>
      </w:r>
      <w:r w:rsidR="00434F28">
        <w:rPr>
          <w:rFonts w:ascii="Times New Roman" w:eastAsia="Times New Roman" w:hAnsi="Times New Roman" w:cs="Times New Roman"/>
          <w:sz w:val="24"/>
          <w:szCs w:val="24"/>
        </w:rPr>
        <w:t xml:space="preserve">площадью 910 </w:t>
      </w:r>
      <w:proofErr w:type="spellStart"/>
      <w:proofErr w:type="gramStart"/>
      <w:r w:rsidR="00434F28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="00434F28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34:13:130018:441, расположенном по адресу: Волгоградская область, </w:t>
      </w:r>
      <w:proofErr w:type="spellStart"/>
      <w:r w:rsidR="00434F28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434F28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434F28">
        <w:rPr>
          <w:rFonts w:ascii="Times New Roman" w:eastAsia="Times New Roman" w:hAnsi="Times New Roman" w:cs="Times New Roman"/>
          <w:sz w:val="24"/>
          <w:szCs w:val="24"/>
        </w:rPr>
        <w:t>г.Котельниково</w:t>
      </w:r>
      <w:proofErr w:type="spellEnd"/>
      <w:r w:rsidR="00434F28">
        <w:rPr>
          <w:rFonts w:ascii="Times New Roman" w:eastAsia="Times New Roman" w:hAnsi="Times New Roman" w:cs="Times New Roman"/>
          <w:sz w:val="24"/>
          <w:szCs w:val="24"/>
        </w:rPr>
        <w:t>, ул. Геологов 3а</w:t>
      </w:r>
      <w:r w:rsidRPr="00095B9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="00A157D9" w:rsidRPr="00095B9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были приняты следующие решения:</w:t>
      </w:r>
    </w:p>
    <w:p w:rsidR="00A157D9" w:rsidRDefault="00A157D9" w:rsidP="00A157D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24A2B" w:rsidRDefault="00A157D9" w:rsidP="00A24A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B98">
        <w:rPr>
          <w:rFonts w:ascii="Times New Roman" w:eastAsia="Times New Roman" w:hAnsi="Times New Roman" w:cs="Times New Roman"/>
          <w:b/>
          <w:sz w:val="24"/>
          <w:szCs w:val="24"/>
        </w:rPr>
        <w:t xml:space="preserve">Одобрить </w:t>
      </w:r>
      <w:r w:rsidRPr="00095B98">
        <w:rPr>
          <w:rFonts w:ascii="Times New Roman" w:eastAsia="Times New Roman" w:hAnsi="Times New Roman" w:cs="Times New Roman"/>
          <w:sz w:val="24"/>
          <w:szCs w:val="24"/>
        </w:rPr>
        <w:t xml:space="preserve">отклонения от параметров </w:t>
      </w:r>
      <w:r w:rsidR="00F86B56" w:rsidRPr="00095B98">
        <w:rPr>
          <w:rFonts w:ascii="Times New Roman" w:eastAsia="Times New Roman" w:hAnsi="Times New Roman" w:cs="Times New Roman"/>
          <w:sz w:val="24"/>
          <w:szCs w:val="24"/>
        </w:rPr>
        <w:t xml:space="preserve">разрешенного строительства на земельном участке </w:t>
      </w:r>
      <w:r w:rsidR="00434F28">
        <w:rPr>
          <w:rFonts w:ascii="Times New Roman" w:eastAsia="Times New Roman" w:hAnsi="Times New Roman" w:cs="Times New Roman"/>
          <w:sz w:val="24"/>
          <w:szCs w:val="24"/>
        </w:rPr>
        <w:t xml:space="preserve">площадью 910 </w:t>
      </w:r>
      <w:proofErr w:type="spellStart"/>
      <w:proofErr w:type="gramStart"/>
      <w:r w:rsidR="00434F28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="00434F28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34:13:130018:441, расположенном по адресу: Волгоградская область, </w:t>
      </w:r>
      <w:proofErr w:type="spellStart"/>
      <w:r w:rsidR="00434F28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434F28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434F28">
        <w:rPr>
          <w:rFonts w:ascii="Times New Roman" w:eastAsia="Times New Roman" w:hAnsi="Times New Roman" w:cs="Times New Roman"/>
          <w:sz w:val="24"/>
          <w:szCs w:val="24"/>
        </w:rPr>
        <w:t>г.Котельниково</w:t>
      </w:r>
      <w:proofErr w:type="spellEnd"/>
      <w:r w:rsidR="00434F28">
        <w:rPr>
          <w:rFonts w:ascii="Times New Roman" w:eastAsia="Times New Roman" w:hAnsi="Times New Roman" w:cs="Times New Roman"/>
          <w:sz w:val="24"/>
          <w:szCs w:val="24"/>
        </w:rPr>
        <w:t>, ул. Геологов 3а</w:t>
      </w:r>
    </w:p>
    <w:p w:rsidR="00095B98" w:rsidRPr="00095B98" w:rsidRDefault="00095B98" w:rsidP="00095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57D9" w:rsidRPr="00095B98" w:rsidRDefault="00A157D9" w:rsidP="00095B98">
      <w:pPr>
        <w:pStyle w:val="a4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5B98">
        <w:rPr>
          <w:rFonts w:ascii="Times New Roman" w:eastAsia="Times New Roman" w:hAnsi="Times New Roman" w:cs="Times New Roman"/>
          <w:b/>
          <w:sz w:val="24"/>
          <w:szCs w:val="24"/>
        </w:rPr>
        <w:t>Публичные слушания считать состоявшимися.</w:t>
      </w:r>
    </w:p>
    <w:p w:rsidR="00A157D9" w:rsidRDefault="00A157D9" w:rsidP="00A157D9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pStyle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Направить результаты проведения публичных слушаний Главе Котельниковского городского поселения и подготовить </w:t>
      </w:r>
      <w:r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Котельниковского городского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</w:rPr>
        <w:t>О разрешении на отклонение  от предельных параметров разрешенного строительства  на земельном участке»</w:t>
      </w: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Председатель публичных слушаний                 _________________      (</w:t>
      </w:r>
      <w:r w:rsidR="009F5177">
        <w:rPr>
          <w:rFonts w:ascii="Times New Roman" w:hAnsi="Times New Roman" w:cs="Times New Roman"/>
          <w:b/>
          <w:sz w:val="24"/>
          <w:szCs w:val="24"/>
        </w:rPr>
        <w:t>Федоров А.Л.</w:t>
      </w:r>
      <w:r w:rsidR="007F6DF2">
        <w:rPr>
          <w:rFonts w:ascii="Times New Roman" w:hAnsi="Times New Roman" w:cs="Times New Roman"/>
          <w:b/>
          <w:sz w:val="24"/>
          <w:szCs w:val="24"/>
        </w:rPr>
        <w:t>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(подпись)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публичных слушаний                      _________________   (</w:t>
      </w:r>
      <w:r w:rsidR="009F5177">
        <w:rPr>
          <w:rFonts w:ascii="Times New Roman" w:hAnsi="Times New Roman" w:cs="Times New Roman"/>
          <w:b/>
          <w:sz w:val="24"/>
          <w:szCs w:val="24"/>
        </w:rPr>
        <w:t>Мартыненко Н.В.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(подпись)</w:t>
      </w:r>
    </w:p>
    <w:p w:rsidR="00A157D9" w:rsidRDefault="00A157D9" w:rsidP="00A157D9"/>
    <w:p w:rsidR="00A157D9" w:rsidRDefault="00A157D9" w:rsidP="00A157D9"/>
    <w:p w:rsidR="00CE5EC2" w:rsidRDefault="00CE5EC2"/>
    <w:sectPr w:rsidR="00CE5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52076"/>
    <w:multiLevelType w:val="hybridMultilevel"/>
    <w:tmpl w:val="1BE21F30"/>
    <w:lvl w:ilvl="0" w:tplc="49849E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4D0B97"/>
    <w:multiLevelType w:val="hybridMultilevel"/>
    <w:tmpl w:val="DF02EF40"/>
    <w:lvl w:ilvl="0" w:tplc="49849E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47B"/>
    <w:rsid w:val="00095B98"/>
    <w:rsid w:val="000C102D"/>
    <w:rsid w:val="001A46A6"/>
    <w:rsid w:val="001A5CF6"/>
    <w:rsid w:val="001C66CF"/>
    <w:rsid w:val="001E06A7"/>
    <w:rsid w:val="003A73C2"/>
    <w:rsid w:val="0041565E"/>
    <w:rsid w:val="00431209"/>
    <w:rsid w:val="00434F28"/>
    <w:rsid w:val="00453CB1"/>
    <w:rsid w:val="0047364B"/>
    <w:rsid w:val="00551397"/>
    <w:rsid w:val="00561EA3"/>
    <w:rsid w:val="005F3AB7"/>
    <w:rsid w:val="006178EF"/>
    <w:rsid w:val="00622283"/>
    <w:rsid w:val="00646FC2"/>
    <w:rsid w:val="0070075A"/>
    <w:rsid w:val="007616C9"/>
    <w:rsid w:val="007737BD"/>
    <w:rsid w:val="00791F57"/>
    <w:rsid w:val="007C39EA"/>
    <w:rsid w:val="007D4844"/>
    <w:rsid w:val="007D4ED8"/>
    <w:rsid w:val="007F6DF2"/>
    <w:rsid w:val="008054AE"/>
    <w:rsid w:val="009838B8"/>
    <w:rsid w:val="009F5177"/>
    <w:rsid w:val="00A12BB9"/>
    <w:rsid w:val="00A14E64"/>
    <w:rsid w:val="00A157D9"/>
    <w:rsid w:val="00A24A2B"/>
    <w:rsid w:val="00A32B8B"/>
    <w:rsid w:val="00A528E4"/>
    <w:rsid w:val="00AA7467"/>
    <w:rsid w:val="00AD447B"/>
    <w:rsid w:val="00B91EE1"/>
    <w:rsid w:val="00BA36E8"/>
    <w:rsid w:val="00C3515C"/>
    <w:rsid w:val="00CE5EC2"/>
    <w:rsid w:val="00CF53C3"/>
    <w:rsid w:val="00E1079E"/>
    <w:rsid w:val="00E17CE1"/>
    <w:rsid w:val="00E40497"/>
    <w:rsid w:val="00F52FDE"/>
    <w:rsid w:val="00F70450"/>
    <w:rsid w:val="00F76129"/>
    <w:rsid w:val="00F86B56"/>
    <w:rsid w:val="00FB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F1A6B"/>
  <w15:docId w15:val="{25B2A60B-F19D-4FFA-846F-96A9FA8B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7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A157D9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A157D9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A157D9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A157D9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4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D4ED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4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Diakov</cp:lastModifiedBy>
  <cp:revision>50</cp:revision>
  <cp:lastPrinted>2020-03-25T10:35:00Z</cp:lastPrinted>
  <dcterms:created xsi:type="dcterms:W3CDTF">2018-03-25T07:01:00Z</dcterms:created>
  <dcterms:modified xsi:type="dcterms:W3CDTF">2020-03-25T10:35:00Z</dcterms:modified>
</cp:coreProperties>
</file>