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61" w:type="dxa"/>
        <w:tblInd w:w="-102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0"/>
        <w:gridCol w:w="1761"/>
        <w:gridCol w:w="2641"/>
        <w:gridCol w:w="731"/>
        <w:gridCol w:w="1104"/>
        <w:gridCol w:w="1305"/>
        <w:gridCol w:w="1841"/>
        <w:gridCol w:w="776"/>
        <w:gridCol w:w="1997"/>
        <w:gridCol w:w="3023"/>
        <w:gridCol w:w="9"/>
        <w:gridCol w:w="133"/>
      </w:tblGrid>
      <w:tr w:rsidR="006E3415" w:rsidTr="006E3415">
        <w:trPr>
          <w:trHeight w:val="301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3415" w:rsidTr="006E3415">
        <w:trPr>
          <w:gridAfter w:val="1"/>
          <w:wAfter w:w="133" w:type="dxa"/>
          <w:trHeight w:val="301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Сведения о муниципальном движимом имуществе в МБУК «Дом культуры»</w:t>
            </w:r>
            <w:r w:rsidR="00E528E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 01.01.2024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3415" w:rsidTr="006E3415">
        <w:trPr>
          <w:gridAfter w:val="1"/>
          <w:wAfter w:w="133" w:type="dxa"/>
          <w:trHeight w:val="301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3415" w:rsidTr="006E3415">
        <w:trPr>
          <w:gridAfter w:val="2"/>
          <w:wAfter w:w="142" w:type="dxa"/>
          <w:trHeight w:val="866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Реестровый номер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объекта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Инвентарный номер, государственный номер, VIN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Первоначальная стоимость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Остаточная стоимость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вознекновения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права собственности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Сведения о правообладателе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Сведения об установленных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огранечениях</w:t>
            </w:r>
            <w:proofErr w:type="spellEnd"/>
          </w:p>
        </w:tc>
      </w:tr>
      <w:tr w:rsidR="006E3415" w:rsidTr="006E3415">
        <w:trPr>
          <w:gridAfter w:val="2"/>
          <w:wAfter w:w="142" w:type="dxa"/>
          <w:trHeight w:val="131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УАЗ-29891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Инв.№10135201900001 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546240,00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05.11.2019г. Постановление №939 от 05.11.2019г.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8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Арочная конструкция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1101020000006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82117,46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5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Вагончик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1101020000001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38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Канализация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1101020005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168828,00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D60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Киоск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1101020000002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81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3-х полосная активная акустическая система JBL PRX735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И01101090000247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126978,00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78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3-х полосная активная акустическая система JBL PRX735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И01101090000248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126978,00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Баян Рубин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1110104000055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30900,00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5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41484B" w:rsidP="0041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Видеокамера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Sony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FDR-AX100E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1013400017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95950,00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6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41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Водный диспенсер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1101090000001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38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41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Гармонь Тульская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1110104000146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7528,50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55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41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генератор бензиновый СОЮЗ ЭГС 87700 Э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1013400031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31200,00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0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41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Дверь стальная Ультра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А00000000000000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41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двухканальная беспроводная система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10104000067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22218,00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0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41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Карта памяти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Sandisk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SDXC-64GB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1013400018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5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41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Компрессор ZIBI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1110104000138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5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41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Компьютер  3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1101040000010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18428,85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4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41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P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Компьютер</w:t>
            </w:r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 xml:space="preserve"> Intel Pentium Dual Core E5300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1110104000141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9952,64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8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41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Компьютер базовый комп.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10104000006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25981,00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5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41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Кондиционер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Samsung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0778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10104000054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71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41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P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кондиционер</w:t>
            </w:r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сплит</w:t>
            </w:r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 xml:space="preserve"> making Oasis everywhere CL-12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1013400022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16899,00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148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41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Лазерный эффект 120мВТ,крас.зел.желдмХ512-9к.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Involight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NCL120RGY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1110104000110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14290,00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96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41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микшер 802 BEHRINGER,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И01101090000249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6044,00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52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41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микшер 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прцессором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эффектов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1110104000202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30039,00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96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41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Многофункциональное устройство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Canon</w:t>
            </w:r>
            <w:proofErr w:type="spellEnd"/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10104000007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7874,00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678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41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Многофункциональное устройство CANON LASER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1110104000085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7260,00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8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41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монитор LCD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1110104000504M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5925,00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96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41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МФУ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MF4570dn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1110104000164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14570,00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616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41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МФУ BROTHER DCP-1512 лазерный черный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1013400006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9499,00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8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41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МФУ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1101040000015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6396,30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41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41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МФУ Лазерный SAMSUNG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1013400032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8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41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Напольный РЭК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1110104000156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5375,73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3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41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ноутбук 17.3 HP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Pavilion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17-e015sr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1013400001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17909,26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41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Ноутбук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Acer</w:t>
            </w:r>
            <w:proofErr w:type="spellEnd"/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1013400026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45500,00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8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41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ноутбук HP 15-ba503ur, 15.6", 1,8Ггц, 4гб, 500гб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1013400013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18500,00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41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P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ноутбук</w:t>
            </w:r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 xml:space="preserve"> LENOVO V320-17IKV, 17.3", Intel Core </w:t>
            </w:r>
            <w:r w:rsidR="0041484B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 xml:space="preserve">7500U </w:t>
            </w:r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2.7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ггц</w:t>
            </w:r>
            <w:proofErr w:type="spellEnd"/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1013400021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57047,09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МБУК "Дом культуры" Котельниковского городского поселения Котельниковского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6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41484B" w:rsidP="0041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оверлок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меррилок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004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11101040001401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11339,00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426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41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Подставка под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аккустическую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систему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1380009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13913,85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41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Полог (11,5*50*2,0) (синий)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10136201900040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41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Принтер 2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1110104000080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5030,00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4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41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Принтер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1101040000011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3376,35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8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41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Принтер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1101040000013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3376,35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41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Принтер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1101040000014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3376,35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598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41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Принтер EPSON L805, струйный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1013400014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17990,00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42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41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Проэкторы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SONY VPL-EW348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 комплекте с кабелем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Kramer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25.9 метров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1013400011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124150,00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D60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41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радиосистема с гарнитурой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10104000065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12859,50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41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радиосистема с гарнитурой2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10104000066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12859,50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41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Распределительная коробка 12 входов-4 выхода, 30 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Invotene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DB1204|/30М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1013400028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22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41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Распределительная коробка 12 входов-4 выхода, 30 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Invotene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DB1204|/30М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1013400030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568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41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сварочный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аппрат</w:t>
            </w:r>
            <w:proofErr w:type="spellEnd"/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1110104000166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616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41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СВЧ  LCMS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101040000015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3150,00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8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41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системный блок в комплекте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Pentium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Soc-1150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1013400010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25590,00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458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41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системный блок ПКQ 8400/4GDDR800/T500G/DVD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1110104000502Х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10680,00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55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41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системный блок ПКQ 8400/4GDDR800/T500G/DVD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1110104000505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19841,00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1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41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Сплит-система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1110104000160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1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41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сплитсистема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Vitek</w:t>
            </w:r>
            <w:proofErr w:type="spellEnd"/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1110104000112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4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41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сплитсистема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Vitek</w:t>
            </w:r>
            <w:proofErr w:type="spellEnd"/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1110104000113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8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41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сплитсистема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Vitek</w:t>
            </w:r>
            <w:proofErr w:type="spellEnd"/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1110104000114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41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сплитсистема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Vitek</w:t>
            </w:r>
            <w:proofErr w:type="spellEnd"/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1110104000115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2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41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станок для танцевального зала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1110104000100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7588,00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41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станок для танцевального зала 4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1110104000102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7588,00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41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станок для танцевального зала 5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1110104000103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7588,00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5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41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станок для танцевального зала2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1110104000099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7588,00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41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станок для танцевального зала3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1110104000101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7588,00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5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41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Стиральная машина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ignis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LTE-8027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1013400005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3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41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Усилитель мощности ACTO MAC 24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10104000004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14962,50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69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41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УСИЛИТЕЛЬ Мощности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Invotene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В1500 2 х750 ВТ/40м, 2х575Вт/80м, 2х1400 Вт/20м,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1013400027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29843,00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41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Факс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Panasonic</w:t>
            </w:r>
            <w:proofErr w:type="spellEnd"/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1110104000133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6620,00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41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холодильник Бирюса 8С-1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1110104000118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41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швейная машина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1110104000139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6370,00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8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41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Широкополосные колонки ACES 153 PS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10104000002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14635,00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6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41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Широкополосные колонки ACES 153 PS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10104000003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14635,00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304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41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16-ти канальный микшерный пульт со встроенным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процеммором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эффективов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YAMAHA VG16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1013600013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35200,00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886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41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16-ти канальный микшерный пульт со встроенным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процеммором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эффективов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MACKIE PR-16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1013400036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39600,00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4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41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Big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Dipper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LP005 светодиодный прожектор направленного типа PAR-56 эффект изменен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1013600023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3075,00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69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41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Big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Dipper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LP005 светодиодный прожектор направленного типа PAR-56 эффект изменен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1013600024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3075,00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713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41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Big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Dipper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LP005 светодиодный прожектор направленного типа PAR-56 эффект изменен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1013600025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3075,00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79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41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Big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Dipper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LP005 светодиодный прожектор направленного типа PAR-56 эффект изменен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1013600026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3075,00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74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41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Big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Dipper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LP005 светодиодный прожектор направленного типа PAR-56 эффект изменен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1013600027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3075,00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46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41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CHAUVET-DJ MINI KINTA LED IRC светодиодный многолучевой эффект,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1013600028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7110,00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50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41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CHAUVET-DJ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Obey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10 компактный универсальный контроллер на 8 приборов по 16 канал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1013600029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7470,00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65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41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CHAUVET-DJ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Swarm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5FX светодиодный многолучевой эффект с встроенным лазером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1013600030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32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41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CHAUVET-DJ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Swarm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5FX светодиодный многолучевой эффект с встроенным лазером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1013600031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84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41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VOLTA SC-223 стереофонический 2-х полосный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1013600004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5959,39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41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VOLTA SC-223 стереофонический 2-х полосный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1013600007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5959,39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75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41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Активная акустическая система BLG RXA 12P200 200W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1013600009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24177,18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86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41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Динамический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кардиоидный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вокальный микрофон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Shure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SM 58-LCE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1013600015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10290,00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83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41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Динамический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кардиоидный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вокальный микрофон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Shure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SM 58-LCE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1013600016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10290,00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41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Жилая комната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Армагедон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1101060000404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21107,48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72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41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лестница 3-х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секц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универсальная ал. 5312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1013600011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9490,00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41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Сейф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1101090000012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3389D" w:rsidP="006338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Сейф 2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1101090000006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96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3389D" w:rsidP="006338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Сейф 2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1101090000007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41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338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Стеллаж с дверьми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1101090000084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3629,00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458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338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Стол Арго +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прист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+ опора мет А -004-027-404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1630043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3411,00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473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338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Стол Арго +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прист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+ опора мет А -004-027-404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1630044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3411,00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0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338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Стол компьютерный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1101040000009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5150,00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0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338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стол письменный (тип 3)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1013600019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41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338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Стол экономичный с подвесной тумбой 2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1101090000076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3513,00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07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338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Студийный конденсаторный микрофон BEHRINGER B-2PRO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1013600017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12990,00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48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338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Угловая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шливмашина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MAKITA GA5030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1013600034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3463,47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44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338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Циркулярная пила (дисковая) ИНТЕРСКОЛ ДП-190/1600М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1013600033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4754,76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338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103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Шкаф для одежды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1101090000077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3722,00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338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штатив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Benro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KH-25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1013600020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11950,00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10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338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электрическая плитка SUPRA HS-410, нержавеющая сталь, серебристый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1013600012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4396,79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94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338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Басовый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комбо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усилитель ORANGE CR100ВХТ CRUSH PIX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1013800004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38088,00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338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Гитара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10505000026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11028,00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89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338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108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двухканальная радиосистема с двумя ручными передатчиками PG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1013400025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58960,00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74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338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двухканальная радиосистема с двумя ручными передатчиками PG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1013400035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48600,00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6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338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 мужской сценический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А01101090000182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96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338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женский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3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338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женский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1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338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женский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6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338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114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женский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6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338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женский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6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338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женский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4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338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женский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1101090007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338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женский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1101090008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338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женский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1101090009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338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женский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1101090010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3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338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121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женский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1101090011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8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338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женский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1101090012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4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338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мужской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1101090013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1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338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мужской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1101090014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2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338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мужской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1101090015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8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338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мужской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1101090016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81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338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127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Костюмы "Казачьи народные" (блузка, юбка, кичка)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1013800015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5362,00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75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338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Костюмы "Казачьи народные" (блузка, юбка, кичка)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1013800016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5362,00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338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Костюмы "Казачьи народные" (блузка, юбка, кичка)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1013800017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5362,00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568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338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Костюмы "Казачьи народные" (блузка, юбка, кичка)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1013800018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5362,00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583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338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Костюмы "Казачьи народные" (блузка, юбка, кичка)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1013800019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5362,00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338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Костюмы "Казачьи народные" (блузка, юбка,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кичка)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1013800020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5362,00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МБУК "Дом культуры" Котельниковского городского поселения Котельниковского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74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3389D" w:rsidP="006338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Костюмы "Казачьи народные" (блузка, юбка, кичка)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1013800021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5362,00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81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338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Костюмы "Казачьи народные" (блузка, юбка, кичка)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1013800022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5362,00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693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338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Костюмы "Казачьи народные" (блузка, юбка, кичка)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1013800023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5362,00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77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338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Моделирующий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комбоусилитель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для электрогитары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1013800014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="0063389D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набор тарелок ZILDJIANPLANET Z PLZ4RK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1013800006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14089,00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338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титан 100л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Б01101090000400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30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338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Ударная установка из 5-ти барабанов TAMA RM52KH6-BK RNYTHM MATE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1013800005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34823,00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89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338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Ель искусственная уличная альпийская зеленая (400+- 5см)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10136201900041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31615,80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78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338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Активная 2-полосная акустическая система АС 800ВТ 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10134201900002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14993,00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086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338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142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Активная 2-полосная акустическая система АС 800ВТ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10134201900003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14993,00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88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338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Активный сабвуфер, 18» встроенный усилитель 1500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10134201900004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693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338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Активный сабвуфер, 18» встроенный усилитель 1500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10134201900005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03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338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Динамический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суперкардиоидный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микрофон ASHEYRE BETA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10134201900006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13050,00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07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338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146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Динамический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суперкардиоидный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микрофон ASHEYRE BETA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10134201900007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13050,00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78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338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Двухканальная радиосистема с двумя ручными передатчиками BETA 58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10134201900008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59040,00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72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338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P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Ноутбук</w:t>
            </w:r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 xml:space="preserve"> LENOVO Ideal L340-171 WL17`3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1034201900009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41710,00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376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338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149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Активная 15" 2х полос АС со встроенным усилителем класса D, 1500 Вт, максимальны пиковый уровень звук JBL PRX815W\230D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10134202000003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49990,00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398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338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Активная 15" 2х полос АС со встроенным усилителем класса D, 1500 Вт, максимальны пиковый уровень звук JBL PRX815W\230D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10134202000004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49990,00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357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338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151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Активная 15" 3х полос АС со встроенным усилителем класса D, 1500 Вт, максимальный пиковый уровень звук. JBL PRX835W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10134202000005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63890,00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3388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338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Активная 15" 3х полос АС со встроенным усилителем класса D, 1500 Вт, максимальный пиковый уровень звук. JBL PRX835W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10134202000006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63890,00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99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338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153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P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Аналоговый микшерный пульт, 22 входа, 16 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preamps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 xml:space="preserve">8x </w:t>
            </w:r>
            <w:proofErr w:type="spellStart"/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>dbx</w:t>
            </w:r>
            <w:proofErr w:type="spellEnd"/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 xml:space="preserve"> Lim. 2x USB in\out.100</w:t>
            </w:r>
            <w:r>
              <w:rPr>
                <w:rFonts w:ascii="Times New Roman" w:hAnsi="Times New Roman" w:cs="Times New Roman"/>
                <w:color w:val="000000"/>
              </w:rPr>
              <w:t>мм</w:t>
            </w:r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фейдер</w:t>
            </w:r>
            <w:proofErr w:type="spellEnd"/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 xml:space="preserve"> 4-</w:t>
            </w:r>
            <w:r>
              <w:rPr>
                <w:rFonts w:ascii="Times New Roman" w:hAnsi="Times New Roman" w:cs="Times New Roman"/>
                <w:color w:val="000000"/>
              </w:rPr>
              <w:t>х</w:t>
            </w:r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полосный</w:t>
            </w:r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 xml:space="preserve"> EQ </w:t>
            </w:r>
            <w:proofErr w:type="spellStart"/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>Soundcraft</w:t>
            </w:r>
            <w:proofErr w:type="spellEnd"/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 xml:space="preserve"> Signature 22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10134202000009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37990,00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42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338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Светодиодная "вращающаяся голова" заливающего типа PRO SVET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Light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MH 3709WR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10134202000007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62843,00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374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338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Светодиодная "вращающаяся голова" заливающего типа PRO SVET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Light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MH 3709WR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10134202000008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62843,00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412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338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156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Светодиодный прибор с полным вращением типа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Sport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Led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1х75Вт с DMX и ИК-управлением, 1х75 Вт белый светодиод, 8\14 канал CHAUVET-DG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Intimidator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Spot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260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10134202000001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54282,00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4566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338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Светодиодный прибор с полным вращением типа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Sport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Led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1х75Вт с DMX и ИК-управлением, 1х75 Вт белый светодиод, 8\14 канал CHAUVET-DG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Intimidator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Spot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260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10134202000002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54282,00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74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B124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158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Надувная фигура с машущей рукой Петрушка 3 м ПР2СТ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10138202000003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1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B124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Ростовая кукла Медведь 7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10138202000002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473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B124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Баннер 9*4,65 м с проклейкой и люверсами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10138202000001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536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B124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Надувная фигура Ворота, Звезда, 9 мая (8*4м)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10138202000005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99500,00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66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B124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Баннер 9*4,65 м с проклейка, люверсы, дизайн макет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10138202000008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77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B124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163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Ширма «Пармезан» размер 2,2*2,2 м., цвет белый 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10138202000009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4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B124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ковер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10138202000010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15850,00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713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B124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Универсальный мобильный комплект светового оборудования, управление ИК,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педальн</w:t>
            </w:r>
            <w:proofErr w:type="spellEnd"/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10134202000010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53800,00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55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B124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Каркасная палатка 2*2 м,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принт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10138202000011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583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B124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Надувная гирлянда Яблоня 7 м с подвеской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10138202000012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40700,00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92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B124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168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Надувная фигура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геостат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Звезда-орден с Георгиевской лентой 4 м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10138202000013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67900,00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72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B124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Надувная фигура Самовар 4 м Черная Хохлома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10138202000014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52900,00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301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B124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Стабилизатор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Zhiyun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Crane2+Follow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Focus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(3- осевой,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элетронный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для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зерк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беззерк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Камер, до 3,2 кг)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10134202100001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33999,00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55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B124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P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Экран</w:t>
            </w:r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>Lumien</w:t>
            </w:r>
            <w:proofErr w:type="spellEnd"/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 xml:space="preserve"> Master Picture (LMP-100126) 259*400 </w:t>
            </w:r>
            <w:r>
              <w:rPr>
                <w:rFonts w:ascii="Times New Roman" w:hAnsi="Times New Roman" w:cs="Times New Roman"/>
                <w:color w:val="000000"/>
              </w:rPr>
              <w:t>см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10134202100002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32890,00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458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B124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172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Бесконтактный настенный термометр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10134202100003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13410,00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63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B124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Ель искусственная Нормандия 300 см нижнего яруса 170 см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10138202100001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16215,00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163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B124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P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Аудио</w:t>
            </w:r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интерфейс</w:t>
            </w:r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 xml:space="preserve"> Audient ID14 Mk </w:t>
            </w:r>
            <w:proofErr w:type="spellStart"/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>ll</w:t>
            </w:r>
            <w:proofErr w:type="spellEnd"/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10134202100006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18430,00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163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B124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Мебель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MON_Монолит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Трибуна ТЛ 03 орех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гварнери</w:t>
            </w:r>
            <w:proofErr w:type="spellEnd"/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10138202100002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10448,90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163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B124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Арлекин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10138202100004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163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B124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17</w:t>
            </w:r>
            <w:r w:rsidR="006E341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Задник сцены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10138202100005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163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B124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Занавес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10138202100003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22400,00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163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B124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Занавес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10138202100007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22400,00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163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B124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Мебель IN Рондо Гардероб глубокий Ш11/1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Альп.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10138202200001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10776,00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192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B124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Мебель САТУРН-Д стол для переговоров прямая секция ясень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10138202200002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12349,70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163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B124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182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Мебель САТУРН-Д угловая секция стола для заседания ясень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10138202200003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18371,83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163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B124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Шкаф SP Бюджет закр.2554 (651,880) дуб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Сонома</w:t>
            </w:r>
            <w:proofErr w:type="spellEnd"/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10138202200004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11796,59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163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B124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Шкаф  SP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Бюджет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закр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2554 (651,880) дуб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сонома</w:t>
            </w:r>
            <w:proofErr w:type="spellEnd"/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10138202200005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11796,59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163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B124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P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Ноутбук</w:t>
            </w:r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 xml:space="preserve">  HP250 G7 i3-1005G1/8Gb/256Gb/15.6/</w:t>
            </w:r>
            <w:proofErr w:type="spellStart"/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>Int</w:t>
            </w:r>
            <w:proofErr w:type="spellEnd"/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>/DVD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10134202200002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51320,00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163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B124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Баннер "Свободный полет" 510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9000*4650 мм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10138202200006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258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B124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187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ECO TANGO Активная акустическая широкополосная система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профессиональная 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Ко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10134202200003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29382,00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258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B124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Мебель  РТ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Арго Стойка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А-550 ясень ш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10138202200007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14643,86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258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B124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Секция стола САТУРН-Д для стола заседаний (800,026) Ясень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10138202200008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14134,69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258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B124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190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Стол САТУРН-Д прямой, для переговоров ясень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10138202200009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13470,62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E528E2">
        <w:trPr>
          <w:gridAfter w:val="2"/>
          <w:wAfter w:w="142" w:type="dxa"/>
          <w:trHeight w:val="258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B124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3415" w:rsidRP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Ноутбук</w:t>
            </w:r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 xml:space="preserve"> Lenovo V15 GEN 2 ITL i3 -1115G/8Gb/25664 UHD/15/6 no OS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10134202200005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46950,00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E528E2">
        <w:trPr>
          <w:gridAfter w:val="2"/>
          <w:wAfter w:w="142" w:type="dxa"/>
          <w:trHeight w:val="258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415" w:rsidRDefault="00B124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Водонагреватель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Philips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AWH 1600/51 (30 DA)  круглый эмаль 30 литров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10134202300001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12030,00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947AD6" w:rsidTr="00E528E2">
        <w:trPr>
          <w:gridAfter w:val="2"/>
          <w:wAfter w:w="142" w:type="dxa"/>
          <w:trHeight w:val="258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7AD6" w:rsidRDefault="00B124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193</w:t>
            </w:r>
          </w:p>
          <w:p w:rsidR="00947AD6" w:rsidRDefault="00947A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D6" w:rsidRPr="00947AD6" w:rsidRDefault="00947AD6" w:rsidP="0094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47AD6">
              <w:rPr>
                <w:rFonts w:ascii="Times New Roman" w:hAnsi="Times New Roman" w:cs="Times New Roman"/>
                <w:color w:val="000000"/>
              </w:rPr>
              <w:t>Ноутбук</w:t>
            </w:r>
            <w:r w:rsidRPr="00947AD6">
              <w:rPr>
                <w:rFonts w:ascii="Times New Roman" w:hAnsi="Times New Roman" w:cs="Times New Roman"/>
                <w:color w:val="000000"/>
                <w:lang w:val="en-US"/>
              </w:rPr>
              <w:t xml:space="preserve"> Lenovo V15 GEN 2 ITL (82</w:t>
            </w:r>
            <w:r>
              <w:rPr>
                <w:rFonts w:ascii="Times New Roman" w:hAnsi="Times New Roman" w:cs="Times New Roman"/>
                <w:color w:val="000000"/>
              </w:rPr>
              <w:t>КВ</w:t>
            </w:r>
            <w:r w:rsidRPr="00947AD6">
              <w:rPr>
                <w:rFonts w:ascii="Times New Roman" w:hAnsi="Times New Roman" w:cs="Times New Roman"/>
                <w:color w:val="000000"/>
                <w:lang w:val="en-US"/>
              </w:rPr>
              <w:t>0006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r w:rsidRPr="00947AD6">
              <w:rPr>
                <w:rFonts w:ascii="Times New Roman" w:hAnsi="Times New Roman" w:cs="Times New Roman"/>
                <w:color w:val="000000"/>
                <w:lang w:val="en-US"/>
              </w:rPr>
              <w:t>) i3 -1115G4/8Gb/256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Gb UHD/15.</w:t>
            </w:r>
            <w:r w:rsidRPr="00947AD6">
              <w:rPr>
                <w:rFonts w:ascii="Times New Roman" w:hAnsi="Times New Roman" w:cs="Times New Roman"/>
                <w:color w:val="000000"/>
                <w:lang w:val="en-US"/>
              </w:rPr>
              <w:t>6 no OS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D6" w:rsidRPr="00947AD6" w:rsidRDefault="0094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10134202300003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AD6" w:rsidRPr="00947AD6" w:rsidRDefault="0094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35990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AD6" w:rsidRDefault="0094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AD6" w:rsidRDefault="0094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AD6" w:rsidRDefault="0094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7AD6"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AD6" w:rsidRDefault="0094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D60F4F" w:rsidTr="00E528E2">
        <w:trPr>
          <w:gridAfter w:val="2"/>
          <w:wAfter w:w="142" w:type="dxa"/>
          <w:trHeight w:val="258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0F4F" w:rsidRDefault="00B1248A" w:rsidP="00B124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F" w:rsidRPr="00D60F4F" w:rsidRDefault="00D60F4F" w:rsidP="0094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Дверь входная 86 Тайга открывание правое, мет</w:t>
            </w:r>
            <w:r w:rsidRPr="00D60F4F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мет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F" w:rsidRPr="00D60F4F" w:rsidRDefault="00D60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10138202300001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F4F" w:rsidRPr="00D60F4F" w:rsidRDefault="00D60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4F" w:rsidRDefault="00E5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4F" w:rsidRDefault="00D60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4F" w:rsidRPr="00947AD6" w:rsidRDefault="00E528E2" w:rsidP="00E5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E2"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  <w:r w:rsidRPr="00E528E2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F4F" w:rsidRDefault="00E5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E2"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  <w:r w:rsidRPr="00E528E2">
              <w:rPr>
                <w:rFonts w:ascii="Times New Roman" w:hAnsi="Times New Roman" w:cs="Times New Roman"/>
                <w:color w:val="000000"/>
              </w:rPr>
              <w:tab/>
            </w:r>
          </w:p>
        </w:tc>
      </w:tr>
      <w:tr w:rsidR="00E528E2" w:rsidRPr="00E528E2" w:rsidTr="00E528E2">
        <w:trPr>
          <w:gridAfter w:val="2"/>
          <w:wAfter w:w="142" w:type="dxa"/>
          <w:trHeight w:val="258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28E2" w:rsidRDefault="00E52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E528E2" w:rsidRDefault="00B1248A" w:rsidP="00B124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2" w:rsidRPr="00E528E2" w:rsidRDefault="00E528E2" w:rsidP="0094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HP Laser Jet M111a (7M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E528E2">
              <w:rPr>
                <w:rFonts w:ascii="Times New Roman" w:hAnsi="Times New Roman" w:cs="Times New Roman"/>
                <w:color w:val="000000"/>
                <w:lang w:val="en-US"/>
              </w:rPr>
              <w:t>67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A)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E2" w:rsidRPr="00E528E2" w:rsidRDefault="00E5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10134202300004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28E2" w:rsidRPr="00E528E2" w:rsidRDefault="00E5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11680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E2" w:rsidRPr="00E528E2" w:rsidRDefault="00E5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E2" w:rsidRPr="00E528E2" w:rsidRDefault="00E5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E2" w:rsidRPr="00E528E2" w:rsidRDefault="00E5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E2"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E2" w:rsidRPr="00E528E2" w:rsidRDefault="00E5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8E2"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E528E2">
        <w:trPr>
          <w:gridAfter w:val="2"/>
          <w:wAfter w:w="142" w:type="dxa"/>
          <w:trHeight w:val="30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E5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4966974.97</w:t>
            </w:r>
            <w:bookmarkStart w:id="0" w:name="_GoBack"/>
            <w:bookmarkEnd w:id="0"/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D60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3415" w:rsidTr="006E3415">
        <w:trPr>
          <w:gridAfter w:val="2"/>
          <w:wAfter w:w="142" w:type="dxa"/>
          <w:trHeight w:val="301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3415" w:rsidTr="006E3415">
        <w:trPr>
          <w:gridAfter w:val="2"/>
          <w:wAfter w:w="142" w:type="dxa"/>
          <w:trHeight w:val="301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3415" w:rsidTr="006E3415">
        <w:trPr>
          <w:gridAfter w:val="2"/>
          <w:wAfter w:w="142" w:type="dxa"/>
          <w:trHeight w:val="301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8B2147" w:rsidRDefault="008B2147"/>
    <w:sectPr w:rsidR="008B2147" w:rsidSect="006E34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76"/>
    <w:rsid w:val="0041484B"/>
    <w:rsid w:val="005C44C8"/>
    <w:rsid w:val="0063389D"/>
    <w:rsid w:val="00683F05"/>
    <w:rsid w:val="006E3415"/>
    <w:rsid w:val="008344B8"/>
    <w:rsid w:val="008B2147"/>
    <w:rsid w:val="00947AD6"/>
    <w:rsid w:val="00AC2101"/>
    <w:rsid w:val="00B1248A"/>
    <w:rsid w:val="00CD0976"/>
    <w:rsid w:val="00D60F4F"/>
    <w:rsid w:val="00E5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16BC"/>
  <w15:docId w15:val="{E58FD303-667C-4A05-B6FC-C4AE09B4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41</Pages>
  <Words>7379</Words>
  <Characters>42063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DOM_KULTURI</cp:lastModifiedBy>
  <cp:revision>4</cp:revision>
  <dcterms:created xsi:type="dcterms:W3CDTF">2024-01-10T08:03:00Z</dcterms:created>
  <dcterms:modified xsi:type="dcterms:W3CDTF">2024-01-10T10:34:00Z</dcterms:modified>
</cp:coreProperties>
</file>